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369A1" w:rsidRDefault="001B5481">
      <w:pPr>
        <w:pStyle w:val="Textoindependiente"/>
        <w:rPr>
          <w:rFonts w:ascii="Times New Roman"/>
          <w:b/>
          <w:sz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4" type="#_x0000_t75" alt="" style="position:absolute;margin-left:128.3pt;margin-top:-1.2pt;width:280.2pt;height:100.9pt;z-index:487217152;mso-wrap-edited:f;mso-width-percent:0;mso-height-percent:0;mso-width-percent:0;mso-height-percent:0">
            <v:imagedata r:id="rId7" r:href="rId8"/>
            <w10:wrap type="square"/>
          </v:shape>
        </w:pict>
      </w:r>
    </w:p>
    <w:p w:rsidR="007369A1" w:rsidRDefault="007369A1">
      <w:pPr>
        <w:pStyle w:val="Textoindependiente"/>
        <w:rPr>
          <w:rFonts w:ascii="Times New Roman"/>
          <w:b/>
          <w:sz w:val="20"/>
        </w:rPr>
      </w:pPr>
    </w:p>
    <w:p w:rsidR="007369A1" w:rsidRDefault="007369A1">
      <w:pPr>
        <w:pStyle w:val="Textoindependiente"/>
        <w:rPr>
          <w:rFonts w:ascii="Times New Roman"/>
          <w:b/>
          <w:sz w:val="20"/>
        </w:rPr>
      </w:pPr>
    </w:p>
    <w:p w:rsidR="007369A1" w:rsidRDefault="007369A1">
      <w:pPr>
        <w:pStyle w:val="Textoindependiente"/>
        <w:rPr>
          <w:rFonts w:ascii="Times New Roman"/>
          <w:b/>
          <w:sz w:val="20"/>
        </w:rPr>
      </w:pPr>
    </w:p>
    <w:p w:rsidR="007369A1" w:rsidRDefault="007369A1">
      <w:pPr>
        <w:pStyle w:val="Textoindependiente"/>
        <w:rPr>
          <w:rFonts w:ascii="Times New Roman"/>
          <w:b/>
          <w:sz w:val="20"/>
        </w:rPr>
      </w:pPr>
    </w:p>
    <w:p w:rsidR="007369A1" w:rsidRDefault="007369A1">
      <w:pPr>
        <w:pStyle w:val="Textoindependiente"/>
        <w:rPr>
          <w:rFonts w:ascii="Times New Roman"/>
          <w:b/>
          <w:sz w:val="20"/>
        </w:rPr>
      </w:pPr>
    </w:p>
    <w:p w:rsidR="007369A1" w:rsidRDefault="007369A1">
      <w:pPr>
        <w:pStyle w:val="Textoindependiente"/>
        <w:rPr>
          <w:rFonts w:ascii="Times New Roman"/>
          <w:b/>
          <w:sz w:val="20"/>
        </w:rPr>
      </w:pPr>
    </w:p>
    <w:p w:rsidR="007369A1" w:rsidRDefault="007369A1">
      <w:pPr>
        <w:pStyle w:val="Textoindependiente"/>
        <w:rPr>
          <w:rFonts w:ascii="Times New Roman"/>
          <w:b/>
          <w:sz w:val="20"/>
        </w:rPr>
      </w:pPr>
    </w:p>
    <w:p w:rsidR="007369A1" w:rsidRDefault="007369A1">
      <w:pPr>
        <w:pStyle w:val="Textoindependiente"/>
        <w:rPr>
          <w:rFonts w:ascii="Times New Roman"/>
          <w:b/>
          <w:sz w:val="20"/>
        </w:rPr>
      </w:pPr>
    </w:p>
    <w:p w:rsidR="007369A1" w:rsidRDefault="007369A1">
      <w:pPr>
        <w:pStyle w:val="Textoindependiente"/>
        <w:spacing w:before="10"/>
        <w:rPr>
          <w:rFonts w:ascii="Times New Roman"/>
          <w:b/>
          <w:sz w:val="18"/>
        </w:rPr>
      </w:pPr>
    </w:p>
    <w:p w:rsidR="007369A1" w:rsidRDefault="001B5481">
      <w:pPr>
        <w:spacing w:before="89"/>
        <w:ind w:left="1658" w:right="1476"/>
        <w:jc w:val="center"/>
        <w:rPr>
          <w:b/>
          <w:sz w:val="39"/>
        </w:rPr>
      </w:pPr>
      <w:proofErr w:type="spellStart"/>
      <w:r>
        <w:rPr>
          <w:b/>
          <w:color w:val="212A2D"/>
          <w:w w:val="105"/>
          <w:sz w:val="39"/>
        </w:rPr>
        <w:t>L</w:t>
      </w:r>
      <w:r>
        <w:rPr>
          <w:b/>
          <w:color w:val="163459"/>
          <w:w w:val="105"/>
          <w:sz w:val="39"/>
        </w:rPr>
        <w:t>i</w:t>
      </w:r>
      <w:r>
        <w:rPr>
          <w:b/>
          <w:color w:val="212A2D"/>
          <w:w w:val="105"/>
          <w:sz w:val="39"/>
        </w:rPr>
        <w:t>c</w:t>
      </w:r>
      <w:proofErr w:type="spellEnd"/>
      <w:r>
        <w:rPr>
          <w:b/>
          <w:color w:val="212A2D"/>
          <w:w w:val="105"/>
          <w:sz w:val="39"/>
        </w:rPr>
        <w:t>. Antonio Sánchez Flores</w:t>
      </w:r>
    </w:p>
    <w:p w:rsidR="007369A1" w:rsidRDefault="001B5481">
      <w:pPr>
        <w:tabs>
          <w:tab w:val="left" w:pos="7163"/>
        </w:tabs>
        <w:spacing w:line="133" w:lineRule="exact"/>
        <w:ind w:left="1283"/>
        <w:rPr>
          <w:sz w:val="12"/>
        </w:rPr>
      </w:pPr>
      <w:r>
        <w:rPr>
          <w:position w:val="-1"/>
          <w:sz w:val="12"/>
        </w:rPr>
      </w:r>
      <w:r>
        <w:rPr>
          <w:position w:val="-1"/>
          <w:sz w:val="12"/>
        </w:rPr>
        <w:pict>
          <v:group id="_x0000_s1062" alt="" style="width:147.55pt;height:6.05pt;mso-position-horizontal-relative:char;mso-position-vertical-relative:line" coordsize="2951,121">
            <v:line id="_x0000_s1063" alt="" style="position:absolute" from="0,60" to="2951,60" strokeweight="2.12244mm"/>
            <w10:anchorlock/>
          </v:group>
        </w:pict>
      </w:r>
      <w:r>
        <w:rPr>
          <w:position w:val="-1"/>
          <w:sz w:val="12"/>
        </w:rPr>
        <w:tab/>
      </w:r>
      <w:r>
        <w:rPr>
          <w:position w:val="-2"/>
          <w:sz w:val="12"/>
        </w:rPr>
      </w:r>
      <w:r>
        <w:rPr>
          <w:position w:val="-2"/>
          <w:sz w:val="12"/>
        </w:rPr>
        <w:pict>
          <v:group id="_x0000_s1060" alt="" style="width:147.55pt;height:6.3pt;mso-position-horizontal-relative:char;mso-position-vertical-relative:line" coordsize="2951,126">
            <v:line id="_x0000_s1061" alt="" style="position:absolute" from="0,63" to="2951,63" strokeweight="2.20736mm"/>
            <w10:anchorlock/>
          </v:group>
        </w:pict>
      </w:r>
    </w:p>
    <w:p w:rsidR="007369A1" w:rsidRDefault="001B5481">
      <w:pPr>
        <w:spacing w:before="92"/>
        <w:ind w:left="1658" w:right="1474"/>
        <w:jc w:val="center"/>
        <w:rPr>
          <w:sz w:val="19"/>
        </w:rPr>
      </w:pPr>
      <w:r>
        <w:rPr>
          <w:color w:val="212A2D"/>
          <w:w w:val="105"/>
          <w:sz w:val="19"/>
        </w:rPr>
        <w:t xml:space="preserve">Regidor del </w:t>
      </w:r>
      <w:proofErr w:type="spellStart"/>
      <w:r>
        <w:rPr>
          <w:color w:val="212A2D"/>
          <w:w w:val="105"/>
          <w:sz w:val="19"/>
        </w:rPr>
        <w:t>Ayuntamiento</w:t>
      </w:r>
      <w:proofErr w:type="spellEnd"/>
      <w:r>
        <w:rPr>
          <w:color w:val="212A2D"/>
          <w:w w:val="105"/>
          <w:sz w:val="19"/>
        </w:rPr>
        <w:t xml:space="preserve"> de </w:t>
      </w:r>
      <w:proofErr w:type="spellStart"/>
      <w:r>
        <w:rPr>
          <w:color w:val="212A2D"/>
          <w:w w:val="105"/>
          <w:sz w:val="19"/>
        </w:rPr>
        <w:t>Tlajomulco</w:t>
      </w:r>
      <w:proofErr w:type="spellEnd"/>
      <w:r>
        <w:rPr>
          <w:color w:val="212A2D"/>
          <w:w w:val="105"/>
          <w:sz w:val="19"/>
        </w:rPr>
        <w:t xml:space="preserve"> de </w:t>
      </w:r>
      <w:proofErr w:type="spellStart"/>
      <w:r>
        <w:rPr>
          <w:color w:val="212A2D"/>
          <w:w w:val="105"/>
          <w:sz w:val="19"/>
        </w:rPr>
        <w:t>Zúñiga</w:t>
      </w:r>
      <w:proofErr w:type="spellEnd"/>
    </w:p>
    <w:p w:rsidR="007369A1" w:rsidRPr="005A70DA" w:rsidRDefault="001B5481" w:rsidP="005A70DA">
      <w:pPr>
        <w:spacing w:before="38"/>
        <w:ind w:left="1658" w:right="1453"/>
        <w:jc w:val="center"/>
        <w:rPr>
          <w:rFonts w:ascii="Times New Roman"/>
          <w:sz w:val="21"/>
        </w:rPr>
      </w:pPr>
      <w:r>
        <w:rPr>
          <w:rFonts w:ascii="Times New Roman"/>
          <w:color w:val="212A2D"/>
          <w:w w:val="105"/>
          <w:sz w:val="21"/>
        </w:rPr>
        <w:t>2018-2021</w:t>
      </w:r>
    </w:p>
    <w:p w:rsidR="007369A1" w:rsidRDefault="007369A1">
      <w:pPr>
        <w:pStyle w:val="Textoindependiente"/>
        <w:rPr>
          <w:rFonts w:ascii="Times New Roman"/>
          <w:sz w:val="22"/>
        </w:rPr>
      </w:pPr>
    </w:p>
    <w:p w:rsidR="007369A1" w:rsidRDefault="007369A1">
      <w:pPr>
        <w:pStyle w:val="Textoindependiente"/>
        <w:rPr>
          <w:rFonts w:ascii="Times New Roman"/>
          <w:sz w:val="22"/>
        </w:rPr>
      </w:pPr>
    </w:p>
    <w:p w:rsidR="007369A1" w:rsidRDefault="007369A1">
      <w:pPr>
        <w:pStyle w:val="Textoindependiente"/>
        <w:rPr>
          <w:rFonts w:ascii="Times New Roman"/>
          <w:sz w:val="22"/>
        </w:rPr>
      </w:pPr>
    </w:p>
    <w:p w:rsidR="007369A1" w:rsidRDefault="007369A1">
      <w:pPr>
        <w:pStyle w:val="Textoindependiente"/>
        <w:rPr>
          <w:rFonts w:ascii="Times New Roman"/>
          <w:sz w:val="22"/>
        </w:rPr>
      </w:pPr>
    </w:p>
    <w:p w:rsidR="007369A1" w:rsidRDefault="007369A1">
      <w:pPr>
        <w:pStyle w:val="Textoindependiente"/>
        <w:spacing w:before="5"/>
        <w:rPr>
          <w:rFonts w:ascii="Times New Roman"/>
          <w:sz w:val="29"/>
        </w:rPr>
      </w:pPr>
    </w:p>
    <w:p w:rsidR="007369A1" w:rsidRDefault="001B5481">
      <w:pPr>
        <w:ind w:left="1658" w:right="1469"/>
        <w:jc w:val="center"/>
        <w:rPr>
          <w:b/>
          <w:sz w:val="69"/>
        </w:rPr>
      </w:pPr>
      <w:r>
        <w:rPr>
          <w:b/>
          <w:color w:val="F21A3B"/>
          <w:sz w:val="69"/>
        </w:rPr>
        <w:t>2do</w:t>
      </w:r>
    </w:p>
    <w:p w:rsidR="007369A1" w:rsidRDefault="001B5481">
      <w:pPr>
        <w:spacing w:before="86"/>
        <w:ind w:left="1658" w:right="1508"/>
        <w:jc w:val="center"/>
        <w:rPr>
          <w:b/>
          <w:sz w:val="61"/>
        </w:rPr>
      </w:pPr>
      <w:r>
        <w:rPr>
          <w:b/>
          <w:color w:val="212A2D"/>
          <w:w w:val="105"/>
          <w:sz w:val="61"/>
        </w:rPr>
        <w:t xml:space="preserve">Informe de </w:t>
      </w:r>
      <w:proofErr w:type="spellStart"/>
      <w:r>
        <w:rPr>
          <w:b/>
          <w:color w:val="212A2D"/>
          <w:w w:val="105"/>
          <w:sz w:val="61"/>
        </w:rPr>
        <w:t>actividades</w:t>
      </w:r>
      <w:proofErr w:type="spellEnd"/>
    </w:p>
    <w:p w:rsidR="007369A1" w:rsidRDefault="001B5481">
      <w:pPr>
        <w:spacing w:before="86"/>
        <w:ind w:left="1658" w:right="1460"/>
        <w:jc w:val="center"/>
        <w:rPr>
          <w:sz w:val="17"/>
        </w:rPr>
      </w:pPr>
      <w:proofErr w:type="spellStart"/>
      <w:proofErr w:type="gramStart"/>
      <w:r>
        <w:rPr>
          <w:color w:val="212A2D"/>
          <w:w w:val="105"/>
          <w:sz w:val="17"/>
        </w:rPr>
        <w:t>Septiembre</w:t>
      </w:r>
      <w:proofErr w:type="spellEnd"/>
      <w:r>
        <w:rPr>
          <w:color w:val="212A2D"/>
          <w:w w:val="105"/>
          <w:sz w:val="17"/>
        </w:rPr>
        <w:t xml:space="preserve">  2019</w:t>
      </w:r>
      <w:proofErr w:type="gramEnd"/>
      <w:r>
        <w:rPr>
          <w:color w:val="212A2D"/>
          <w:w w:val="105"/>
          <w:sz w:val="17"/>
        </w:rPr>
        <w:t xml:space="preserve"> </w:t>
      </w:r>
      <w:r>
        <w:rPr>
          <w:color w:val="111111"/>
          <w:w w:val="105"/>
          <w:sz w:val="17"/>
        </w:rPr>
        <w:t xml:space="preserve">-  </w:t>
      </w:r>
      <w:r>
        <w:rPr>
          <w:color w:val="212A2D"/>
          <w:w w:val="105"/>
          <w:sz w:val="17"/>
        </w:rPr>
        <w:t>Agosto 2020</w:t>
      </w:r>
    </w:p>
    <w:p w:rsidR="007369A1" w:rsidRDefault="007369A1">
      <w:pPr>
        <w:pStyle w:val="Textoindependiente"/>
        <w:rPr>
          <w:sz w:val="18"/>
        </w:rPr>
      </w:pPr>
    </w:p>
    <w:p w:rsidR="007369A1" w:rsidRDefault="007369A1">
      <w:pPr>
        <w:pStyle w:val="Textoindependiente"/>
        <w:rPr>
          <w:sz w:val="18"/>
        </w:rPr>
      </w:pPr>
    </w:p>
    <w:p w:rsidR="007369A1" w:rsidRDefault="007369A1">
      <w:pPr>
        <w:pStyle w:val="Textoindependiente"/>
        <w:rPr>
          <w:sz w:val="18"/>
        </w:rPr>
      </w:pPr>
    </w:p>
    <w:p w:rsidR="007369A1" w:rsidRDefault="007369A1">
      <w:pPr>
        <w:pStyle w:val="Textoindependiente"/>
        <w:rPr>
          <w:sz w:val="18"/>
        </w:rPr>
      </w:pPr>
    </w:p>
    <w:p w:rsidR="007369A1" w:rsidRDefault="007369A1">
      <w:pPr>
        <w:pStyle w:val="Textoindependiente"/>
        <w:rPr>
          <w:sz w:val="18"/>
        </w:rPr>
      </w:pPr>
    </w:p>
    <w:p w:rsidR="007369A1" w:rsidRDefault="007369A1">
      <w:pPr>
        <w:pStyle w:val="Textoindependiente"/>
        <w:rPr>
          <w:sz w:val="18"/>
        </w:rPr>
      </w:pPr>
    </w:p>
    <w:p w:rsidR="007369A1" w:rsidRDefault="007369A1">
      <w:pPr>
        <w:pStyle w:val="Textoindependiente"/>
        <w:rPr>
          <w:sz w:val="18"/>
        </w:rPr>
      </w:pPr>
    </w:p>
    <w:p w:rsidR="007369A1" w:rsidRDefault="007369A1">
      <w:pPr>
        <w:pStyle w:val="Textoindependiente"/>
        <w:rPr>
          <w:sz w:val="18"/>
        </w:rPr>
      </w:pPr>
    </w:p>
    <w:p w:rsidR="007369A1" w:rsidRDefault="007369A1">
      <w:pPr>
        <w:pStyle w:val="Textoindependiente"/>
        <w:rPr>
          <w:sz w:val="18"/>
        </w:rPr>
      </w:pPr>
    </w:p>
    <w:p w:rsidR="007369A1" w:rsidRDefault="007369A1">
      <w:pPr>
        <w:pStyle w:val="Textoindependiente"/>
        <w:rPr>
          <w:sz w:val="18"/>
        </w:rPr>
      </w:pPr>
    </w:p>
    <w:p w:rsidR="007369A1" w:rsidRDefault="007369A1">
      <w:pPr>
        <w:pStyle w:val="Textoindependiente"/>
        <w:rPr>
          <w:sz w:val="18"/>
        </w:rPr>
      </w:pPr>
    </w:p>
    <w:p w:rsidR="007369A1" w:rsidRDefault="007369A1">
      <w:pPr>
        <w:pStyle w:val="Textoindependiente"/>
        <w:rPr>
          <w:sz w:val="18"/>
        </w:rPr>
      </w:pPr>
    </w:p>
    <w:p w:rsidR="007369A1" w:rsidRDefault="007369A1">
      <w:pPr>
        <w:pStyle w:val="Textoindependiente"/>
        <w:rPr>
          <w:sz w:val="18"/>
        </w:rPr>
      </w:pPr>
    </w:p>
    <w:p w:rsidR="007369A1" w:rsidRDefault="007369A1">
      <w:pPr>
        <w:pStyle w:val="Textoindependiente"/>
        <w:rPr>
          <w:sz w:val="18"/>
        </w:rPr>
      </w:pPr>
    </w:p>
    <w:p w:rsidR="007369A1" w:rsidRDefault="007369A1">
      <w:pPr>
        <w:pStyle w:val="Textoindependiente"/>
        <w:rPr>
          <w:sz w:val="18"/>
        </w:rPr>
      </w:pPr>
    </w:p>
    <w:p w:rsidR="007369A1" w:rsidRDefault="007369A1">
      <w:pPr>
        <w:pStyle w:val="Textoindependiente"/>
        <w:rPr>
          <w:sz w:val="18"/>
        </w:rPr>
      </w:pPr>
    </w:p>
    <w:p w:rsidR="007369A1" w:rsidRDefault="007369A1">
      <w:pPr>
        <w:pStyle w:val="Textoindependiente"/>
        <w:rPr>
          <w:sz w:val="18"/>
        </w:rPr>
      </w:pPr>
    </w:p>
    <w:p w:rsidR="007369A1" w:rsidRDefault="007369A1">
      <w:pPr>
        <w:pStyle w:val="Textoindependiente"/>
        <w:rPr>
          <w:sz w:val="18"/>
        </w:rPr>
      </w:pPr>
    </w:p>
    <w:p w:rsidR="007369A1" w:rsidRDefault="007369A1">
      <w:pPr>
        <w:pStyle w:val="Textoindependiente"/>
        <w:rPr>
          <w:sz w:val="18"/>
        </w:rPr>
      </w:pPr>
    </w:p>
    <w:p w:rsidR="007369A1" w:rsidRDefault="007369A1">
      <w:pPr>
        <w:rPr>
          <w:sz w:val="14"/>
        </w:rPr>
        <w:sectPr w:rsidR="007369A1">
          <w:headerReference w:type="default" r:id="rId9"/>
          <w:type w:val="continuous"/>
          <w:pgSz w:w="12240" w:h="15840"/>
          <w:pgMar w:top="340" w:right="340" w:bottom="280" w:left="520" w:header="720" w:footer="720" w:gutter="0"/>
          <w:cols w:space="720"/>
        </w:sectPr>
      </w:pPr>
    </w:p>
    <w:p w:rsidR="007369A1" w:rsidRDefault="001B5481">
      <w:pPr>
        <w:pStyle w:val="Textoindependiente"/>
        <w:spacing w:before="372" w:line="376" w:lineRule="auto"/>
        <w:ind w:left="1301" w:right="2911" w:firstLine="2"/>
        <w:jc w:val="both"/>
      </w:pPr>
      <w:r>
        <w:rPr>
          <w:color w:val="232A2D"/>
          <w:w w:val="105"/>
        </w:rPr>
        <w:lastRenderedPageBreak/>
        <w:t xml:space="preserve">La </w:t>
      </w:r>
      <w:proofErr w:type="spellStart"/>
      <w:r>
        <w:rPr>
          <w:color w:val="232A2D"/>
          <w:w w:val="105"/>
        </w:rPr>
        <w:t>situación</w:t>
      </w:r>
      <w:proofErr w:type="spellEnd"/>
      <w:r>
        <w:rPr>
          <w:color w:val="232A2D"/>
          <w:w w:val="105"/>
        </w:rPr>
        <w:t xml:space="preserve"> de </w:t>
      </w:r>
      <w:proofErr w:type="spellStart"/>
      <w:r>
        <w:rPr>
          <w:color w:val="232A2D"/>
          <w:w w:val="105"/>
        </w:rPr>
        <w:t>nuestro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municipio</w:t>
      </w:r>
      <w:proofErr w:type="spellEnd"/>
      <w:r>
        <w:rPr>
          <w:color w:val="232A2D"/>
          <w:w w:val="105"/>
        </w:rPr>
        <w:t xml:space="preserve">, </w:t>
      </w:r>
      <w:proofErr w:type="spellStart"/>
      <w:r>
        <w:rPr>
          <w:color w:val="232A2D"/>
          <w:w w:val="105"/>
        </w:rPr>
        <w:t>como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en</w:t>
      </w:r>
      <w:proofErr w:type="spellEnd"/>
      <w:r>
        <w:rPr>
          <w:color w:val="232A2D"/>
          <w:w w:val="105"/>
        </w:rPr>
        <w:t xml:space="preserve"> el </w:t>
      </w:r>
      <w:r>
        <w:rPr>
          <w:color w:val="363B3F"/>
          <w:w w:val="105"/>
        </w:rPr>
        <w:t xml:space="preserve">resto </w:t>
      </w:r>
      <w:r>
        <w:rPr>
          <w:color w:val="232A2D"/>
          <w:w w:val="105"/>
        </w:rPr>
        <w:t xml:space="preserve">del </w:t>
      </w:r>
      <w:proofErr w:type="spellStart"/>
      <w:r>
        <w:rPr>
          <w:color w:val="232A2D"/>
          <w:w w:val="105"/>
        </w:rPr>
        <w:t>mundo</w:t>
      </w:r>
      <w:proofErr w:type="spellEnd"/>
      <w:r>
        <w:rPr>
          <w:color w:val="232A2D"/>
          <w:w w:val="105"/>
        </w:rPr>
        <w:t xml:space="preserve"> ha </w:t>
      </w:r>
      <w:proofErr w:type="spellStart"/>
      <w:r>
        <w:rPr>
          <w:color w:val="232A2D"/>
          <w:w w:val="105"/>
        </w:rPr>
        <w:t>cambiado</w:t>
      </w:r>
      <w:proofErr w:type="spellEnd"/>
      <w:r>
        <w:rPr>
          <w:color w:val="232A2D"/>
          <w:w w:val="105"/>
        </w:rPr>
        <w:t xml:space="preserve">, la </w:t>
      </w:r>
      <w:proofErr w:type="spellStart"/>
      <w:r>
        <w:rPr>
          <w:color w:val="232A2D"/>
          <w:w w:val="105"/>
        </w:rPr>
        <w:t>emergencia</w:t>
      </w:r>
      <w:proofErr w:type="spellEnd"/>
      <w:r>
        <w:rPr>
          <w:color w:val="232A2D"/>
          <w:w w:val="105"/>
        </w:rPr>
        <w:t xml:space="preserve"> sanitaria </w:t>
      </w:r>
      <w:proofErr w:type="spellStart"/>
      <w:r>
        <w:rPr>
          <w:color w:val="232A2D"/>
          <w:w w:val="105"/>
        </w:rPr>
        <w:t>ocasionada</w:t>
      </w:r>
      <w:proofErr w:type="spellEnd"/>
      <w:r>
        <w:rPr>
          <w:color w:val="232A2D"/>
          <w:w w:val="105"/>
        </w:rPr>
        <w:t xml:space="preserve"> por el virus SARS­ CoV-2</w:t>
      </w:r>
      <w:r>
        <w:rPr>
          <w:color w:val="232A2D"/>
          <w:spacing w:val="-9"/>
          <w:w w:val="105"/>
        </w:rPr>
        <w:t xml:space="preserve"> </w:t>
      </w:r>
      <w:r>
        <w:rPr>
          <w:color w:val="232A2D"/>
          <w:w w:val="105"/>
        </w:rPr>
        <w:t>"COVID-19"</w:t>
      </w:r>
      <w:r>
        <w:rPr>
          <w:color w:val="232A2D"/>
          <w:spacing w:val="-3"/>
          <w:w w:val="105"/>
        </w:rPr>
        <w:t xml:space="preserve"> </w:t>
      </w:r>
      <w:proofErr w:type="spellStart"/>
      <w:r>
        <w:rPr>
          <w:color w:val="232A2D"/>
          <w:w w:val="105"/>
        </w:rPr>
        <w:t>nos</w:t>
      </w:r>
      <w:proofErr w:type="spellEnd"/>
      <w:r>
        <w:rPr>
          <w:color w:val="232A2D"/>
          <w:spacing w:val="-11"/>
          <w:w w:val="105"/>
        </w:rPr>
        <w:t xml:space="preserve"> </w:t>
      </w:r>
      <w:r>
        <w:rPr>
          <w:color w:val="232A2D"/>
          <w:w w:val="105"/>
        </w:rPr>
        <w:t>ha</w:t>
      </w:r>
      <w:r>
        <w:rPr>
          <w:color w:val="232A2D"/>
          <w:spacing w:val="-15"/>
          <w:w w:val="105"/>
        </w:rPr>
        <w:t xml:space="preserve"> </w:t>
      </w:r>
      <w:proofErr w:type="spellStart"/>
      <w:r>
        <w:rPr>
          <w:color w:val="232A2D"/>
          <w:w w:val="105"/>
        </w:rPr>
        <w:t>mostrado</w:t>
      </w:r>
      <w:proofErr w:type="spellEnd"/>
      <w:r>
        <w:rPr>
          <w:color w:val="232A2D"/>
          <w:spacing w:val="-8"/>
          <w:w w:val="105"/>
        </w:rPr>
        <w:t xml:space="preserve"> </w:t>
      </w:r>
      <w:r>
        <w:rPr>
          <w:color w:val="232A2D"/>
          <w:w w:val="105"/>
        </w:rPr>
        <w:t>las</w:t>
      </w:r>
      <w:r>
        <w:rPr>
          <w:color w:val="232A2D"/>
          <w:spacing w:val="-18"/>
          <w:w w:val="105"/>
        </w:rPr>
        <w:t xml:space="preserve"> </w:t>
      </w:r>
      <w:proofErr w:type="spellStart"/>
      <w:r>
        <w:rPr>
          <w:color w:val="232A2D"/>
          <w:w w:val="105"/>
        </w:rPr>
        <w:t>fortalezas</w:t>
      </w:r>
      <w:proofErr w:type="spellEnd"/>
      <w:r>
        <w:rPr>
          <w:color w:val="232A2D"/>
          <w:spacing w:val="2"/>
          <w:w w:val="105"/>
        </w:rPr>
        <w:t xml:space="preserve"> </w:t>
      </w:r>
      <w:r>
        <w:rPr>
          <w:color w:val="232A2D"/>
          <w:w w:val="105"/>
        </w:rPr>
        <w:t>y</w:t>
      </w:r>
      <w:r>
        <w:rPr>
          <w:color w:val="232A2D"/>
          <w:spacing w:val="-11"/>
          <w:w w:val="105"/>
        </w:rPr>
        <w:t xml:space="preserve"> </w:t>
      </w:r>
      <w:proofErr w:type="spellStart"/>
      <w:r>
        <w:rPr>
          <w:color w:val="232A2D"/>
          <w:w w:val="105"/>
        </w:rPr>
        <w:t>debilidades</w:t>
      </w:r>
      <w:proofErr w:type="spellEnd"/>
      <w:r>
        <w:rPr>
          <w:color w:val="232A2D"/>
          <w:spacing w:val="-5"/>
          <w:w w:val="105"/>
        </w:rPr>
        <w:t xml:space="preserve"> </w:t>
      </w:r>
      <w:r>
        <w:rPr>
          <w:color w:val="232A2D"/>
          <w:w w:val="105"/>
        </w:rPr>
        <w:t xml:space="preserve">de </w:t>
      </w:r>
      <w:proofErr w:type="spellStart"/>
      <w:r>
        <w:rPr>
          <w:color w:val="232A2D"/>
          <w:w w:val="105"/>
        </w:rPr>
        <w:t>todo</w:t>
      </w:r>
      <w:proofErr w:type="spellEnd"/>
      <w:r>
        <w:rPr>
          <w:color w:val="232A2D"/>
          <w:w w:val="105"/>
        </w:rPr>
        <w:t xml:space="preserve"> el </w:t>
      </w:r>
      <w:proofErr w:type="spellStart"/>
      <w:r>
        <w:rPr>
          <w:color w:val="232A2D"/>
          <w:w w:val="105"/>
        </w:rPr>
        <w:t>aparato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gubernamental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en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todos</w:t>
      </w:r>
      <w:proofErr w:type="spellEnd"/>
      <w:r>
        <w:rPr>
          <w:color w:val="232A2D"/>
          <w:w w:val="105"/>
        </w:rPr>
        <w:t xml:space="preserve"> </w:t>
      </w:r>
      <w:r>
        <w:rPr>
          <w:color w:val="363B3F"/>
          <w:w w:val="105"/>
        </w:rPr>
        <w:t xml:space="preserve">los </w:t>
      </w:r>
      <w:proofErr w:type="spellStart"/>
      <w:r>
        <w:rPr>
          <w:color w:val="232A2D"/>
          <w:w w:val="105"/>
        </w:rPr>
        <w:t>órdenes</w:t>
      </w:r>
      <w:proofErr w:type="spellEnd"/>
      <w:r>
        <w:rPr>
          <w:color w:val="232A2D"/>
          <w:w w:val="105"/>
        </w:rPr>
        <w:t xml:space="preserve"> de </w:t>
      </w:r>
      <w:proofErr w:type="spellStart"/>
      <w:r>
        <w:rPr>
          <w:color w:val="232A2D"/>
          <w:w w:val="105"/>
        </w:rPr>
        <w:t>gobierno</w:t>
      </w:r>
      <w:proofErr w:type="spellEnd"/>
      <w:r>
        <w:rPr>
          <w:color w:val="232A2D"/>
          <w:w w:val="105"/>
        </w:rPr>
        <w:t xml:space="preserve"> y de las </w:t>
      </w:r>
      <w:proofErr w:type="spellStart"/>
      <w:r>
        <w:rPr>
          <w:color w:val="232A2D"/>
          <w:w w:val="105"/>
        </w:rPr>
        <w:t>instancias</w:t>
      </w:r>
      <w:proofErr w:type="spellEnd"/>
      <w:r>
        <w:rPr>
          <w:color w:val="232A2D"/>
          <w:spacing w:val="-1"/>
          <w:w w:val="105"/>
        </w:rPr>
        <w:t xml:space="preserve"> </w:t>
      </w:r>
      <w:proofErr w:type="spellStart"/>
      <w:r>
        <w:rPr>
          <w:color w:val="363B3F"/>
          <w:w w:val="105"/>
        </w:rPr>
        <w:t>in</w:t>
      </w:r>
      <w:r>
        <w:rPr>
          <w:color w:val="1D2F56"/>
          <w:w w:val="105"/>
        </w:rPr>
        <w:t>t</w:t>
      </w:r>
      <w:r>
        <w:rPr>
          <w:color w:val="232A2D"/>
          <w:w w:val="105"/>
        </w:rPr>
        <w:t>ernacionales</w:t>
      </w:r>
      <w:proofErr w:type="spellEnd"/>
      <w:r>
        <w:rPr>
          <w:color w:val="232A2D"/>
          <w:w w:val="105"/>
        </w:rPr>
        <w:t>.</w:t>
      </w:r>
    </w:p>
    <w:p w:rsidR="007369A1" w:rsidRDefault="001B5481">
      <w:pPr>
        <w:pStyle w:val="Textoindependiente"/>
        <w:spacing w:before="8" w:line="379" w:lineRule="auto"/>
        <w:ind w:left="1295" w:right="2925" w:firstLine="1"/>
        <w:jc w:val="both"/>
      </w:pPr>
      <w:proofErr w:type="spellStart"/>
      <w:r>
        <w:rPr>
          <w:color w:val="232A2D"/>
          <w:w w:val="105"/>
        </w:rPr>
        <w:t>Esto</w:t>
      </w:r>
      <w:proofErr w:type="spellEnd"/>
      <w:r>
        <w:rPr>
          <w:color w:val="232A2D"/>
          <w:spacing w:val="-7"/>
          <w:w w:val="105"/>
        </w:rPr>
        <w:t xml:space="preserve"> </w:t>
      </w:r>
      <w:proofErr w:type="spellStart"/>
      <w:r>
        <w:rPr>
          <w:color w:val="232A2D"/>
          <w:w w:val="105"/>
        </w:rPr>
        <w:t>nos</w:t>
      </w:r>
      <w:proofErr w:type="spellEnd"/>
      <w:r>
        <w:rPr>
          <w:color w:val="232A2D"/>
          <w:spacing w:val="-13"/>
          <w:w w:val="105"/>
        </w:rPr>
        <w:t xml:space="preserve"> </w:t>
      </w:r>
      <w:proofErr w:type="spellStart"/>
      <w:r>
        <w:rPr>
          <w:color w:val="232A2D"/>
          <w:w w:val="105"/>
        </w:rPr>
        <w:t>obliga</w:t>
      </w:r>
      <w:proofErr w:type="spellEnd"/>
      <w:r>
        <w:rPr>
          <w:color w:val="232A2D"/>
          <w:spacing w:val="-1"/>
          <w:w w:val="105"/>
        </w:rPr>
        <w:t xml:space="preserve"> </w:t>
      </w:r>
      <w:r>
        <w:rPr>
          <w:color w:val="232A2D"/>
          <w:w w:val="105"/>
        </w:rPr>
        <w:t>a</w:t>
      </w:r>
      <w:r>
        <w:rPr>
          <w:color w:val="232A2D"/>
          <w:spacing w:val="-18"/>
          <w:w w:val="105"/>
        </w:rPr>
        <w:t xml:space="preserve"> </w:t>
      </w:r>
      <w:proofErr w:type="spellStart"/>
      <w:r>
        <w:rPr>
          <w:color w:val="232A2D"/>
          <w:w w:val="105"/>
        </w:rPr>
        <w:t>replantear</w:t>
      </w:r>
      <w:proofErr w:type="spellEnd"/>
      <w:r>
        <w:rPr>
          <w:color w:val="232A2D"/>
          <w:spacing w:val="5"/>
          <w:w w:val="105"/>
        </w:rPr>
        <w:t xml:space="preserve"> </w:t>
      </w:r>
      <w:r>
        <w:rPr>
          <w:color w:val="363B3F"/>
          <w:w w:val="105"/>
        </w:rPr>
        <w:t>las</w:t>
      </w:r>
      <w:r>
        <w:rPr>
          <w:color w:val="363B3F"/>
          <w:spacing w:val="-18"/>
          <w:w w:val="105"/>
        </w:rPr>
        <w:t xml:space="preserve"> </w:t>
      </w:r>
      <w:proofErr w:type="spellStart"/>
      <w:r>
        <w:rPr>
          <w:color w:val="232A2D"/>
          <w:w w:val="105"/>
        </w:rPr>
        <w:t>acciones</w:t>
      </w:r>
      <w:proofErr w:type="spellEnd"/>
      <w:r>
        <w:rPr>
          <w:color w:val="232A2D"/>
          <w:spacing w:val="-5"/>
          <w:w w:val="105"/>
        </w:rPr>
        <w:t xml:space="preserve"> </w:t>
      </w:r>
      <w:r>
        <w:rPr>
          <w:color w:val="232A2D"/>
          <w:w w:val="105"/>
        </w:rPr>
        <w:t>y</w:t>
      </w:r>
      <w:r>
        <w:rPr>
          <w:color w:val="232A2D"/>
          <w:spacing w:val="-10"/>
          <w:w w:val="105"/>
        </w:rPr>
        <w:t xml:space="preserve"> </w:t>
      </w:r>
      <w:proofErr w:type="spellStart"/>
      <w:r>
        <w:rPr>
          <w:color w:val="232A2D"/>
          <w:w w:val="105"/>
        </w:rPr>
        <w:t>propuestas</w:t>
      </w:r>
      <w:proofErr w:type="spellEnd"/>
      <w:r>
        <w:rPr>
          <w:color w:val="232A2D"/>
          <w:w w:val="105"/>
        </w:rPr>
        <w:t xml:space="preserve"> de</w:t>
      </w:r>
      <w:r>
        <w:rPr>
          <w:color w:val="232A2D"/>
          <w:spacing w:val="-14"/>
          <w:w w:val="105"/>
        </w:rPr>
        <w:t xml:space="preserve"> </w:t>
      </w:r>
      <w:proofErr w:type="spellStart"/>
      <w:r>
        <w:rPr>
          <w:color w:val="232A2D"/>
          <w:w w:val="105"/>
        </w:rPr>
        <w:t>gobierno</w:t>
      </w:r>
      <w:proofErr w:type="spellEnd"/>
      <w:r>
        <w:rPr>
          <w:color w:val="232A2D"/>
          <w:w w:val="105"/>
        </w:rPr>
        <w:t xml:space="preserve"> a favor de los </w:t>
      </w:r>
      <w:proofErr w:type="spellStart"/>
      <w:r>
        <w:rPr>
          <w:color w:val="232A2D"/>
          <w:w w:val="105"/>
        </w:rPr>
        <w:t>ciudadanos</w:t>
      </w:r>
      <w:proofErr w:type="spellEnd"/>
      <w:r>
        <w:rPr>
          <w:color w:val="232A2D"/>
          <w:w w:val="105"/>
        </w:rPr>
        <w:t xml:space="preserve">; </w:t>
      </w:r>
      <w:proofErr w:type="spellStart"/>
      <w:r>
        <w:rPr>
          <w:color w:val="232A2D"/>
          <w:w w:val="105"/>
        </w:rPr>
        <w:t>exige</w:t>
      </w:r>
      <w:proofErr w:type="spellEnd"/>
      <w:r>
        <w:rPr>
          <w:color w:val="232A2D"/>
          <w:w w:val="105"/>
        </w:rPr>
        <w:t xml:space="preserve"> a </w:t>
      </w:r>
      <w:proofErr w:type="spellStart"/>
      <w:r>
        <w:rPr>
          <w:color w:val="232A2D"/>
          <w:w w:val="105"/>
        </w:rPr>
        <w:t>todos</w:t>
      </w:r>
      <w:proofErr w:type="spellEnd"/>
      <w:r>
        <w:rPr>
          <w:color w:val="232A2D"/>
          <w:w w:val="105"/>
        </w:rPr>
        <w:t xml:space="preserve"> los </w:t>
      </w:r>
      <w:proofErr w:type="spellStart"/>
      <w:r>
        <w:rPr>
          <w:color w:val="232A2D"/>
          <w:w w:val="105"/>
        </w:rPr>
        <w:t>ediles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unir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esfuerzos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en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búsqueda</w:t>
      </w:r>
      <w:proofErr w:type="spellEnd"/>
      <w:r>
        <w:rPr>
          <w:color w:val="232A2D"/>
          <w:w w:val="105"/>
        </w:rPr>
        <w:t xml:space="preserve"> de </w:t>
      </w:r>
      <w:proofErr w:type="spellStart"/>
      <w:r>
        <w:rPr>
          <w:color w:val="232A2D"/>
          <w:w w:val="105"/>
        </w:rPr>
        <w:t>lograr</w:t>
      </w:r>
      <w:proofErr w:type="spellEnd"/>
      <w:r>
        <w:rPr>
          <w:color w:val="232A2D"/>
          <w:w w:val="105"/>
        </w:rPr>
        <w:t xml:space="preserve"> el </w:t>
      </w:r>
      <w:proofErr w:type="spellStart"/>
      <w:r>
        <w:rPr>
          <w:color w:val="232A2D"/>
          <w:w w:val="105"/>
        </w:rPr>
        <w:t>bienestar</w:t>
      </w:r>
      <w:proofErr w:type="spellEnd"/>
      <w:r>
        <w:rPr>
          <w:color w:val="232A2D"/>
          <w:w w:val="105"/>
        </w:rPr>
        <w:t xml:space="preserve"> </w:t>
      </w:r>
      <w:r>
        <w:rPr>
          <w:color w:val="363B3F"/>
          <w:w w:val="105"/>
        </w:rPr>
        <w:t xml:space="preserve">y </w:t>
      </w:r>
      <w:r>
        <w:rPr>
          <w:color w:val="232A2D"/>
          <w:w w:val="105"/>
        </w:rPr>
        <w:t xml:space="preserve">la </w:t>
      </w:r>
      <w:proofErr w:type="spellStart"/>
      <w:r>
        <w:rPr>
          <w:color w:val="232A2D"/>
          <w:w w:val="105"/>
        </w:rPr>
        <w:t>calidad</w:t>
      </w:r>
      <w:proofErr w:type="spellEnd"/>
      <w:r>
        <w:rPr>
          <w:color w:val="232A2D"/>
          <w:w w:val="105"/>
        </w:rPr>
        <w:t xml:space="preserve"> de </w:t>
      </w:r>
      <w:proofErr w:type="spellStart"/>
      <w:r>
        <w:rPr>
          <w:color w:val="232A2D"/>
          <w:w w:val="105"/>
        </w:rPr>
        <w:t>vida</w:t>
      </w:r>
      <w:proofErr w:type="spellEnd"/>
      <w:r>
        <w:rPr>
          <w:color w:val="232A2D"/>
          <w:w w:val="105"/>
        </w:rPr>
        <w:t xml:space="preserve"> entre </w:t>
      </w:r>
      <w:r>
        <w:rPr>
          <w:color w:val="363B3F"/>
          <w:w w:val="105"/>
        </w:rPr>
        <w:t xml:space="preserve">los </w:t>
      </w:r>
      <w:proofErr w:type="spellStart"/>
      <w:r>
        <w:rPr>
          <w:color w:val="232A2D"/>
          <w:w w:val="105"/>
        </w:rPr>
        <w:t>habitantes</w:t>
      </w:r>
      <w:proofErr w:type="spellEnd"/>
      <w:r>
        <w:rPr>
          <w:color w:val="232A2D"/>
          <w:w w:val="105"/>
        </w:rPr>
        <w:t xml:space="preserve"> de </w:t>
      </w:r>
      <w:proofErr w:type="spellStart"/>
      <w:r>
        <w:rPr>
          <w:color w:val="232A2D"/>
          <w:w w:val="105"/>
        </w:rPr>
        <w:t>este</w:t>
      </w:r>
      <w:proofErr w:type="spellEnd"/>
      <w:r>
        <w:rPr>
          <w:color w:val="232A2D"/>
          <w:spacing w:val="-5"/>
          <w:w w:val="105"/>
        </w:rPr>
        <w:t xml:space="preserve"> </w:t>
      </w:r>
      <w:proofErr w:type="spellStart"/>
      <w:r>
        <w:rPr>
          <w:color w:val="232A2D"/>
          <w:spacing w:val="-4"/>
          <w:w w:val="105"/>
        </w:rPr>
        <w:t>municipio</w:t>
      </w:r>
      <w:proofErr w:type="spellEnd"/>
      <w:r>
        <w:rPr>
          <w:color w:val="545250"/>
          <w:spacing w:val="-4"/>
          <w:w w:val="105"/>
        </w:rPr>
        <w:t>.</w:t>
      </w:r>
    </w:p>
    <w:p w:rsidR="007369A1" w:rsidRDefault="001B5481">
      <w:pPr>
        <w:pStyle w:val="Textoindependiente"/>
        <w:spacing w:before="18" w:line="374" w:lineRule="auto"/>
        <w:ind w:left="1283" w:right="2932" w:firstLine="11"/>
        <w:jc w:val="both"/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2807455</wp:posOffset>
            </wp:positionH>
            <wp:positionV relativeFrom="paragraph">
              <wp:posOffset>2177827</wp:posOffset>
            </wp:positionV>
            <wp:extent cx="2203322" cy="263347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322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A2D"/>
          <w:w w:val="105"/>
        </w:rPr>
        <w:t xml:space="preserve">Como Regidor del H. </w:t>
      </w:r>
      <w:proofErr w:type="spellStart"/>
      <w:r>
        <w:rPr>
          <w:color w:val="232A2D"/>
          <w:w w:val="105"/>
        </w:rPr>
        <w:t>Ayuntamiento</w:t>
      </w:r>
      <w:proofErr w:type="spellEnd"/>
      <w:r>
        <w:rPr>
          <w:color w:val="232A2D"/>
          <w:w w:val="105"/>
        </w:rPr>
        <w:t xml:space="preserve"> de </w:t>
      </w:r>
      <w:proofErr w:type="spellStart"/>
      <w:r>
        <w:rPr>
          <w:color w:val="232A2D"/>
          <w:w w:val="105"/>
        </w:rPr>
        <w:t>Tlajomulco</w:t>
      </w:r>
      <w:proofErr w:type="spellEnd"/>
      <w:r>
        <w:rPr>
          <w:color w:val="232A2D"/>
          <w:w w:val="105"/>
        </w:rPr>
        <w:t xml:space="preserve"> de </w:t>
      </w:r>
      <w:proofErr w:type="spellStart"/>
      <w:r>
        <w:rPr>
          <w:color w:val="232A2D"/>
          <w:w w:val="105"/>
        </w:rPr>
        <w:t>Zúñiga</w:t>
      </w:r>
      <w:proofErr w:type="spellEnd"/>
      <w:r>
        <w:rPr>
          <w:color w:val="232A2D"/>
          <w:w w:val="105"/>
        </w:rPr>
        <w:t xml:space="preserve">, he </w:t>
      </w:r>
      <w:proofErr w:type="spellStart"/>
      <w:r>
        <w:rPr>
          <w:color w:val="232A2D"/>
          <w:w w:val="105"/>
        </w:rPr>
        <w:t>trabajado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en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buscar</w:t>
      </w:r>
      <w:proofErr w:type="spellEnd"/>
      <w:r>
        <w:rPr>
          <w:color w:val="232A2D"/>
          <w:w w:val="105"/>
        </w:rPr>
        <w:t xml:space="preserve"> y </w:t>
      </w:r>
      <w:proofErr w:type="spellStart"/>
      <w:r>
        <w:rPr>
          <w:color w:val="232A2D"/>
          <w:w w:val="105"/>
        </w:rPr>
        <w:t>lograr</w:t>
      </w:r>
      <w:proofErr w:type="spellEnd"/>
      <w:r>
        <w:rPr>
          <w:color w:val="232A2D"/>
          <w:w w:val="105"/>
        </w:rPr>
        <w:t xml:space="preserve"> que; entre </w:t>
      </w:r>
      <w:r>
        <w:rPr>
          <w:color w:val="363B3F"/>
          <w:w w:val="105"/>
        </w:rPr>
        <w:t xml:space="preserve">los </w:t>
      </w:r>
      <w:proofErr w:type="spellStart"/>
      <w:r>
        <w:rPr>
          <w:color w:val="232A2D"/>
          <w:w w:val="105"/>
        </w:rPr>
        <w:t>ciudadanos</w:t>
      </w:r>
      <w:proofErr w:type="spellEnd"/>
      <w:r>
        <w:rPr>
          <w:color w:val="232A2D"/>
          <w:w w:val="105"/>
        </w:rPr>
        <w:t xml:space="preserve">, </w:t>
      </w:r>
      <w:proofErr w:type="spellStart"/>
      <w:r>
        <w:rPr>
          <w:color w:val="232A2D"/>
          <w:w w:val="105"/>
        </w:rPr>
        <w:t>exista</w:t>
      </w:r>
      <w:proofErr w:type="spellEnd"/>
      <w:r>
        <w:rPr>
          <w:color w:val="232A2D"/>
          <w:w w:val="105"/>
        </w:rPr>
        <w:t xml:space="preserve"> una </w:t>
      </w:r>
      <w:proofErr w:type="spellStart"/>
      <w:r>
        <w:rPr>
          <w:color w:val="232A2D"/>
          <w:w w:val="105"/>
        </w:rPr>
        <w:t>paridad</w:t>
      </w:r>
      <w:proofErr w:type="spellEnd"/>
      <w:r>
        <w:rPr>
          <w:color w:val="232A2D"/>
          <w:w w:val="105"/>
        </w:rPr>
        <w:t xml:space="preserve"> de </w:t>
      </w:r>
      <w:proofErr w:type="spellStart"/>
      <w:r>
        <w:rPr>
          <w:color w:val="232A2D"/>
          <w:w w:val="105"/>
        </w:rPr>
        <w:t>condic</w:t>
      </w:r>
      <w:r>
        <w:rPr>
          <w:color w:val="1D2F56"/>
          <w:w w:val="105"/>
        </w:rPr>
        <w:t>i</w:t>
      </w:r>
      <w:r>
        <w:rPr>
          <w:color w:val="232A2D"/>
          <w:w w:val="105"/>
        </w:rPr>
        <w:t>ones</w:t>
      </w:r>
      <w:proofErr w:type="spellEnd"/>
      <w:r>
        <w:rPr>
          <w:color w:val="232A2D"/>
          <w:w w:val="105"/>
        </w:rPr>
        <w:t xml:space="preserve"> y </w:t>
      </w:r>
      <w:proofErr w:type="spellStart"/>
      <w:r>
        <w:rPr>
          <w:color w:val="232A2D"/>
          <w:w w:val="105"/>
        </w:rPr>
        <w:t>oportunidades</w:t>
      </w:r>
      <w:proofErr w:type="spellEnd"/>
      <w:r>
        <w:rPr>
          <w:color w:val="232A2D"/>
          <w:w w:val="105"/>
        </w:rPr>
        <w:t xml:space="preserve">; el </w:t>
      </w:r>
      <w:proofErr w:type="spellStart"/>
      <w:r>
        <w:rPr>
          <w:color w:val="232A2D"/>
          <w:w w:val="105"/>
        </w:rPr>
        <w:t>cuidado</w:t>
      </w:r>
      <w:proofErr w:type="spellEnd"/>
      <w:r>
        <w:rPr>
          <w:color w:val="232A2D"/>
          <w:w w:val="105"/>
        </w:rPr>
        <w:t xml:space="preserve"> del medio </w:t>
      </w:r>
      <w:proofErr w:type="spellStart"/>
      <w:r>
        <w:rPr>
          <w:color w:val="232A2D"/>
          <w:w w:val="105"/>
        </w:rPr>
        <w:t>ambiente</w:t>
      </w:r>
      <w:proofErr w:type="spellEnd"/>
      <w:r>
        <w:rPr>
          <w:color w:val="232A2D"/>
          <w:w w:val="105"/>
        </w:rPr>
        <w:t xml:space="preserve"> y sus </w:t>
      </w:r>
      <w:proofErr w:type="spellStart"/>
      <w:r>
        <w:rPr>
          <w:color w:val="363B3F"/>
          <w:w w:val="105"/>
        </w:rPr>
        <w:t>recursos</w:t>
      </w:r>
      <w:proofErr w:type="spellEnd"/>
      <w:r>
        <w:rPr>
          <w:color w:val="363B3F"/>
          <w:w w:val="105"/>
        </w:rPr>
        <w:t xml:space="preserve"> </w:t>
      </w:r>
      <w:r>
        <w:rPr>
          <w:color w:val="232A2D"/>
          <w:w w:val="105"/>
        </w:rPr>
        <w:t xml:space="preserve">naturales </w:t>
      </w:r>
      <w:proofErr w:type="spellStart"/>
      <w:r>
        <w:rPr>
          <w:color w:val="232A2D"/>
          <w:w w:val="105"/>
        </w:rPr>
        <w:t>utilizando</w:t>
      </w:r>
      <w:proofErr w:type="spellEnd"/>
      <w:r>
        <w:rPr>
          <w:color w:val="232A2D"/>
          <w:w w:val="105"/>
        </w:rPr>
        <w:t xml:space="preserve"> </w:t>
      </w:r>
      <w:r>
        <w:rPr>
          <w:color w:val="363B3F"/>
          <w:w w:val="105"/>
        </w:rPr>
        <w:t xml:space="preserve">las </w:t>
      </w:r>
      <w:proofErr w:type="spellStart"/>
      <w:r>
        <w:rPr>
          <w:color w:val="232A2D"/>
          <w:w w:val="105"/>
        </w:rPr>
        <w:t>herramientas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tecnológicas</w:t>
      </w:r>
      <w:proofErr w:type="spellEnd"/>
      <w:r>
        <w:rPr>
          <w:color w:val="232A2D"/>
          <w:w w:val="105"/>
        </w:rPr>
        <w:t xml:space="preserve"> que </w:t>
      </w:r>
      <w:proofErr w:type="spellStart"/>
      <w:r>
        <w:rPr>
          <w:color w:val="232A2D"/>
          <w:w w:val="105"/>
        </w:rPr>
        <w:t>nos</w:t>
      </w:r>
      <w:proofErr w:type="spellEnd"/>
      <w:r>
        <w:rPr>
          <w:color w:val="232A2D"/>
          <w:w w:val="105"/>
        </w:rPr>
        <w:t xml:space="preserve"> </w:t>
      </w:r>
      <w:r>
        <w:rPr>
          <w:color w:val="363B3F"/>
          <w:w w:val="105"/>
        </w:rPr>
        <w:t xml:space="preserve">lo </w:t>
      </w:r>
      <w:proofErr w:type="spellStart"/>
      <w:r>
        <w:rPr>
          <w:color w:val="232A2D"/>
          <w:w w:val="105"/>
        </w:rPr>
        <w:t>permita</w:t>
      </w:r>
      <w:proofErr w:type="spellEnd"/>
      <w:r>
        <w:rPr>
          <w:color w:val="232A2D"/>
          <w:w w:val="105"/>
        </w:rPr>
        <w:t xml:space="preserve">: por </w:t>
      </w:r>
      <w:r>
        <w:rPr>
          <w:color w:val="363B3F"/>
          <w:w w:val="105"/>
        </w:rPr>
        <w:t xml:space="preserve">lo </w:t>
      </w:r>
      <w:r>
        <w:rPr>
          <w:color w:val="232A2D"/>
          <w:w w:val="105"/>
        </w:rPr>
        <w:t xml:space="preserve">que </w:t>
      </w:r>
      <w:proofErr w:type="spellStart"/>
      <w:r>
        <w:rPr>
          <w:color w:val="232A2D"/>
          <w:w w:val="105"/>
        </w:rPr>
        <w:t>en</w:t>
      </w:r>
      <w:proofErr w:type="spellEnd"/>
      <w:r>
        <w:rPr>
          <w:color w:val="232A2D"/>
          <w:w w:val="105"/>
        </w:rPr>
        <w:t xml:space="preserve"> mi </w:t>
      </w:r>
      <w:proofErr w:type="spellStart"/>
      <w:r>
        <w:rPr>
          <w:color w:val="232A2D"/>
          <w:w w:val="105"/>
        </w:rPr>
        <w:t>postura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siempre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prevalecerá</w:t>
      </w:r>
      <w:proofErr w:type="spellEnd"/>
      <w:r>
        <w:rPr>
          <w:color w:val="232A2D"/>
          <w:w w:val="105"/>
        </w:rPr>
        <w:t xml:space="preserve"> la </w:t>
      </w:r>
      <w:proofErr w:type="spellStart"/>
      <w:r>
        <w:rPr>
          <w:color w:val="232A2D"/>
          <w:w w:val="105"/>
        </w:rPr>
        <w:t>constru</w:t>
      </w:r>
      <w:r>
        <w:rPr>
          <w:color w:val="232A2D"/>
          <w:w w:val="105"/>
        </w:rPr>
        <w:t>cción</w:t>
      </w:r>
      <w:proofErr w:type="spellEnd"/>
      <w:r>
        <w:rPr>
          <w:color w:val="232A2D"/>
          <w:w w:val="105"/>
        </w:rPr>
        <w:t xml:space="preserve"> y </w:t>
      </w:r>
      <w:r>
        <w:rPr>
          <w:color w:val="363B3F"/>
          <w:w w:val="105"/>
        </w:rPr>
        <w:t xml:space="preserve">los </w:t>
      </w:r>
      <w:proofErr w:type="spellStart"/>
      <w:r>
        <w:rPr>
          <w:color w:val="232A2D"/>
          <w:w w:val="105"/>
        </w:rPr>
        <w:t>consensos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necesarios</w:t>
      </w:r>
      <w:proofErr w:type="spellEnd"/>
      <w:r>
        <w:rPr>
          <w:color w:val="232A2D"/>
          <w:w w:val="105"/>
        </w:rPr>
        <w:t xml:space="preserve"> para que los </w:t>
      </w:r>
      <w:proofErr w:type="spellStart"/>
      <w:r>
        <w:rPr>
          <w:color w:val="232A2D"/>
          <w:w w:val="105"/>
        </w:rPr>
        <w:t>temas</w:t>
      </w:r>
      <w:proofErr w:type="spellEnd"/>
      <w:r>
        <w:rPr>
          <w:color w:val="232A2D"/>
          <w:w w:val="105"/>
        </w:rPr>
        <w:t xml:space="preserve"> y </w:t>
      </w:r>
      <w:proofErr w:type="spellStart"/>
      <w:r>
        <w:rPr>
          <w:color w:val="232A2D"/>
          <w:w w:val="105"/>
        </w:rPr>
        <w:t>acciones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prioritarios</w:t>
      </w:r>
      <w:proofErr w:type="spellEnd"/>
      <w:r>
        <w:rPr>
          <w:color w:val="232A2D"/>
          <w:w w:val="105"/>
        </w:rPr>
        <w:t xml:space="preserve"> de </w:t>
      </w:r>
      <w:proofErr w:type="spellStart"/>
      <w:r>
        <w:rPr>
          <w:color w:val="232A2D"/>
          <w:w w:val="105"/>
        </w:rPr>
        <w:t>este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Gobierno</w:t>
      </w:r>
      <w:proofErr w:type="spellEnd"/>
      <w:r>
        <w:rPr>
          <w:color w:val="232A2D"/>
          <w:w w:val="105"/>
        </w:rPr>
        <w:t xml:space="preserve"> municipal, </w:t>
      </w:r>
      <w:proofErr w:type="spellStart"/>
      <w:r>
        <w:rPr>
          <w:color w:val="232A2D"/>
          <w:w w:val="105"/>
        </w:rPr>
        <w:t>encaminados</w:t>
      </w:r>
      <w:proofErr w:type="spellEnd"/>
      <w:r>
        <w:rPr>
          <w:color w:val="232A2D"/>
          <w:w w:val="105"/>
        </w:rPr>
        <w:t xml:space="preserve"> a </w:t>
      </w:r>
      <w:proofErr w:type="spellStart"/>
      <w:r>
        <w:rPr>
          <w:color w:val="232A2D"/>
          <w:w w:val="105"/>
        </w:rPr>
        <w:t>satisfacer</w:t>
      </w:r>
      <w:proofErr w:type="spellEnd"/>
      <w:r>
        <w:rPr>
          <w:color w:val="232A2D"/>
          <w:w w:val="105"/>
        </w:rPr>
        <w:t xml:space="preserve"> </w:t>
      </w:r>
      <w:r>
        <w:rPr>
          <w:color w:val="363B3F"/>
          <w:w w:val="105"/>
        </w:rPr>
        <w:t xml:space="preserve">las </w:t>
      </w:r>
      <w:proofErr w:type="spellStart"/>
      <w:r>
        <w:rPr>
          <w:color w:val="232A2D"/>
          <w:w w:val="105"/>
        </w:rPr>
        <w:t>necesidades</w:t>
      </w:r>
      <w:proofErr w:type="spellEnd"/>
      <w:r>
        <w:rPr>
          <w:color w:val="232A2D"/>
          <w:w w:val="105"/>
        </w:rPr>
        <w:t xml:space="preserve"> de la población.</w:t>
      </w:r>
    </w:p>
    <w:p w:rsidR="007369A1" w:rsidRDefault="001B5481">
      <w:pPr>
        <w:spacing w:before="51"/>
        <w:ind w:left="1540" w:right="1508"/>
        <w:jc w:val="center"/>
        <w:rPr>
          <w:b/>
          <w:sz w:val="25"/>
        </w:rPr>
      </w:pPr>
      <w:proofErr w:type="spellStart"/>
      <w:r>
        <w:rPr>
          <w:b/>
          <w:color w:val="232A2D"/>
          <w:sz w:val="25"/>
        </w:rPr>
        <w:t>Lic</w:t>
      </w:r>
      <w:proofErr w:type="spellEnd"/>
      <w:r>
        <w:rPr>
          <w:b/>
          <w:color w:val="232A2D"/>
          <w:sz w:val="25"/>
        </w:rPr>
        <w:t>. Antonio Sánchez Flores</w:t>
      </w:r>
    </w:p>
    <w:p w:rsidR="007369A1" w:rsidRDefault="001B5481">
      <w:pPr>
        <w:spacing w:before="62"/>
        <w:ind w:left="1549" w:right="1508"/>
        <w:jc w:val="center"/>
        <w:rPr>
          <w:sz w:val="19"/>
        </w:rPr>
      </w:pPr>
      <w:r>
        <w:rPr>
          <w:color w:val="232A2D"/>
          <w:w w:val="105"/>
          <w:sz w:val="19"/>
        </w:rPr>
        <w:t xml:space="preserve">Regidor del </w:t>
      </w:r>
      <w:proofErr w:type="spellStart"/>
      <w:r>
        <w:rPr>
          <w:color w:val="232A2D"/>
          <w:w w:val="105"/>
          <w:sz w:val="19"/>
        </w:rPr>
        <w:t>Ayuntamiento</w:t>
      </w:r>
      <w:proofErr w:type="spellEnd"/>
      <w:r>
        <w:rPr>
          <w:color w:val="232A2D"/>
          <w:w w:val="105"/>
          <w:sz w:val="19"/>
        </w:rPr>
        <w:t xml:space="preserve"> de </w:t>
      </w:r>
      <w:proofErr w:type="spellStart"/>
      <w:r>
        <w:rPr>
          <w:color w:val="232A2D"/>
          <w:w w:val="105"/>
          <w:sz w:val="19"/>
        </w:rPr>
        <w:t>Tlajomulco</w:t>
      </w:r>
      <w:proofErr w:type="spellEnd"/>
      <w:r>
        <w:rPr>
          <w:color w:val="232A2D"/>
          <w:w w:val="105"/>
          <w:sz w:val="19"/>
        </w:rPr>
        <w:t xml:space="preserve"> de </w:t>
      </w:r>
      <w:proofErr w:type="spellStart"/>
      <w:r>
        <w:rPr>
          <w:color w:val="232A2D"/>
          <w:w w:val="105"/>
          <w:sz w:val="19"/>
        </w:rPr>
        <w:t>Zúñiga</w:t>
      </w:r>
      <w:proofErr w:type="spellEnd"/>
    </w:p>
    <w:p w:rsidR="007369A1" w:rsidRDefault="001B5481">
      <w:pPr>
        <w:spacing w:before="43"/>
        <w:ind w:left="1552" w:right="1508"/>
        <w:jc w:val="center"/>
        <w:rPr>
          <w:rFonts w:ascii="Times New Roman"/>
          <w:sz w:val="20"/>
        </w:rPr>
      </w:pPr>
      <w:r>
        <w:rPr>
          <w:rFonts w:ascii="Times New Roman"/>
          <w:color w:val="232A2D"/>
          <w:sz w:val="20"/>
        </w:rPr>
        <w:t xml:space="preserve">2018 </w:t>
      </w:r>
      <w:r>
        <w:rPr>
          <w:rFonts w:ascii="Times New Roman"/>
          <w:color w:val="050305"/>
          <w:sz w:val="20"/>
        </w:rPr>
        <w:t>-</w:t>
      </w:r>
      <w:r>
        <w:rPr>
          <w:rFonts w:ascii="Times New Roman"/>
          <w:color w:val="232A2D"/>
          <w:sz w:val="20"/>
        </w:rPr>
        <w:t>2021</w:t>
      </w:r>
    </w:p>
    <w:p w:rsidR="007369A1" w:rsidRDefault="007369A1">
      <w:pPr>
        <w:pStyle w:val="Textoindependiente"/>
        <w:rPr>
          <w:rFonts w:ascii="Times New Roman"/>
          <w:sz w:val="22"/>
        </w:rPr>
      </w:pPr>
    </w:p>
    <w:p w:rsidR="007369A1" w:rsidRDefault="007369A1">
      <w:pPr>
        <w:rPr>
          <w:sz w:val="14"/>
        </w:rPr>
        <w:sectPr w:rsidR="007369A1">
          <w:pgSz w:w="12240" w:h="15840"/>
          <w:pgMar w:top="300" w:right="340" w:bottom="280" w:left="520" w:header="720" w:footer="720" w:gutter="0"/>
          <w:cols w:space="720"/>
        </w:sectPr>
      </w:pPr>
    </w:p>
    <w:p w:rsidR="007369A1" w:rsidRDefault="007369A1">
      <w:pPr>
        <w:pStyle w:val="Textoindependiente"/>
        <w:rPr>
          <w:b/>
          <w:sz w:val="20"/>
        </w:rPr>
      </w:pPr>
    </w:p>
    <w:p w:rsidR="007369A1" w:rsidRDefault="007369A1">
      <w:pPr>
        <w:pStyle w:val="Textoindependiente"/>
        <w:rPr>
          <w:b/>
          <w:sz w:val="20"/>
        </w:rPr>
      </w:pPr>
    </w:p>
    <w:p w:rsidR="007369A1" w:rsidRDefault="007369A1">
      <w:pPr>
        <w:pStyle w:val="Textoindependiente"/>
        <w:rPr>
          <w:b/>
          <w:sz w:val="20"/>
        </w:rPr>
      </w:pPr>
    </w:p>
    <w:p w:rsidR="007369A1" w:rsidRDefault="007369A1">
      <w:pPr>
        <w:pStyle w:val="Textoindependiente"/>
        <w:rPr>
          <w:b/>
          <w:sz w:val="20"/>
        </w:rPr>
      </w:pPr>
    </w:p>
    <w:p w:rsidR="007369A1" w:rsidRDefault="007369A1">
      <w:pPr>
        <w:pStyle w:val="Textoindependiente"/>
        <w:spacing w:before="8"/>
        <w:rPr>
          <w:b/>
          <w:sz w:val="19"/>
        </w:rPr>
      </w:pPr>
    </w:p>
    <w:p w:rsidR="007369A1" w:rsidRDefault="001B5481">
      <w:pPr>
        <w:pStyle w:val="Textoindependiente"/>
        <w:spacing w:before="93" w:line="379" w:lineRule="auto"/>
        <w:ind w:left="3026" w:right="1188" w:firstLine="6"/>
        <w:jc w:val="both"/>
      </w:pPr>
      <w:r>
        <w:rPr>
          <w:color w:val="212626"/>
        </w:rPr>
        <w:t xml:space="preserve">De </w:t>
      </w:r>
      <w:proofErr w:type="spellStart"/>
      <w:r>
        <w:rPr>
          <w:color w:val="212626"/>
        </w:rPr>
        <w:t>acuerdo</w:t>
      </w:r>
      <w:proofErr w:type="spellEnd"/>
      <w:r>
        <w:rPr>
          <w:color w:val="212626"/>
        </w:rPr>
        <w:t xml:space="preserve"> a </w:t>
      </w:r>
      <w:proofErr w:type="spellStart"/>
      <w:r>
        <w:rPr>
          <w:color w:val="313436"/>
        </w:rPr>
        <w:t>leí</w:t>
      </w:r>
      <w:proofErr w:type="spellEnd"/>
      <w:r>
        <w:rPr>
          <w:color w:val="313436"/>
        </w:rPr>
        <w:t xml:space="preserve"> </w:t>
      </w:r>
      <w:proofErr w:type="spellStart"/>
      <w:r>
        <w:rPr>
          <w:color w:val="212626"/>
        </w:rPr>
        <w:t>establecido</w:t>
      </w:r>
      <w:proofErr w:type="spellEnd"/>
      <w:r>
        <w:rPr>
          <w:color w:val="212626"/>
        </w:rPr>
        <w:t xml:space="preserve"> por el </w:t>
      </w:r>
      <w:proofErr w:type="spellStart"/>
      <w:r>
        <w:rPr>
          <w:color w:val="212626"/>
        </w:rPr>
        <w:t>artículo</w:t>
      </w:r>
      <w:proofErr w:type="spellEnd"/>
      <w:r>
        <w:rPr>
          <w:color w:val="212626"/>
        </w:rPr>
        <w:t xml:space="preserve"> 44 </w:t>
      </w:r>
      <w:proofErr w:type="spellStart"/>
      <w:r>
        <w:rPr>
          <w:color w:val="313436"/>
        </w:rPr>
        <w:t>fracción</w:t>
      </w:r>
      <w:proofErr w:type="spellEnd"/>
      <w:r>
        <w:rPr>
          <w:color w:val="313436"/>
        </w:rPr>
        <w:t xml:space="preserve"> </w:t>
      </w:r>
      <w:r>
        <w:rPr>
          <w:color w:val="212626"/>
        </w:rPr>
        <w:t xml:space="preserve">XIII del </w:t>
      </w:r>
      <w:proofErr w:type="spellStart"/>
      <w:r>
        <w:rPr>
          <w:color w:val="313436"/>
        </w:rPr>
        <w:t>Reglamento</w:t>
      </w:r>
      <w:proofErr w:type="spellEnd"/>
      <w:r>
        <w:rPr>
          <w:color w:val="313436"/>
        </w:rPr>
        <w:t xml:space="preserve"> </w:t>
      </w:r>
      <w:r>
        <w:rPr>
          <w:color w:val="212626"/>
        </w:rPr>
        <w:t>e</w:t>
      </w:r>
      <w:r>
        <w:rPr>
          <w:color w:val="484946"/>
        </w:rPr>
        <w:t xml:space="preserve">l </w:t>
      </w:r>
      <w:proofErr w:type="spellStart"/>
      <w:r>
        <w:rPr>
          <w:color w:val="313436"/>
        </w:rPr>
        <w:t>Ayuntamiento</w:t>
      </w:r>
      <w:proofErr w:type="spellEnd"/>
      <w:r>
        <w:rPr>
          <w:color w:val="313436"/>
        </w:rPr>
        <w:t xml:space="preserve"> de </w:t>
      </w:r>
      <w:proofErr w:type="spellStart"/>
      <w:proofErr w:type="gramStart"/>
      <w:r>
        <w:rPr>
          <w:color w:val="313436"/>
        </w:rPr>
        <w:t>Tlajomulco</w:t>
      </w:r>
      <w:proofErr w:type="spellEnd"/>
      <w:r>
        <w:rPr>
          <w:color w:val="313436"/>
        </w:rPr>
        <w:t xml:space="preserve">  </w:t>
      </w:r>
      <w:r>
        <w:rPr>
          <w:color w:val="212626"/>
        </w:rPr>
        <w:t>de</w:t>
      </w:r>
      <w:proofErr w:type="gramEnd"/>
      <w:r>
        <w:rPr>
          <w:color w:val="212626"/>
        </w:rPr>
        <w:t xml:space="preserve">  </w:t>
      </w:r>
      <w:proofErr w:type="spellStart"/>
      <w:r>
        <w:rPr>
          <w:color w:val="212626"/>
        </w:rPr>
        <w:t>Zúñiga</w:t>
      </w:r>
      <w:proofErr w:type="spellEnd"/>
      <w:r>
        <w:rPr>
          <w:color w:val="212626"/>
        </w:rPr>
        <w:t xml:space="preserve">,  </w:t>
      </w:r>
      <w:r>
        <w:rPr>
          <w:color w:val="313436"/>
        </w:rPr>
        <w:t xml:space="preserve">Jalisco; </w:t>
      </w:r>
      <w:proofErr w:type="spellStart"/>
      <w:r>
        <w:rPr>
          <w:color w:val="313436"/>
        </w:rPr>
        <w:t>hago</w:t>
      </w:r>
      <w:proofErr w:type="spellEnd"/>
      <w:r>
        <w:rPr>
          <w:color w:val="313436"/>
        </w:rPr>
        <w:t xml:space="preserve"> </w:t>
      </w:r>
      <w:proofErr w:type="spellStart"/>
      <w:r>
        <w:rPr>
          <w:color w:val="212626"/>
        </w:rPr>
        <w:t>entrega</w:t>
      </w:r>
      <w:proofErr w:type="spellEnd"/>
      <w:r>
        <w:rPr>
          <w:color w:val="212626"/>
        </w:rPr>
        <w:t xml:space="preserve"> a </w:t>
      </w:r>
      <w:proofErr w:type="spellStart"/>
      <w:r>
        <w:rPr>
          <w:color w:val="212626"/>
        </w:rPr>
        <w:t>este</w:t>
      </w:r>
      <w:proofErr w:type="spellEnd"/>
      <w:r>
        <w:rPr>
          <w:color w:val="212626"/>
        </w:rPr>
        <w:t xml:space="preserve"> </w:t>
      </w:r>
      <w:r>
        <w:rPr>
          <w:color w:val="313436"/>
        </w:rPr>
        <w:t xml:space="preserve">H. </w:t>
      </w:r>
      <w:proofErr w:type="spellStart"/>
      <w:r>
        <w:rPr>
          <w:color w:val="313436"/>
        </w:rPr>
        <w:t>Ayuntamiento</w:t>
      </w:r>
      <w:proofErr w:type="spellEnd"/>
      <w:r>
        <w:rPr>
          <w:color w:val="313436"/>
        </w:rPr>
        <w:t xml:space="preserve"> </w:t>
      </w:r>
      <w:r>
        <w:rPr>
          <w:color w:val="212626"/>
        </w:rPr>
        <w:t xml:space="preserve">de </w:t>
      </w:r>
      <w:proofErr w:type="spellStart"/>
      <w:r>
        <w:rPr>
          <w:color w:val="212626"/>
        </w:rPr>
        <w:t>Tlajomulco</w:t>
      </w:r>
      <w:proofErr w:type="spellEnd"/>
      <w:r>
        <w:rPr>
          <w:color w:val="212626"/>
        </w:rPr>
        <w:t xml:space="preserve"> de </w:t>
      </w:r>
      <w:proofErr w:type="spellStart"/>
      <w:r>
        <w:rPr>
          <w:color w:val="212626"/>
        </w:rPr>
        <w:t>Zúñiga</w:t>
      </w:r>
      <w:proofErr w:type="spellEnd"/>
      <w:r>
        <w:rPr>
          <w:color w:val="212626"/>
        </w:rPr>
        <w:t xml:space="preserve"> el </w:t>
      </w:r>
      <w:proofErr w:type="spellStart"/>
      <w:r>
        <w:rPr>
          <w:color w:val="212626"/>
        </w:rPr>
        <w:t>segundo</w:t>
      </w:r>
      <w:proofErr w:type="spellEnd"/>
      <w:r>
        <w:rPr>
          <w:color w:val="212626"/>
        </w:rPr>
        <w:t xml:space="preserve"> </w:t>
      </w:r>
      <w:proofErr w:type="spellStart"/>
      <w:r>
        <w:rPr>
          <w:color w:val="212626"/>
        </w:rPr>
        <w:t>informe</w:t>
      </w:r>
      <w:proofErr w:type="spellEnd"/>
      <w:r>
        <w:rPr>
          <w:color w:val="212626"/>
        </w:rPr>
        <w:t xml:space="preserve"> de </w:t>
      </w:r>
      <w:proofErr w:type="spellStart"/>
      <w:r>
        <w:rPr>
          <w:color w:val="212626"/>
        </w:rPr>
        <w:t>actividades</w:t>
      </w:r>
      <w:proofErr w:type="spellEnd"/>
      <w:r>
        <w:rPr>
          <w:color w:val="212626"/>
        </w:rPr>
        <w:t xml:space="preserve"> </w:t>
      </w:r>
      <w:proofErr w:type="spellStart"/>
      <w:r>
        <w:rPr>
          <w:color w:val="313436"/>
        </w:rPr>
        <w:t>realizadas</w:t>
      </w:r>
      <w:proofErr w:type="spellEnd"/>
      <w:r>
        <w:rPr>
          <w:color w:val="313436"/>
        </w:rPr>
        <w:t xml:space="preserve"> </w:t>
      </w:r>
      <w:proofErr w:type="spellStart"/>
      <w:r>
        <w:rPr>
          <w:color w:val="212626"/>
        </w:rPr>
        <w:t>en</w:t>
      </w:r>
      <w:proofErr w:type="spellEnd"/>
      <w:r>
        <w:rPr>
          <w:color w:val="212626"/>
        </w:rPr>
        <w:t xml:space="preserve"> mi  </w:t>
      </w:r>
      <w:proofErr w:type="spellStart"/>
      <w:r>
        <w:rPr>
          <w:color w:val="212626"/>
        </w:rPr>
        <w:t>carácter</w:t>
      </w:r>
      <w:proofErr w:type="spellEnd"/>
      <w:r>
        <w:rPr>
          <w:color w:val="212626"/>
        </w:rPr>
        <w:t xml:space="preserve">  </w:t>
      </w:r>
      <w:r>
        <w:rPr>
          <w:color w:val="313436"/>
        </w:rPr>
        <w:t xml:space="preserve">de Regidor </w:t>
      </w:r>
      <w:r>
        <w:rPr>
          <w:color w:val="212626"/>
        </w:rPr>
        <w:t xml:space="preserve">que </w:t>
      </w:r>
      <w:proofErr w:type="spellStart"/>
      <w:r>
        <w:rPr>
          <w:color w:val="212626"/>
        </w:rPr>
        <w:t>comprende</w:t>
      </w:r>
      <w:proofErr w:type="spellEnd"/>
      <w:r>
        <w:rPr>
          <w:color w:val="212626"/>
        </w:rPr>
        <w:t xml:space="preserve"> el </w:t>
      </w:r>
      <w:proofErr w:type="spellStart"/>
      <w:r>
        <w:rPr>
          <w:color w:val="212626"/>
        </w:rPr>
        <w:t>periodo</w:t>
      </w:r>
      <w:proofErr w:type="spellEnd"/>
      <w:r>
        <w:rPr>
          <w:color w:val="212626"/>
        </w:rPr>
        <w:t xml:space="preserve"> </w:t>
      </w:r>
      <w:r>
        <w:rPr>
          <w:color w:val="313436"/>
        </w:rPr>
        <w:t xml:space="preserve">del </w:t>
      </w:r>
      <w:r>
        <w:rPr>
          <w:color w:val="212626"/>
        </w:rPr>
        <w:t xml:space="preserve">01 de </w:t>
      </w:r>
      <w:proofErr w:type="spellStart"/>
      <w:r>
        <w:rPr>
          <w:color w:val="212626"/>
        </w:rPr>
        <w:t>septiembre</w:t>
      </w:r>
      <w:proofErr w:type="spellEnd"/>
      <w:r>
        <w:rPr>
          <w:color w:val="212626"/>
        </w:rPr>
        <w:t xml:space="preserve"> del  </w:t>
      </w:r>
      <w:proofErr w:type="spellStart"/>
      <w:r>
        <w:rPr>
          <w:color w:val="212626"/>
        </w:rPr>
        <w:t>año</w:t>
      </w:r>
      <w:proofErr w:type="spellEnd"/>
      <w:r>
        <w:rPr>
          <w:color w:val="212626"/>
        </w:rPr>
        <w:t xml:space="preserve"> 20</w:t>
      </w:r>
      <w:r>
        <w:rPr>
          <w:color w:val="214662"/>
        </w:rPr>
        <w:t>1</w:t>
      </w:r>
      <w:r>
        <w:rPr>
          <w:color w:val="212626"/>
        </w:rPr>
        <w:t xml:space="preserve">9 al </w:t>
      </w:r>
      <w:proofErr w:type="spellStart"/>
      <w:r>
        <w:rPr>
          <w:color w:val="212626"/>
        </w:rPr>
        <w:t>mes</w:t>
      </w:r>
      <w:proofErr w:type="spellEnd"/>
      <w:r>
        <w:rPr>
          <w:color w:val="212626"/>
        </w:rPr>
        <w:t xml:space="preserve"> </w:t>
      </w:r>
      <w:r>
        <w:rPr>
          <w:color w:val="313436"/>
        </w:rPr>
        <w:t xml:space="preserve">de </w:t>
      </w:r>
      <w:proofErr w:type="spellStart"/>
      <w:r>
        <w:rPr>
          <w:color w:val="212626"/>
        </w:rPr>
        <w:t>agosto</w:t>
      </w:r>
      <w:proofErr w:type="spellEnd"/>
      <w:r>
        <w:rPr>
          <w:color w:val="212626"/>
        </w:rPr>
        <w:t xml:space="preserve"> del 2020. </w:t>
      </w:r>
      <w:proofErr w:type="spellStart"/>
      <w:r>
        <w:rPr>
          <w:color w:val="212626"/>
        </w:rPr>
        <w:t>En</w:t>
      </w:r>
      <w:proofErr w:type="spellEnd"/>
      <w:r>
        <w:rPr>
          <w:color w:val="212626"/>
        </w:rPr>
        <w:t xml:space="preserve"> el </w:t>
      </w:r>
      <w:proofErr w:type="spellStart"/>
      <w:r>
        <w:rPr>
          <w:color w:val="313436"/>
        </w:rPr>
        <w:t>presente</w:t>
      </w:r>
      <w:proofErr w:type="spellEnd"/>
      <w:r>
        <w:rPr>
          <w:color w:val="313436"/>
        </w:rPr>
        <w:t xml:space="preserve"> </w:t>
      </w:r>
      <w:proofErr w:type="spellStart"/>
      <w:proofErr w:type="gramStart"/>
      <w:r>
        <w:rPr>
          <w:color w:val="313436"/>
        </w:rPr>
        <w:t>informe</w:t>
      </w:r>
      <w:proofErr w:type="spellEnd"/>
      <w:r>
        <w:rPr>
          <w:color w:val="313436"/>
        </w:rPr>
        <w:t xml:space="preserve">  </w:t>
      </w:r>
      <w:proofErr w:type="spellStart"/>
      <w:r>
        <w:rPr>
          <w:color w:val="212626"/>
        </w:rPr>
        <w:t>recapitulo</w:t>
      </w:r>
      <w:proofErr w:type="spellEnd"/>
      <w:proofErr w:type="gramEnd"/>
      <w:r>
        <w:rPr>
          <w:color w:val="212626"/>
        </w:rPr>
        <w:t xml:space="preserve">  de </w:t>
      </w:r>
      <w:proofErr w:type="spellStart"/>
      <w:r>
        <w:rPr>
          <w:color w:val="313436"/>
        </w:rPr>
        <w:t>ma</w:t>
      </w:r>
      <w:r>
        <w:rPr>
          <w:color w:val="313436"/>
        </w:rPr>
        <w:t>nera</w:t>
      </w:r>
      <w:proofErr w:type="spellEnd"/>
      <w:r>
        <w:rPr>
          <w:color w:val="313436"/>
        </w:rPr>
        <w:t xml:space="preserve"> </w:t>
      </w:r>
      <w:r>
        <w:rPr>
          <w:color w:val="212626"/>
        </w:rPr>
        <w:t xml:space="preserve">general </w:t>
      </w:r>
      <w:r>
        <w:rPr>
          <w:color w:val="313436"/>
        </w:rPr>
        <w:t xml:space="preserve">las </w:t>
      </w:r>
      <w:proofErr w:type="spellStart"/>
      <w:r>
        <w:rPr>
          <w:color w:val="212626"/>
        </w:rPr>
        <w:t>acciones</w:t>
      </w:r>
      <w:proofErr w:type="spellEnd"/>
      <w:r>
        <w:rPr>
          <w:color w:val="212626"/>
        </w:rPr>
        <w:t xml:space="preserve"> </w:t>
      </w:r>
      <w:r>
        <w:rPr>
          <w:color w:val="313436"/>
        </w:rPr>
        <w:t xml:space="preserve">y </w:t>
      </w:r>
      <w:proofErr w:type="spellStart"/>
      <w:r>
        <w:rPr>
          <w:color w:val="212626"/>
        </w:rPr>
        <w:t>actividades</w:t>
      </w:r>
      <w:proofErr w:type="spellEnd"/>
      <w:r>
        <w:rPr>
          <w:color w:val="212626"/>
        </w:rPr>
        <w:t xml:space="preserve"> </w:t>
      </w:r>
      <w:proofErr w:type="spellStart"/>
      <w:r>
        <w:rPr>
          <w:color w:val="212626"/>
        </w:rPr>
        <w:t>realizadas</w:t>
      </w:r>
      <w:proofErr w:type="spellEnd"/>
      <w:r>
        <w:rPr>
          <w:color w:val="212626"/>
        </w:rPr>
        <w:t xml:space="preserve"> de </w:t>
      </w:r>
      <w:proofErr w:type="spellStart"/>
      <w:r>
        <w:rPr>
          <w:color w:val="212626"/>
        </w:rPr>
        <w:t>acuerdo</w:t>
      </w:r>
      <w:proofErr w:type="spellEnd"/>
      <w:r>
        <w:rPr>
          <w:color w:val="212626"/>
        </w:rPr>
        <w:t xml:space="preserve"> a </w:t>
      </w:r>
      <w:r>
        <w:rPr>
          <w:color w:val="313436"/>
        </w:rPr>
        <w:t xml:space="preserve">las </w:t>
      </w:r>
      <w:proofErr w:type="spellStart"/>
      <w:r>
        <w:rPr>
          <w:color w:val="313436"/>
        </w:rPr>
        <w:t>funciones</w:t>
      </w:r>
      <w:proofErr w:type="spellEnd"/>
      <w:r>
        <w:rPr>
          <w:color w:val="313436"/>
        </w:rPr>
        <w:t xml:space="preserve"> y </w:t>
      </w:r>
      <w:proofErr w:type="spellStart"/>
      <w:r>
        <w:rPr>
          <w:color w:val="212626"/>
        </w:rPr>
        <w:t>atribuciones</w:t>
      </w:r>
      <w:proofErr w:type="spellEnd"/>
      <w:r>
        <w:rPr>
          <w:color w:val="212626"/>
        </w:rPr>
        <w:t xml:space="preserve">  </w:t>
      </w:r>
      <w:proofErr w:type="spellStart"/>
      <w:r>
        <w:rPr>
          <w:color w:val="212626"/>
        </w:rPr>
        <w:t>adquiridas</w:t>
      </w:r>
      <w:proofErr w:type="spellEnd"/>
      <w:r>
        <w:rPr>
          <w:color w:val="212626"/>
        </w:rPr>
        <w:t xml:space="preserve">  </w:t>
      </w:r>
      <w:proofErr w:type="spellStart"/>
      <w:r>
        <w:rPr>
          <w:color w:val="212626"/>
        </w:rPr>
        <w:t>en</w:t>
      </w:r>
      <w:proofErr w:type="spellEnd"/>
      <w:r>
        <w:rPr>
          <w:color w:val="212626"/>
        </w:rPr>
        <w:t xml:space="preserve"> </w:t>
      </w:r>
      <w:r>
        <w:rPr>
          <w:color w:val="313436"/>
        </w:rPr>
        <w:t xml:space="preserve">mi </w:t>
      </w:r>
      <w:proofErr w:type="spellStart"/>
      <w:r>
        <w:rPr>
          <w:color w:val="212626"/>
        </w:rPr>
        <w:t>carácter</w:t>
      </w:r>
      <w:proofErr w:type="spellEnd"/>
      <w:r>
        <w:rPr>
          <w:color w:val="212626"/>
        </w:rPr>
        <w:t xml:space="preserve">  de Regidor </w:t>
      </w:r>
      <w:r>
        <w:rPr>
          <w:color w:val="313436"/>
        </w:rPr>
        <w:t xml:space="preserve">y </w:t>
      </w:r>
      <w:proofErr w:type="spellStart"/>
      <w:r>
        <w:rPr>
          <w:color w:val="313436"/>
        </w:rPr>
        <w:t>presidente</w:t>
      </w:r>
      <w:proofErr w:type="spellEnd"/>
      <w:r>
        <w:rPr>
          <w:color w:val="313436"/>
        </w:rPr>
        <w:t xml:space="preserve"> </w:t>
      </w:r>
      <w:r>
        <w:rPr>
          <w:color w:val="212626"/>
        </w:rPr>
        <w:t xml:space="preserve">de </w:t>
      </w:r>
      <w:r>
        <w:rPr>
          <w:color w:val="313436"/>
        </w:rPr>
        <w:t xml:space="preserve">la </w:t>
      </w:r>
      <w:proofErr w:type="spellStart"/>
      <w:r>
        <w:rPr>
          <w:color w:val="313436"/>
        </w:rPr>
        <w:t>Comisión</w:t>
      </w:r>
      <w:proofErr w:type="spellEnd"/>
      <w:r>
        <w:rPr>
          <w:color w:val="313436"/>
        </w:rPr>
        <w:t xml:space="preserve"> </w:t>
      </w:r>
      <w:proofErr w:type="spellStart"/>
      <w:r>
        <w:rPr>
          <w:color w:val="212626"/>
        </w:rPr>
        <w:t>Edilicia</w:t>
      </w:r>
      <w:proofErr w:type="spellEnd"/>
      <w:r>
        <w:rPr>
          <w:color w:val="212626"/>
        </w:rPr>
        <w:t xml:space="preserve"> de </w:t>
      </w:r>
      <w:proofErr w:type="spellStart"/>
      <w:r>
        <w:rPr>
          <w:color w:val="212626"/>
        </w:rPr>
        <w:t>Educación</w:t>
      </w:r>
      <w:proofErr w:type="spellEnd"/>
      <w:r>
        <w:rPr>
          <w:color w:val="212626"/>
        </w:rPr>
        <w:t xml:space="preserve">, </w:t>
      </w:r>
      <w:proofErr w:type="spellStart"/>
      <w:r>
        <w:rPr>
          <w:color w:val="313436"/>
        </w:rPr>
        <w:t>Innovación</w:t>
      </w:r>
      <w:proofErr w:type="spellEnd"/>
      <w:r>
        <w:rPr>
          <w:color w:val="313436"/>
        </w:rPr>
        <w:t xml:space="preserve"> y </w:t>
      </w:r>
      <w:proofErr w:type="spellStart"/>
      <w:r>
        <w:rPr>
          <w:color w:val="313436"/>
        </w:rPr>
        <w:t>Tecnología</w:t>
      </w:r>
      <w:proofErr w:type="spellEnd"/>
      <w:r>
        <w:rPr>
          <w:color w:val="313436"/>
        </w:rPr>
        <w:t xml:space="preserve">, </w:t>
      </w:r>
      <w:r>
        <w:rPr>
          <w:color w:val="212626"/>
        </w:rPr>
        <w:t xml:space="preserve">el </w:t>
      </w:r>
      <w:proofErr w:type="spellStart"/>
      <w:r>
        <w:rPr>
          <w:color w:val="212626"/>
        </w:rPr>
        <w:t>cual</w:t>
      </w:r>
      <w:proofErr w:type="spellEnd"/>
      <w:r>
        <w:rPr>
          <w:color w:val="212626"/>
        </w:rPr>
        <w:t xml:space="preserve"> se </w:t>
      </w:r>
      <w:proofErr w:type="spellStart"/>
      <w:r>
        <w:rPr>
          <w:color w:val="212626"/>
        </w:rPr>
        <w:t>desglosa</w:t>
      </w:r>
      <w:proofErr w:type="spellEnd"/>
      <w:r>
        <w:rPr>
          <w:color w:val="212626"/>
        </w:rPr>
        <w:t xml:space="preserve"> </w:t>
      </w:r>
      <w:proofErr w:type="spellStart"/>
      <w:r>
        <w:rPr>
          <w:color w:val="212626"/>
        </w:rPr>
        <w:t>en</w:t>
      </w:r>
      <w:proofErr w:type="spellEnd"/>
      <w:r>
        <w:rPr>
          <w:color w:val="212626"/>
        </w:rPr>
        <w:t xml:space="preserve"> </w:t>
      </w:r>
      <w:r>
        <w:rPr>
          <w:color w:val="313436"/>
        </w:rPr>
        <w:t xml:space="preserve">las </w:t>
      </w:r>
      <w:proofErr w:type="spellStart"/>
      <w:r>
        <w:rPr>
          <w:color w:val="212626"/>
        </w:rPr>
        <w:t>siguientes</w:t>
      </w:r>
      <w:proofErr w:type="spellEnd"/>
      <w:r>
        <w:rPr>
          <w:color w:val="212626"/>
          <w:spacing w:val="26"/>
        </w:rPr>
        <w:t xml:space="preserve"> </w:t>
      </w:r>
      <w:proofErr w:type="spellStart"/>
      <w:r>
        <w:rPr>
          <w:color w:val="212626"/>
        </w:rPr>
        <w:t>actividad</w:t>
      </w:r>
      <w:r>
        <w:rPr>
          <w:color w:val="212626"/>
        </w:rPr>
        <w:t>es</w:t>
      </w:r>
      <w:proofErr w:type="spellEnd"/>
      <w:r>
        <w:rPr>
          <w:color w:val="212626"/>
        </w:rPr>
        <w:t>:</w:t>
      </w: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1B5481">
      <w:pPr>
        <w:pStyle w:val="Prrafodelista"/>
        <w:numPr>
          <w:ilvl w:val="2"/>
          <w:numId w:val="8"/>
        </w:numPr>
        <w:tabs>
          <w:tab w:val="left" w:pos="4462"/>
          <w:tab w:val="left" w:pos="4463"/>
        </w:tabs>
        <w:spacing w:before="194"/>
        <w:ind w:hanging="349"/>
        <w:jc w:val="left"/>
        <w:rPr>
          <w:sz w:val="23"/>
        </w:rPr>
      </w:pPr>
      <w:r>
        <w:rPr>
          <w:color w:val="212626"/>
          <w:w w:val="105"/>
          <w:sz w:val="23"/>
        </w:rPr>
        <w:t>SESIONES DE</w:t>
      </w:r>
      <w:r>
        <w:rPr>
          <w:color w:val="212626"/>
          <w:spacing w:val="21"/>
          <w:w w:val="105"/>
          <w:sz w:val="23"/>
        </w:rPr>
        <w:t xml:space="preserve"> </w:t>
      </w:r>
      <w:r>
        <w:rPr>
          <w:color w:val="212626"/>
          <w:w w:val="105"/>
          <w:sz w:val="23"/>
        </w:rPr>
        <w:t>AYUNTAMIENTO</w:t>
      </w:r>
    </w:p>
    <w:p w:rsidR="007369A1" w:rsidRDefault="007369A1">
      <w:pPr>
        <w:pStyle w:val="Textoindependiente"/>
        <w:spacing w:before="9"/>
        <w:rPr>
          <w:sz w:val="24"/>
        </w:rPr>
      </w:pPr>
    </w:p>
    <w:p w:rsidR="007369A1" w:rsidRDefault="001B5481">
      <w:pPr>
        <w:pStyle w:val="Prrafodelista"/>
        <w:numPr>
          <w:ilvl w:val="2"/>
          <w:numId w:val="8"/>
        </w:numPr>
        <w:tabs>
          <w:tab w:val="left" w:pos="4466"/>
          <w:tab w:val="left" w:pos="4467"/>
        </w:tabs>
        <w:ind w:left="4466" w:hanging="358"/>
        <w:jc w:val="left"/>
        <w:rPr>
          <w:sz w:val="23"/>
        </w:rPr>
      </w:pPr>
      <w:r>
        <w:rPr>
          <w:color w:val="212626"/>
          <w:w w:val="105"/>
          <w:sz w:val="23"/>
        </w:rPr>
        <w:t>COMISIONES</w:t>
      </w:r>
      <w:r>
        <w:rPr>
          <w:color w:val="212626"/>
          <w:spacing w:val="19"/>
          <w:w w:val="105"/>
          <w:sz w:val="23"/>
        </w:rPr>
        <w:t xml:space="preserve"> </w:t>
      </w:r>
      <w:r>
        <w:rPr>
          <w:color w:val="212626"/>
          <w:w w:val="105"/>
          <w:sz w:val="23"/>
        </w:rPr>
        <w:t>EDILICIAS</w:t>
      </w:r>
    </w:p>
    <w:p w:rsidR="007369A1" w:rsidRDefault="007369A1">
      <w:pPr>
        <w:pStyle w:val="Textoindependiente"/>
        <w:spacing w:before="8"/>
        <w:rPr>
          <w:sz w:val="24"/>
        </w:rPr>
      </w:pPr>
    </w:p>
    <w:p w:rsidR="007369A1" w:rsidRDefault="001B5481">
      <w:pPr>
        <w:pStyle w:val="Prrafodelista"/>
        <w:numPr>
          <w:ilvl w:val="2"/>
          <w:numId w:val="8"/>
        </w:numPr>
        <w:tabs>
          <w:tab w:val="left" w:pos="4466"/>
          <w:tab w:val="left" w:pos="4467"/>
        </w:tabs>
        <w:ind w:left="4466" w:hanging="353"/>
        <w:jc w:val="left"/>
        <w:rPr>
          <w:sz w:val="23"/>
        </w:rPr>
      </w:pPr>
      <w:r>
        <w:rPr>
          <w:color w:val="212626"/>
          <w:w w:val="105"/>
          <w:sz w:val="23"/>
        </w:rPr>
        <w:t xml:space="preserve">CONSEJOS </w:t>
      </w:r>
      <w:r>
        <w:rPr>
          <w:color w:val="313436"/>
          <w:w w:val="105"/>
          <w:sz w:val="23"/>
        </w:rPr>
        <w:t>Y COMITES</w:t>
      </w:r>
      <w:r>
        <w:rPr>
          <w:color w:val="313436"/>
          <w:spacing w:val="22"/>
          <w:w w:val="105"/>
          <w:sz w:val="23"/>
        </w:rPr>
        <w:t xml:space="preserve"> </w:t>
      </w:r>
      <w:r>
        <w:rPr>
          <w:color w:val="212626"/>
          <w:w w:val="105"/>
          <w:sz w:val="23"/>
        </w:rPr>
        <w:t>PERTENECIENTES</w:t>
      </w:r>
    </w:p>
    <w:p w:rsidR="007369A1" w:rsidRDefault="007369A1">
      <w:pPr>
        <w:pStyle w:val="Textoindependiente"/>
        <w:spacing w:before="6"/>
        <w:rPr>
          <w:sz w:val="25"/>
        </w:rPr>
      </w:pPr>
    </w:p>
    <w:p w:rsidR="007369A1" w:rsidRDefault="001B5481">
      <w:pPr>
        <w:pStyle w:val="Textoindependiente"/>
        <w:tabs>
          <w:tab w:val="left" w:pos="4463"/>
        </w:tabs>
        <w:ind w:left="4109"/>
      </w:pPr>
      <w:r>
        <w:rPr>
          <w:rFonts w:ascii="Times New Roman" w:hAnsi="Times New Roman"/>
          <w:color w:val="313436"/>
          <w:w w:val="105"/>
          <w:sz w:val="22"/>
        </w:rPr>
        <w:t>o</w:t>
      </w:r>
      <w:r>
        <w:rPr>
          <w:rFonts w:ascii="Times New Roman" w:hAnsi="Times New Roman"/>
          <w:color w:val="313436"/>
          <w:w w:val="105"/>
          <w:sz w:val="22"/>
        </w:rPr>
        <w:tab/>
      </w:r>
      <w:r>
        <w:rPr>
          <w:color w:val="212626"/>
          <w:w w:val="105"/>
        </w:rPr>
        <w:t>ATENCIÓN</w:t>
      </w:r>
      <w:r>
        <w:rPr>
          <w:color w:val="212626"/>
          <w:spacing w:val="16"/>
          <w:w w:val="105"/>
        </w:rPr>
        <w:t xml:space="preserve"> </w:t>
      </w:r>
      <w:r>
        <w:rPr>
          <w:color w:val="313436"/>
          <w:w w:val="105"/>
        </w:rPr>
        <w:t>CIUDADANA</w:t>
      </w: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rPr>
          <w:sz w:val="13"/>
        </w:rPr>
        <w:sectPr w:rsidR="007369A1">
          <w:pgSz w:w="12240" w:h="15840"/>
          <w:pgMar w:top="340" w:right="340" w:bottom="0" w:left="520" w:header="720" w:footer="720" w:gutter="0"/>
          <w:cols w:space="720"/>
        </w:sectPr>
      </w:pPr>
    </w:p>
    <w:p w:rsidR="007369A1" w:rsidRDefault="001B5481">
      <w:pPr>
        <w:pStyle w:val="Ttulo6"/>
        <w:spacing w:before="70"/>
      </w:pPr>
      <w:r>
        <w:rPr>
          <w:color w:val="262D2F"/>
          <w:w w:val="105"/>
        </w:rPr>
        <w:lastRenderedPageBreak/>
        <w:t>SESIONES DE AYUNTAMIENTO</w:t>
      </w:r>
    </w:p>
    <w:p w:rsidR="007369A1" w:rsidRDefault="007369A1">
      <w:pPr>
        <w:pStyle w:val="Textoindependiente"/>
        <w:spacing w:before="10"/>
        <w:rPr>
          <w:b/>
          <w:sz w:val="10"/>
        </w:rPr>
      </w:pPr>
    </w:p>
    <w:p w:rsidR="007369A1" w:rsidRDefault="001B5481">
      <w:pPr>
        <w:pStyle w:val="Textoindependiente"/>
        <w:spacing w:line="30" w:lineRule="exact"/>
        <w:ind w:left="-170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058" alt="" style="width:371pt;height:1.45pt;mso-position-horizontal-relative:char;mso-position-vertical-relative:line" coordsize="7420,29">
            <v:line id="_x0000_s1059" alt="" style="position:absolute" from="0,14" to="7420,14" strokeweight=".50939mm"/>
            <w10:anchorlock/>
          </v:group>
        </w:pict>
      </w:r>
    </w:p>
    <w:p w:rsidR="007369A1" w:rsidRDefault="001B5481">
      <w:pPr>
        <w:pStyle w:val="Textoindependiente"/>
        <w:spacing w:before="82" w:line="376" w:lineRule="auto"/>
        <w:ind w:left="1304" w:right="2324" w:firstLine="17"/>
        <w:jc w:val="both"/>
      </w:pPr>
      <w:r>
        <w:rPr>
          <w:color w:val="262D2F"/>
          <w:w w:val="105"/>
        </w:rPr>
        <w:t xml:space="preserve">De </w:t>
      </w:r>
      <w:proofErr w:type="spellStart"/>
      <w:r>
        <w:rPr>
          <w:color w:val="262D2F"/>
          <w:w w:val="105"/>
        </w:rPr>
        <w:t>conformidad</w:t>
      </w:r>
      <w:proofErr w:type="spellEnd"/>
      <w:r>
        <w:rPr>
          <w:color w:val="262D2F"/>
          <w:w w:val="105"/>
        </w:rPr>
        <w:t xml:space="preserve"> por lo </w:t>
      </w:r>
      <w:proofErr w:type="spellStart"/>
      <w:r>
        <w:rPr>
          <w:color w:val="262D2F"/>
          <w:w w:val="105"/>
        </w:rPr>
        <w:t>dispuesto</w:t>
      </w:r>
      <w:proofErr w:type="spellEnd"/>
      <w:r>
        <w:rPr>
          <w:color w:val="262D2F"/>
          <w:w w:val="105"/>
        </w:rPr>
        <w:t xml:space="preserve"> </w:t>
      </w:r>
      <w:proofErr w:type="spellStart"/>
      <w:r>
        <w:rPr>
          <w:color w:val="262D2F"/>
          <w:w w:val="105"/>
        </w:rPr>
        <w:t>en</w:t>
      </w:r>
      <w:proofErr w:type="spellEnd"/>
      <w:r>
        <w:rPr>
          <w:color w:val="262D2F"/>
          <w:w w:val="105"/>
        </w:rPr>
        <w:t xml:space="preserve"> el </w:t>
      </w:r>
      <w:proofErr w:type="spellStart"/>
      <w:r>
        <w:rPr>
          <w:color w:val="262D2F"/>
          <w:w w:val="105"/>
        </w:rPr>
        <w:t>artículo</w:t>
      </w:r>
      <w:proofErr w:type="spellEnd"/>
      <w:r>
        <w:rPr>
          <w:color w:val="262D2F"/>
          <w:w w:val="105"/>
        </w:rPr>
        <w:t xml:space="preserve"> 49 de la Ley de </w:t>
      </w:r>
      <w:proofErr w:type="spellStart"/>
      <w:r>
        <w:rPr>
          <w:color w:val="262D2F"/>
          <w:w w:val="105"/>
        </w:rPr>
        <w:t>Gobierno</w:t>
      </w:r>
      <w:proofErr w:type="spellEnd"/>
      <w:r>
        <w:rPr>
          <w:color w:val="262D2F"/>
          <w:w w:val="105"/>
        </w:rPr>
        <w:t xml:space="preserve"> y la </w:t>
      </w:r>
      <w:proofErr w:type="spellStart"/>
      <w:r>
        <w:rPr>
          <w:color w:val="262D2F"/>
          <w:w w:val="105"/>
        </w:rPr>
        <w:t>Administración</w:t>
      </w:r>
      <w:proofErr w:type="spellEnd"/>
      <w:r>
        <w:rPr>
          <w:color w:val="262D2F"/>
          <w:w w:val="105"/>
        </w:rPr>
        <w:t xml:space="preserve"> </w:t>
      </w:r>
      <w:proofErr w:type="spellStart"/>
      <w:r>
        <w:rPr>
          <w:color w:val="262D2F"/>
          <w:w w:val="105"/>
        </w:rPr>
        <w:t>Pública</w:t>
      </w:r>
      <w:proofErr w:type="spellEnd"/>
      <w:r>
        <w:rPr>
          <w:color w:val="262D2F"/>
          <w:w w:val="105"/>
        </w:rPr>
        <w:t xml:space="preserve"> Municipal del Estado de Jalisco, </w:t>
      </w:r>
      <w:proofErr w:type="spellStart"/>
      <w:r>
        <w:rPr>
          <w:color w:val="262D2F"/>
          <w:w w:val="105"/>
        </w:rPr>
        <w:t>hago</w:t>
      </w:r>
      <w:proofErr w:type="spellEnd"/>
      <w:r>
        <w:rPr>
          <w:color w:val="262D2F"/>
          <w:w w:val="105"/>
        </w:rPr>
        <w:t xml:space="preserve"> </w:t>
      </w:r>
      <w:proofErr w:type="spellStart"/>
      <w:r>
        <w:rPr>
          <w:color w:val="262D2F"/>
          <w:w w:val="105"/>
        </w:rPr>
        <w:t>mención</w:t>
      </w:r>
      <w:proofErr w:type="spellEnd"/>
      <w:r>
        <w:rPr>
          <w:color w:val="262D2F"/>
          <w:w w:val="105"/>
        </w:rPr>
        <w:t xml:space="preserve"> de las </w:t>
      </w:r>
      <w:proofErr w:type="spellStart"/>
      <w:r>
        <w:rPr>
          <w:color w:val="262D2F"/>
          <w:w w:val="105"/>
        </w:rPr>
        <w:t>sesiones</w:t>
      </w:r>
      <w:proofErr w:type="spellEnd"/>
      <w:r>
        <w:rPr>
          <w:color w:val="262D2F"/>
          <w:w w:val="105"/>
        </w:rPr>
        <w:t xml:space="preserve"> de </w:t>
      </w:r>
      <w:proofErr w:type="spellStart"/>
      <w:r>
        <w:rPr>
          <w:color w:val="262D2F"/>
          <w:w w:val="105"/>
        </w:rPr>
        <w:t>ayuntamiento</w:t>
      </w:r>
      <w:proofErr w:type="spellEnd"/>
      <w:r>
        <w:rPr>
          <w:color w:val="262D2F"/>
          <w:w w:val="105"/>
        </w:rPr>
        <w:t xml:space="preserve"> que se </w:t>
      </w:r>
      <w:proofErr w:type="spellStart"/>
      <w:r>
        <w:rPr>
          <w:color w:val="262D2F"/>
          <w:w w:val="105"/>
        </w:rPr>
        <w:t>llevaron</w:t>
      </w:r>
      <w:proofErr w:type="spellEnd"/>
      <w:r>
        <w:rPr>
          <w:color w:val="262D2F"/>
          <w:w w:val="105"/>
        </w:rPr>
        <w:t xml:space="preserve"> a </w:t>
      </w:r>
      <w:proofErr w:type="spellStart"/>
      <w:r>
        <w:rPr>
          <w:color w:val="262D2F"/>
          <w:w w:val="105"/>
        </w:rPr>
        <w:t>cabo</w:t>
      </w:r>
      <w:proofErr w:type="spellEnd"/>
      <w:r>
        <w:rPr>
          <w:color w:val="262D2F"/>
          <w:w w:val="105"/>
        </w:rPr>
        <w:t xml:space="preserve"> </w:t>
      </w:r>
      <w:proofErr w:type="spellStart"/>
      <w:r>
        <w:rPr>
          <w:color w:val="262D2F"/>
          <w:w w:val="105"/>
        </w:rPr>
        <w:t>en</w:t>
      </w:r>
      <w:proofErr w:type="spellEnd"/>
      <w:r>
        <w:rPr>
          <w:color w:val="262D2F"/>
          <w:w w:val="105"/>
        </w:rPr>
        <w:t xml:space="preserve"> el </w:t>
      </w:r>
      <w:proofErr w:type="spellStart"/>
      <w:r>
        <w:rPr>
          <w:color w:val="262D2F"/>
          <w:w w:val="105"/>
        </w:rPr>
        <w:t>segundo</w:t>
      </w:r>
      <w:proofErr w:type="spellEnd"/>
      <w:r>
        <w:rPr>
          <w:color w:val="262D2F"/>
          <w:spacing w:val="-4"/>
          <w:w w:val="105"/>
        </w:rPr>
        <w:t xml:space="preserve"> </w:t>
      </w:r>
      <w:proofErr w:type="spellStart"/>
      <w:r>
        <w:rPr>
          <w:color w:val="262D2F"/>
          <w:w w:val="105"/>
        </w:rPr>
        <w:t>año</w:t>
      </w:r>
      <w:proofErr w:type="spellEnd"/>
      <w:r>
        <w:rPr>
          <w:color w:val="262D2F"/>
          <w:spacing w:val="-11"/>
          <w:w w:val="105"/>
        </w:rPr>
        <w:t xml:space="preserve"> </w:t>
      </w:r>
      <w:r>
        <w:rPr>
          <w:color w:val="262D2F"/>
          <w:w w:val="105"/>
        </w:rPr>
        <w:t>de</w:t>
      </w:r>
      <w:r>
        <w:rPr>
          <w:color w:val="262D2F"/>
          <w:spacing w:val="-14"/>
          <w:w w:val="105"/>
        </w:rPr>
        <w:t xml:space="preserve"> </w:t>
      </w:r>
      <w:proofErr w:type="spellStart"/>
      <w:r>
        <w:rPr>
          <w:color w:val="262D2F"/>
          <w:w w:val="105"/>
        </w:rPr>
        <w:t>gobierno</w:t>
      </w:r>
      <w:proofErr w:type="spellEnd"/>
      <w:r>
        <w:rPr>
          <w:color w:val="262D2F"/>
          <w:w w:val="105"/>
        </w:rPr>
        <w:t>,</w:t>
      </w:r>
      <w:r>
        <w:rPr>
          <w:color w:val="262D2F"/>
          <w:spacing w:val="6"/>
          <w:w w:val="105"/>
        </w:rPr>
        <w:t xml:space="preserve"> </w:t>
      </w:r>
      <w:proofErr w:type="spellStart"/>
      <w:r>
        <w:rPr>
          <w:color w:val="262D2F"/>
          <w:w w:val="105"/>
        </w:rPr>
        <w:t>en</w:t>
      </w:r>
      <w:proofErr w:type="spellEnd"/>
      <w:r>
        <w:rPr>
          <w:color w:val="262D2F"/>
          <w:spacing w:val="-11"/>
          <w:w w:val="105"/>
        </w:rPr>
        <w:t xml:space="preserve"> </w:t>
      </w:r>
      <w:proofErr w:type="spellStart"/>
      <w:r>
        <w:rPr>
          <w:color w:val="262D2F"/>
          <w:w w:val="105"/>
        </w:rPr>
        <w:t>donde</w:t>
      </w:r>
      <w:proofErr w:type="spellEnd"/>
      <w:r>
        <w:rPr>
          <w:color w:val="262D2F"/>
          <w:spacing w:val="-11"/>
          <w:w w:val="105"/>
        </w:rPr>
        <w:t xml:space="preserve"> </w:t>
      </w:r>
      <w:r>
        <w:rPr>
          <w:color w:val="262D2F"/>
          <w:w w:val="105"/>
        </w:rPr>
        <w:t>he</w:t>
      </w:r>
      <w:r>
        <w:rPr>
          <w:color w:val="262D2F"/>
          <w:spacing w:val="-11"/>
          <w:w w:val="105"/>
        </w:rPr>
        <w:t xml:space="preserve"> </w:t>
      </w:r>
      <w:proofErr w:type="spellStart"/>
      <w:r>
        <w:rPr>
          <w:color w:val="262D2F"/>
          <w:w w:val="105"/>
        </w:rPr>
        <w:t>intervenido</w:t>
      </w:r>
      <w:proofErr w:type="spellEnd"/>
      <w:r>
        <w:rPr>
          <w:color w:val="262D2F"/>
          <w:spacing w:val="3"/>
          <w:w w:val="105"/>
        </w:rPr>
        <w:t xml:space="preserve"> </w:t>
      </w:r>
      <w:r>
        <w:rPr>
          <w:color w:val="262D2F"/>
          <w:w w:val="105"/>
        </w:rPr>
        <w:t>a</w:t>
      </w:r>
      <w:r>
        <w:rPr>
          <w:color w:val="262D2F"/>
          <w:spacing w:val="-11"/>
          <w:w w:val="105"/>
        </w:rPr>
        <w:t xml:space="preserve"> </w:t>
      </w:r>
      <w:r>
        <w:rPr>
          <w:color w:val="262D2F"/>
          <w:w w:val="105"/>
        </w:rPr>
        <w:t>favor</w:t>
      </w:r>
      <w:r>
        <w:rPr>
          <w:color w:val="262D2F"/>
          <w:spacing w:val="-3"/>
          <w:w w:val="105"/>
        </w:rPr>
        <w:t xml:space="preserve"> </w:t>
      </w:r>
      <w:r>
        <w:rPr>
          <w:color w:val="262D2F"/>
          <w:w w:val="105"/>
        </w:rPr>
        <w:t>los</w:t>
      </w:r>
      <w:r>
        <w:rPr>
          <w:color w:val="262D2F"/>
          <w:spacing w:val="-9"/>
          <w:w w:val="105"/>
        </w:rPr>
        <w:t xml:space="preserve"> </w:t>
      </w:r>
      <w:proofErr w:type="spellStart"/>
      <w:r>
        <w:rPr>
          <w:color w:val="262D2F"/>
          <w:w w:val="105"/>
        </w:rPr>
        <w:t>proyectos</w:t>
      </w:r>
      <w:proofErr w:type="spellEnd"/>
      <w:r>
        <w:rPr>
          <w:color w:val="262D2F"/>
          <w:w w:val="105"/>
        </w:rPr>
        <w:t xml:space="preserve"> que </w:t>
      </w:r>
      <w:proofErr w:type="spellStart"/>
      <w:r>
        <w:rPr>
          <w:color w:val="262D2F"/>
          <w:w w:val="105"/>
        </w:rPr>
        <w:t>sean</w:t>
      </w:r>
      <w:proofErr w:type="spellEnd"/>
      <w:r>
        <w:rPr>
          <w:color w:val="262D2F"/>
          <w:w w:val="105"/>
        </w:rPr>
        <w:t xml:space="preserve"> </w:t>
      </w:r>
      <w:proofErr w:type="spellStart"/>
      <w:r>
        <w:rPr>
          <w:color w:val="262D2F"/>
          <w:w w:val="105"/>
        </w:rPr>
        <w:t>generadores</w:t>
      </w:r>
      <w:proofErr w:type="spellEnd"/>
      <w:r>
        <w:rPr>
          <w:color w:val="262D2F"/>
          <w:w w:val="105"/>
        </w:rPr>
        <w:t xml:space="preserve"> de </w:t>
      </w:r>
      <w:proofErr w:type="spellStart"/>
      <w:r>
        <w:rPr>
          <w:color w:val="262D2F"/>
          <w:w w:val="105"/>
        </w:rPr>
        <w:t>fuentes</w:t>
      </w:r>
      <w:proofErr w:type="spellEnd"/>
      <w:r>
        <w:rPr>
          <w:color w:val="262D2F"/>
          <w:w w:val="105"/>
        </w:rPr>
        <w:t xml:space="preserve"> de </w:t>
      </w:r>
      <w:proofErr w:type="spellStart"/>
      <w:r>
        <w:rPr>
          <w:color w:val="262D2F"/>
          <w:w w:val="105"/>
        </w:rPr>
        <w:t>trabajo</w:t>
      </w:r>
      <w:proofErr w:type="spellEnd"/>
      <w:r>
        <w:rPr>
          <w:color w:val="262D2F"/>
          <w:w w:val="105"/>
        </w:rPr>
        <w:t xml:space="preserve">, la </w:t>
      </w:r>
      <w:proofErr w:type="spellStart"/>
      <w:r>
        <w:rPr>
          <w:color w:val="262D2F"/>
          <w:w w:val="105"/>
        </w:rPr>
        <w:t>construcción</w:t>
      </w:r>
      <w:proofErr w:type="spellEnd"/>
      <w:r>
        <w:rPr>
          <w:color w:val="262D2F"/>
          <w:w w:val="105"/>
        </w:rPr>
        <w:t xml:space="preserve"> de </w:t>
      </w:r>
      <w:proofErr w:type="spellStart"/>
      <w:r>
        <w:rPr>
          <w:color w:val="262D2F"/>
          <w:w w:val="105"/>
        </w:rPr>
        <w:t>infraestructura</w:t>
      </w:r>
      <w:proofErr w:type="spellEnd"/>
      <w:r>
        <w:rPr>
          <w:color w:val="262D2F"/>
          <w:w w:val="105"/>
        </w:rPr>
        <w:t xml:space="preserve"> </w:t>
      </w:r>
      <w:proofErr w:type="spellStart"/>
      <w:r>
        <w:rPr>
          <w:color w:val="262D2F"/>
          <w:w w:val="105"/>
        </w:rPr>
        <w:t>educativa</w:t>
      </w:r>
      <w:proofErr w:type="spellEnd"/>
      <w:r>
        <w:rPr>
          <w:color w:val="262D2F"/>
          <w:w w:val="105"/>
        </w:rPr>
        <w:t xml:space="preserve"> para que con </w:t>
      </w:r>
      <w:proofErr w:type="spellStart"/>
      <w:r>
        <w:rPr>
          <w:color w:val="262D2F"/>
          <w:w w:val="105"/>
        </w:rPr>
        <w:t>ella</w:t>
      </w:r>
      <w:proofErr w:type="spellEnd"/>
      <w:r>
        <w:rPr>
          <w:color w:val="262D2F"/>
          <w:w w:val="105"/>
        </w:rPr>
        <w:t xml:space="preserve"> </w:t>
      </w:r>
      <w:proofErr w:type="spellStart"/>
      <w:r>
        <w:rPr>
          <w:color w:val="262D2F"/>
          <w:w w:val="105"/>
        </w:rPr>
        <w:t>más</w:t>
      </w:r>
      <w:proofErr w:type="spellEnd"/>
      <w:r>
        <w:rPr>
          <w:color w:val="262D2F"/>
          <w:w w:val="105"/>
        </w:rPr>
        <w:t xml:space="preserve"> </w:t>
      </w:r>
      <w:proofErr w:type="spellStart"/>
      <w:r>
        <w:rPr>
          <w:color w:val="262D2F"/>
          <w:w w:val="105"/>
        </w:rPr>
        <w:t>niñas</w:t>
      </w:r>
      <w:proofErr w:type="spellEnd"/>
      <w:r>
        <w:rPr>
          <w:color w:val="262D2F"/>
          <w:w w:val="105"/>
        </w:rPr>
        <w:t xml:space="preserve">, </w:t>
      </w:r>
      <w:proofErr w:type="spellStart"/>
      <w:r>
        <w:rPr>
          <w:color w:val="262D2F"/>
          <w:w w:val="105"/>
        </w:rPr>
        <w:t>niños</w:t>
      </w:r>
      <w:proofErr w:type="spellEnd"/>
      <w:r>
        <w:rPr>
          <w:color w:val="262D2F"/>
          <w:w w:val="105"/>
        </w:rPr>
        <w:t xml:space="preserve"> y </w:t>
      </w:r>
      <w:proofErr w:type="spellStart"/>
      <w:r>
        <w:rPr>
          <w:color w:val="262D2F"/>
          <w:w w:val="105"/>
        </w:rPr>
        <w:t>jóvenes</w:t>
      </w:r>
      <w:proofErr w:type="spellEnd"/>
      <w:r>
        <w:rPr>
          <w:color w:val="262D2F"/>
          <w:w w:val="105"/>
        </w:rPr>
        <w:t xml:space="preserve"> </w:t>
      </w:r>
      <w:proofErr w:type="spellStart"/>
      <w:r>
        <w:rPr>
          <w:color w:val="262D2F"/>
          <w:w w:val="105"/>
        </w:rPr>
        <w:t>tengan</w:t>
      </w:r>
      <w:proofErr w:type="spellEnd"/>
      <w:r>
        <w:rPr>
          <w:color w:val="262D2F"/>
          <w:w w:val="105"/>
        </w:rPr>
        <w:t xml:space="preserve"> </w:t>
      </w:r>
      <w:proofErr w:type="spellStart"/>
      <w:r>
        <w:rPr>
          <w:color w:val="262D2F"/>
          <w:w w:val="105"/>
        </w:rPr>
        <w:t>oportunidad</w:t>
      </w:r>
      <w:proofErr w:type="spellEnd"/>
      <w:r>
        <w:rPr>
          <w:color w:val="262D2F"/>
          <w:w w:val="105"/>
        </w:rPr>
        <w:t xml:space="preserve"> de </w:t>
      </w:r>
      <w:proofErr w:type="spellStart"/>
      <w:r>
        <w:rPr>
          <w:color w:val="262D2F"/>
          <w:w w:val="105"/>
        </w:rPr>
        <w:t>seguir</w:t>
      </w:r>
      <w:proofErr w:type="spellEnd"/>
      <w:r>
        <w:rPr>
          <w:color w:val="262D2F"/>
          <w:w w:val="105"/>
        </w:rPr>
        <w:t xml:space="preserve"> </w:t>
      </w:r>
      <w:proofErr w:type="spellStart"/>
      <w:r>
        <w:rPr>
          <w:color w:val="262D2F"/>
          <w:w w:val="105"/>
        </w:rPr>
        <w:t>estudiando</w:t>
      </w:r>
      <w:proofErr w:type="spellEnd"/>
      <w:r>
        <w:rPr>
          <w:color w:val="262D2F"/>
          <w:w w:val="105"/>
        </w:rPr>
        <w:t xml:space="preserve"> con una </w:t>
      </w:r>
      <w:proofErr w:type="spellStart"/>
      <w:r>
        <w:rPr>
          <w:color w:val="262D2F"/>
          <w:w w:val="105"/>
        </w:rPr>
        <w:t>educación</w:t>
      </w:r>
      <w:proofErr w:type="spellEnd"/>
      <w:r>
        <w:rPr>
          <w:color w:val="262D2F"/>
          <w:w w:val="105"/>
        </w:rPr>
        <w:t xml:space="preserve"> de </w:t>
      </w:r>
      <w:proofErr w:type="spellStart"/>
      <w:r>
        <w:rPr>
          <w:color w:val="262D2F"/>
          <w:w w:val="105"/>
        </w:rPr>
        <w:t>me</w:t>
      </w:r>
      <w:r>
        <w:rPr>
          <w:color w:val="262D2F"/>
          <w:w w:val="105"/>
        </w:rPr>
        <w:t>jor</w:t>
      </w:r>
      <w:proofErr w:type="spellEnd"/>
      <w:r>
        <w:rPr>
          <w:color w:val="262D2F"/>
          <w:w w:val="105"/>
        </w:rPr>
        <w:t xml:space="preserve"> </w:t>
      </w:r>
      <w:proofErr w:type="spellStart"/>
      <w:r>
        <w:rPr>
          <w:color w:val="262D2F"/>
          <w:w w:val="105"/>
        </w:rPr>
        <w:t>calidad</w:t>
      </w:r>
      <w:proofErr w:type="spellEnd"/>
      <w:r>
        <w:rPr>
          <w:color w:val="262D2F"/>
          <w:w w:val="105"/>
        </w:rPr>
        <w:t xml:space="preserve">; </w:t>
      </w:r>
      <w:proofErr w:type="spellStart"/>
      <w:r>
        <w:rPr>
          <w:color w:val="262D2F"/>
          <w:w w:val="105"/>
        </w:rPr>
        <w:t>así</w:t>
      </w:r>
      <w:proofErr w:type="spellEnd"/>
      <w:r>
        <w:rPr>
          <w:color w:val="262D2F"/>
          <w:w w:val="105"/>
        </w:rPr>
        <w:t xml:space="preserve"> </w:t>
      </w:r>
      <w:proofErr w:type="spellStart"/>
      <w:r>
        <w:rPr>
          <w:color w:val="262D2F"/>
          <w:w w:val="105"/>
        </w:rPr>
        <w:t>como</w:t>
      </w:r>
      <w:proofErr w:type="spellEnd"/>
      <w:r>
        <w:rPr>
          <w:color w:val="262D2F"/>
          <w:w w:val="105"/>
        </w:rPr>
        <w:t xml:space="preserve"> de </w:t>
      </w:r>
      <w:proofErr w:type="spellStart"/>
      <w:r>
        <w:rPr>
          <w:color w:val="262D2F"/>
          <w:w w:val="105"/>
        </w:rPr>
        <w:t>programas</w:t>
      </w:r>
      <w:proofErr w:type="spellEnd"/>
      <w:r>
        <w:rPr>
          <w:color w:val="262D2F"/>
          <w:w w:val="105"/>
        </w:rPr>
        <w:t xml:space="preserve"> de </w:t>
      </w:r>
      <w:proofErr w:type="spellStart"/>
      <w:r>
        <w:rPr>
          <w:color w:val="262D2F"/>
          <w:w w:val="105"/>
        </w:rPr>
        <w:t>apoyo</w:t>
      </w:r>
      <w:proofErr w:type="spellEnd"/>
      <w:r>
        <w:rPr>
          <w:color w:val="262D2F"/>
          <w:w w:val="105"/>
        </w:rPr>
        <w:t xml:space="preserve"> al sector </w:t>
      </w:r>
      <w:proofErr w:type="spellStart"/>
      <w:r>
        <w:rPr>
          <w:color w:val="262D2F"/>
          <w:w w:val="105"/>
        </w:rPr>
        <w:t>educativo</w:t>
      </w:r>
      <w:proofErr w:type="spellEnd"/>
      <w:r>
        <w:rPr>
          <w:color w:val="262D2F"/>
          <w:w w:val="105"/>
        </w:rPr>
        <w:t xml:space="preserve"> del </w:t>
      </w:r>
      <w:proofErr w:type="spellStart"/>
      <w:r>
        <w:rPr>
          <w:color w:val="262D2F"/>
          <w:w w:val="105"/>
        </w:rPr>
        <w:t>municipio</w:t>
      </w:r>
      <w:proofErr w:type="spellEnd"/>
      <w:r>
        <w:rPr>
          <w:color w:val="262D2F"/>
          <w:w w:val="105"/>
        </w:rPr>
        <w:t>,</w:t>
      </w:r>
      <w:r>
        <w:rPr>
          <w:color w:val="262D2F"/>
          <w:spacing w:val="5"/>
          <w:w w:val="105"/>
        </w:rPr>
        <w:t xml:space="preserve"> </w:t>
      </w:r>
      <w:r>
        <w:rPr>
          <w:color w:val="262D2F"/>
          <w:w w:val="105"/>
        </w:rPr>
        <w:t>por</w:t>
      </w:r>
      <w:r>
        <w:rPr>
          <w:color w:val="262D2F"/>
          <w:spacing w:val="-5"/>
          <w:w w:val="105"/>
        </w:rPr>
        <w:t xml:space="preserve"> </w:t>
      </w:r>
      <w:r>
        <w:rPr>
          <w:color w:val="262D2F"/>
          <w:w w:val="105"/>
        </w:rPr>
        <w:t>una</w:t>
      </w:r>
      <w:r>
        <w:rPr>
          <w:color w:val="262D2F"/>
          <w:spacing w:val="-7"/>
          <w:w w:val="105"/>
        </w:rPr>
        <w:t xml:space="preserve"> </w:t>
      </w:r>
      <w:r>
        <w:rPr>
          <w:color w:val="262D2F"/>
          <w:w w:val="105"/>
        </w:rPr>
        <w:t xml:space="preserve">agenda </w:t>
      </w:r>
      <w:proofErr w:type="spellStart"/>
      <w:r>
        <w:rPr>
          <w:color w:val="262D2F"/>
          <w:w w:val="105"/>
        </w:rPr>
        <w:t>en</w:t>
      </w:r>
      <w:proofErr w:type="spellEnd"/>
      <w:r>
        <w:rPr>
          <w:color w:val="262D2F"/>
          <w:spacing w:val="-13"/>
          <w:w w:val="105"/>
        </w:rPr>
        <w:t xml:space="preserve"> </w:t>
      </w:r>
      <w:r>
        <w:rPr>
          <w:color w:val="262D2F"/>
          <w:w w:val="105"/>
        </w:rPr>
        <w:t>la</w:t>
      </w:r>
      <w:r>
        <w:rPr>
          <w:color w:val="262D2F"/>
          <w:spacing w:val="-12"/>
          <w:w w:val="105"/>
        </w:rPr>
        <w:t xml:space="preserve"> </w:t>
      </w:r>
      <w:r>
        <w:rPr>
          <w:color w:val="262D2F"/>
          <w:w w:val="105"/>
        </w:rPr>
        <w:t>que</w:t>
      </w:r>
      <w:r>
        <w:rPr>
          <w:color w:val="262D2F"/>
          <w:spacing w:val="-5"/>
          <w:w w:val="105"/>
        </w:rPr>
        <w:t xml:space="preserve"> </w:t>
      </w:r>
      <w:r>
        <w:rPr>
          <w:color w:val="262D2F"/>
          <w:w w:val="105"/>
        </w:rPr>
        <w:t>se</w:t>
      </w:r>
      <w:r>
        <w:rPr>
          <w:color w:val="262D2F"/>
          <w:spacing w:val="-11"/>
          <w:w w:val="105"/>
        </w:rPr>
        <w:t xml:space="preserve"> </w:t>
      </w:r>
      <w:proofErr w:type="spellStart"/>
      <w:r>
        <w:rPr>
          <w:color w:val="262D2F"/>
          <w:w w:val="105"/>
        </w:rPr>
        <w:t>prioricen</w:t>
      </w:r>
      <w:proofErr w:type="spellEnd"/>
      <w:r>
        <w:rPr>
          <w:color w:val="262D2F"/>
          <w:spacing w:val="2"/>
          <w:w w:val="105"/>
        </w:rPr>
        <w:t xml:space="preserve"> </w:t>
      </w:r>
      <w:r>
        <w:rPr>
          <w:color w:val="262D2F"/>
          <w:w w:val="105"/>
        </w:rPr>
        <w:t>las</w:t>
      </w:r>
      <w:r>
        <w:rPr>
          <w:color w:val="262D2F"/>
          <w:spacing w:val="-9"/>
          <w:w w:val="105"/>
        </w:rPr>
        <w:t xml:space="preserve"> </w:t>
      </w:r>
      <w:proofErr w:type="spellStart"/>
      <w:r>
        <w:rPr>
          <w:color w:val="262D2F"/>
          <w:w w:val="105"/>
        </w:rPr>
        <w:t>acciones</w:t>
      </w:r>
      <w:proofErr w:type="spellEnd"/>
      <w:r>
        <w:rPr>
          <w:color w:val="262D2F"/>
          <w:spacing w:val="4"/>
          <w:w w:val="105"/>
        </w:rPr>
        <w:t xml:space="preserve"> </w:t>
      </w:r>
      <w:r>
        <w:rPr>
          <w:color w:val="262D2F"/>
          <w:w w:val="105"/>
        </w:rPr>
        <w:t>a</w:t>
      </w:r>
      <w:r>
        <w:rPr>
          <w:color w:val="262D2F"/>
          <w:spacing w:val="-11"/>
          <w:w w:val="105"/>
        </w:rPr>
        <w:t xml:space="preserve"> </w:t>
      </w:r>
      <w:r>
        <w:rPr>
          <w:color w:val="262D2F"/>
          <w:w w:val="105"/>
        </w:rPr>
        <w:t>favor</w:t>
      </w:r>
      <w:r>
        <w:rPr>
          <w:color w:val="262D2F"/>
          <w:spacing w:val="-4"/>
          <w:w w:val="105"/>
        </w:rPr>
        <w:t xml:space="preserve"> </w:t>
      </w:r>
      <w:r>
        <w:rPr>
          <w:color w:val="262D2F"/>
          <w:w w:val="105"/>
        </w:rPr>
        <w:t xml:space="preserve">de los </w:t>
      </w:r>
      <w:proofErr w:type="spellStart"/>
      <w:r>
        <w:rPr>
          <w:color w:val="262D2F"/>
          <w:w w:val="105"/>
        </w:rPr>
        <w:t>ciudadanos</w:t>
      </w:r>
      <w:proofErr w:type="spellEnd"/>
      <w:r>
        <w:rPr>
          <w:color w:val="262D2F"/>
          <w:w w:val="105"/>
        </w:rPr>
        <w:t xml:space="preserve"> que </w:t>
      </w:r>
      <w:proofErr w:type="spellStart"/>
      <w:r>
        <w:rPr>
          <w:color w:val="262D2F"/>
          <w:w w:val="105"/>
        </w:rPr>
        <w:t>menos</w:t>
      </w:r>
      <w:proofErr w:type="spellEnd"/>
      <w:r>
        <w:rPr>
          <w:color w:val="262D2F"/>
          <w:w w:val="105"/>
        </w:rPr>
        <w:t xml:space="preserve"> </w:t>
      </w:r>
      <w:proofErr w:type="spellStart"/>
      <w:r>
        <w:rPr>
          <w:color w:val="262D2F"/>
          <w:w w:val="105"/>
        </w:rPr>
        <w:t>tienen</w:t>
      </w:r>
      <w:proofErr w:type="spellEnd"/>
      <w:r>
        <w:rPr>
          <w:color w:val="262D2F"/>
          <w:w w:val="105"/>
        </w:rPr>
        <w:t xml:space="preserve">, </w:t>
      </w:r>
      <w:proofErr w:type="spellStart"/>
      <w:r>
        <w:rPr>
          <w:color w:val="262D2F"/>
          <w:w w:val="105"/>
        </w:rPr>
        <w:t>incorporar</w:t>
      </w:r>
      <w:proofErr w:type="spellEnd"/>
      <w:r>
        <w:rPr>
          <w:color w:val="262D2F"/>
          <w:w w:val="105"/>
        </w:rPr>
        <w:t xml:space="preserve"> </w:t>
      </w:r>
      <w:proofErr w:type="spellStart"/>
      <w:r>
        <w:rPr>
          <w:color w:val="262D2F"/>
          <w:w w:val="105"/>
        </w:rPr>
        <w:t>nuevas</w:t>
      </w:r>
      <w:proofErr w:type="spellEnd"/>
      <w:r>
        <w:rPr>
          <w:color w:val="262D2F"/>
          <w:w w:val="105"/>
        </w:rPr>
        <w:t xml:space="preserve"> </w:t>
      </w:r>
      <w:proofErr w:type="spellStart"/>
      <w:r>
        <w:rPr>
          <w:color w:val="262D2F"/>
          <w:w w:val="105"/>
        </w:rPr>
        <w:t>tecnologías</w:t>
      </w:r>
      <w:proofErr w:type="spellEnd"/>
      <w:r>
        <w:rPr>
          <w:color w:val="262D2F"/>
          <w:w w:val="105"/>
        </w:rPr>
        <w:t xml:space="preserve"> para </w:t>
      </w:r>
      <w:proofErr w:type="spellStart"/>
      <w:r>
        <w:rPr>
          <w:color w:val="262D2F"/>
          <w:w w:val="105"/>
        </w:rPr>
        <w:t>mejorar</w:t>
      </w:r>
      <w:proofErr w:type="spellEnd"/>
      <w:r>
        <w:rPr>
          <w:color w:val="262D2F"/>
          <w:w w:val="105"/>
        </w:rPr>
        <w:t xml:space="preserve"> los </w:t>
      </w:r>
      <w:proofErr w:type="spellStart"/>
      <w:r>
        <w:rPr>
          <w:color w:val="262D2F"/>
          <w:w w:val="105"/>
        </w:rPr>
        <w:t>procesos</w:t>
      </w:r>
      <w:proofErr w:type="spellEnd"/>
      <w:r>
        <w:rPr>
          <w:color w:val="262D2F"/>
          <w:w w:val="105"/>
        </w:rPr>
        <w:t xml:space="preserve"> </w:t>
      </w:r>
      <w:proofErr w:type="spellStart"/>
      <w:r>
        <w:rPr>
          <w:color w:val="262D2F"/>
          <w:spacing w:val="-4"/>
          <w:w w:val="105"/>
        </w:rPr>
        <w:t>administrativos</w:t>
      </w:r>
      <w:proofErr w:type="spellEnd"/>
      <w:r>
        <w:rPr>
          <w:color w:val="595957"/>
          <w:spacing w:val="-4"/>
          <w:w w:val="105"/>
        </w:rPr>
        <w:t xml:space="preserve">, </w:t>
      </w:r>
      <w:r>
        <w:rPr>
          <w:color w:val="262D2F"/>
          <w:w w:val="105"/>
        </w:rPr>
        <w:t xml:space="preserve">el </w:t>
      </w:r>
      <w:proofErr w:type="spellStart"/>
      <w:r>
        <w:rPr>
          <w:color w:val="262D2F"/>
          <w:w w:val="105"/>
        </w:rPr>
        <w:t>reconocer</w:t>
      </w:r>
      <w:proofErr w:type="spellEnd"/>
      <w:r>
        <w:rPr>
          <w:color w:val="262D2F"/>
          <w:w w:val="105"/>
        </w:rPr>
        <w:t xml:space="preserve"> </w:t>
      </w:r>
      <w:proofErr w:type="spellStart"/>
      <w:r>
        <w:rPr>
          <w:color w:val="262D2F"/>
          <w:w w:val="105"/>
        </w:rPr>
        <w:t>públicamente</w:t>
      </w:r>
      <w:proofErr w:type="spellEnd"/>
      <w:r>
        <w:rPr>
          <w:color w:val="262D2F"/>
          <w:w w:val="105"/>
        </w:rPr>
        <w:t xml:space="preserve"> e </w:t>
      </w:r>
      <w:proofErr w:type="spellStart"/>
      <w:r>
        <w:rPr>
          <w:color w:val="262D2F"/>
          <w:w w:val="105"/>
        </w:rPr>
        <w:t>incentivar</w:t>
      </w:r>
      <w:proofErr w:type="spellEnd"/>
      <w:r>
        <w:rPr>
          <w:color w:val="262D2F"/>
          <w:w w:val="105"/>
        </w:rPr>
        <w:t xml:space="preserve"> la labor de los </w:t>
      </w:r>
      <w:proofErr w:type="spellStart"/>
      <w:r>
        <w:rPr>
          <w:color w:val="262D2F"/>
          <w:w w:val="105"/>
        </w:rPr>
        <w:t>funcionarios</w:t>
      </w:r>
      <w:proofErr w:type="spellEnd"/>
      <w:r>
        <w:rPr>
          <w:color w:val="262D2F"/>
          <w:w w:val="105"/>
        </w:rPr>
        <w:t xml:space="preserve"> </w:t>
      </w:r>
      <w:proofErr w:type="spellStart"/>
      <w:r>
        <w:rPr>
          <w:color w:val="262D2F"/>
          <w:w w:val="105"/>
        </w:rPr>
        <w:t>públicos</w:t>
      </w:r>
      <w:proofErr w:type="spellEnd"/>
      <w:r>
        <w:rPr>
          <w:color w:val="262D2F"/>
          <w:w w:val="105"/>
        </w:rPr>
        <w:t xml:space="preserve"> que </w:t>
      </w:r>
      <w:proofErr w:type="spellStart"/>
      <w:r>
        <w:rPr>
          <w:color w:val="262D2F"/>
          <w:w w:val="105"/>
        </w:rPr>
        <w:t>hacen</w:t>
      </w:r>
      <w:proofErr w:type="spellEnd"/>
      <w:r>
        <w:rPr>
          <w:color w:val="262D2F"/>
          <w:w w:val="105"/>
        </w:rPr>
        <w:t xml:space="preserve"> con </w:t>
      </w:r>
      <w:proofErr w:type="spellStart"/>
      <w:r>
        <w:rPr>
          <w:color w:val="262D2F"/>
          <w:w w:val="105"/>
        </w:rPr>
        <w:t>su</w:t>
      </w:r>
      <w:proofErr w:type="spellEnd"/>
      <w:r>
        <w:rPr>
          <w:color w:val="262D2F"/>
          <w:w w:val="105"/>
        </w:rPr>
        <w:t xml:space="preserve"> </w:t>
      </w:r>
      <w:proofErr w:type="spellStart"/>
      <w:r>
        <w:rPr>
          <w:color w:val="262D2F"/>
          <w:w w:val="105"/>
        </w:rPr>
        <w:t>trabajo</w:t>
      </w:r>
      <w:proofErr w:type="spellEnd"/>
      <w:r>
        <w:rPr>
          <w:color w:val="262D2F"/>
          <w:w w:val="105"/>
        </w:rPr>
        <w:t xml:space="preserve"> un </w:t>
      </w:r>
      <w:proofErr w:type="spellStart"/>
      <w:r>
        <w:rPr>
          <w:color w:val="262D2F"/>
          <w:w w:val="105"/>
        </w:rPr>
        <w:t>mejor</w:t>
      </w:r>
      <w:proofErr w:type="spellEnd"/>
      <w:r>
        <w:rPr>
          <w:color w:val="262D2F"/>
          <w:w w:val="105"/>
        </w:rPr>
        <w:t xml:space="preserve"> </w:t>
      </w:r>
      <w:proofErr w:type="spellStart"/>
      <w:r>
        <w:rPr>
          <w:color w:val="262D2F"/>
          <w:w w:val="105"/>
        </w:rPr>
        <w:t>Tlajomulco</w:t>
      </w:r>
      <w:proofErr w:type="spellEnd"/>
      <w:r>
        <w:rPr>
          <w:color w:val="262D2F"/>
          <w:w w:val="105"/>
        </w:rPr>
        <w:t xml:space="preserve">, </w:t>
      </w:r>
      <w:proofErr w:type="spellStart"/>
      <w:r>
        <w:rPr>
          <w:color w:val="262D2F"/>
          <w:w w:val="105"/>
        </w:rPr>
        <w:t>como</w:t>
      </w:r>
      <w:proofErr w:type="spellEnd"/>
      <w:r>
        <w:rPr>
          <w:color w:val="262D2F"/>
          <w:w w:val="105"/>
        </w:rPr>
        <w:t xml:space="preserve"> es el </w:t>
      </w:r>
      <w:proofErr w:type="spellStart"/>
      <w:r>
        <w:rPr>
          <w:color w:val="262D2F"/>
          <w:w w:val="105"/>
        </w:rPr>
        <w:t>caso</w:t>
      </w:r>
      <w:proofErr w:type="spellEnd"/>
      <w:r>
        <w:rPr>
          <w:color w:val="262D2F"/>
          <w:w w:val="105"/>
        </w:rPr>
        <w:t xml:space="preserve"> de los </w:t>
      </w:r>
      <w:proofErr w:type="spellStart"/>
      <w:r>
        <w:rPr>
          <w:color w:val="262D2F"/>
          <w:w w:val="105"/>
        </w:rPr>
        <w:t>integrantes</w:t>
      </w:r>
      <w:proofErr w:type="spellEnd"/>
      <w:r>
        <w:rPr>
          <w:color w:val="262D2F"/>
          <w:w w:val="105"/>
        </w:rPr>
        <w:t xml:space="preserve"> de </w:t>
      </w:r>
      <w:proofErr w:type="spellStart"/>
      <w:r>
        <w:rPr>
          <w:color w:val="262D2F"/>
          <w:w w:val="105"/>
        </w:rPr>
        <w:t>Protección</w:t>
      </w:r>
      <w:proofErr w:type="spellEnd"/>
      <w:r>
        <w:rPr>
          <w:color w:val="262D2F"/>
          <w:w w:val="105"/>
        </w:rPr>
        <w:t xml:space="preserve"> Civil </w:t>
      </w:r>
      <w:r>
        <w:rPr>
          <w:color w:val="262D2F"/>
          <w:w w:val="105"/>
          <w:sz w:val="22"/>
        </w:rPr>
        <w:t>y</w:t>
      </w:r>
      <w:r>
        <w:rPr>
          <w:color w:val="262D2F"/>
          <w:spacing w:val="4"/>
          <w:w w:val="105"/>
          <w:sz w:val="22"/>
        </w:rPr>
        <w:t xml:space="preserve"> </w:t>
      </w:r>
      <w:proofErr w:type="spellStart"/>
      <w:r>
        <w:rPr>
          <w:color w:val="262D2F"/>
          <w:w w:val="105"/>
        </w:rPr>
        <w:t>bomberos</w:t>
      </w:r>
      <w:proofErr w:type="spellEnd"/>
      <w:r>
        <w:rPr>
          <w:color w:val="262D2F"/>
          <w:w w:val="105"/>
        </w:rPr>
        <w:t>.</w:t>
      </w:r>
    </w:p>
    <w:p w:rsidR="007369A1" w:rsidRDefault="007369A1">
      <w:pPr>
        <w:pStyle w:val="Textoindependiente"/>
        <w:spacing w:before="2" w:after="1"/>
        <w:rPr>
          <w:sz w:val="14"/>
        </w:rPr>
      </w:pPr>
    </w:p>
    <w:tbl>
      <w:tblPr>
        <w:tblStyle w:val="TableNormal"/>
        <w:tblW w:w="0" w:type="auto"/>
        <w:tblInd w:w="1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3"/>
        <w:gridCol w:w="5262"/>
      </w:tblGrid>
      <w:tr w:rsidR="007369A1">
        <w:trPr>
          <w:trHeight w:val="461"/>
        </w:trPr>
        <w:tc>
          <w:tcPr>
            <w:tcW w:w="7665" w:type="dxa"/>
            <w:gridSpan w:val="2"/>
          </w:tcPr>
          <w:p w:rsidR="007369A1" w:rsidRDefault="001B5481">
            <w:pPr>
              <w:pStyle w:val="TableParagraph"/>
              <w:spacing w:before="28" w:line="413" w:lineRule="exact"/>
              <w:ind w:left="3378" w:right="3349"/>
              <w:rPr>
                <w:b/>
                <w:sz w:val="38"/>
              </w:rPr>
            </w:pPr>
            <w:r>
              <w:rPr>
                <w:b/>
                <w:color w:val="262D2F"/>
                <w:w w:val="105"/>
                <w:sz w:val="38"/>
              </w:rPr>
              <w:t>2019</w:t>
            </w:r>
          </w:p>
        </w:tc>
      </w:tr>
      <w:tr w:rsidR="007369A1">
        <w:trPr>
          <w:trHeight w:val="283"/>
        </w:trPr>
        <w:tc>
          <w:tcPr>
            <w:tcW w:w="2403" w:type="dxa"/>
          </w:tcPr>
          <w:p w:rsidR="007369A1" w:rsidRDefault="001B5481">
            <w:pPr>
              <w:pStyle w:val="TableParagraph"/>
              <w:spacing w:before="24" w:line="239" w:lineRule="exact"/>
              <w:ind w:left="799"/>
              <w:jc w:val="left"/>
              <w:rPr>
                <w:b/>
                <w:sz w:val="23"/>
              </w:rPr>
            </w:pPr>
            <w:r>
              <w:rPr>
                <w:b/>
                <w:color w:val="262D2F"/>
                <w:w w:val="105"/>
                <w:sz w:val="23"/>
              </w:rPr>
              <w:t>FECHA</w:t>
            </w:r>
          </w:p>
        </w:tc>
        <w:tc>
          <w:tcPr>
            <w:tcW w:w="5262" w:type="dxa"/>
          </w:tcPr>
          <w:p w:rsidR="007369A1" w:rsidRDefault="001B5481">
            <w:pPr>
              <w:pStyle w:val="TableParagraph"/>
              <w:spacing w:before="20" w:line="244" w:lineRule="exact"/>
              <w:ind w:right="759"/>
              <w:rPr>
                <w:b/>
                <w:sz w:val="23"/>
              </w:rPr>
            </w:pPr>
            <w:r>
              <w:rPr>
                <w:b/>
                <w:color w:val="262D2F"/>
                <w:w w:val="105"/>
                <w:sz w:val="23"/>
              </w:rPr>
              <w:t>CLASIFICACIÓN DE LA SESION</w:t>
            </w:r>
          </w:p>
        </w:tc>
      </w:tr>
      <w:tr w:rsidR="007369A1">
        <w:trPr>
          <w:trHeight w:val="273"/>
        </w:trPr>
        <w:tc>
          <w:tcPr>
            <w:tcW w:w="2403" w:type="dxa"/>
          </w:tcPr>
          <w:p w:rsidR="007369A1" w:rsidRDefault="001B5481">
            <w:pPr>
              <w:pStyle w:val="TableParagraph"/>
              <w:spacing w:before="20"/>
              <w:ind w:left="113"/>
              <w:jc w:val="left"/>
              <w:rPr>
                <w:sz w:val="23"/>
              </w:rPr>
            </w:pPr>
            <w:r>
              <w:rPr>
                <w:color w:val="262D2F"/>
                <w:w w:val="105"/>
                <w:sz w:val="23"/>
              </w:rPr>
              <w:t xml:space="preserve">24 de </w:t>
            </w:r>
            <w:proofErr w:type="spellStart"/>
            <w:r>
              <w:rPr>
                <w:color w:val="262D2F"/>
                <w:w w:val="105"/>
                <w:sz w:val="23"/>
              </w:rPr>
              <w:t>octubre</w:t>
            </w:r>
            <w:proofErr w:type="spellEnd"/>
          </w:p>
        </w:tc>
        <w:tc>
          <w:tcPr>
            <w:tcW w:w="5262" w:type="dxa"/>
          </w:tcPr>
          <w:p w:rsidR="007369A1" w:rsidRDefault="001B5481">
            <w:pPr>
              <w:pStyle w:val="TableParagraph"/>
              <w:spacing w:line="239" w:lineRule="exact"/>
              <w:ind w:right="756"/>
              <w:rPr>
                <w:sz w:val="23"/>
              </w:rPr>
            </w:pPr>
            <w:proofErr w:type="spellStart"/>
            <w:r>
              <w:rPr>
                <w:color w:val="262D2F"/>
                <w:w w:val="105"/>
                <w:sz w:val="23"/>
              </w:rPr>
              <w:t>Ordinaria</w:t>
            </w:r>
            <w:proofErr w:type="spellEnd"/>
          </w:p>
        </w:tc>
      </w:tr>
      <w:tr w:rsidR="007369A1">
        <w:trPr>
          <w:trHeight w:val="273"/>
        </w:trPr>
        <w:tc>
          <w:tcPr>
            <w:tcW w:w="2403" w:type="dxa"/>
          </w:tcPr>
          <w:p w:rsidR="007369A1" w:rsidRDefault="001B5481">
            <w:pPr>
              <w:pStyle w:val="TableParagraph"/>
              <w:spacing w:line="239" w:lineRule="exact"/>
              <w:ind w:left="110"/>
              <w:jc w:val="left"/>
              <w:rPr>
                <w:sz w:val="23"/>
              </w:rPr>
            </w:pPr>
            <w:r>
              <w:rPr>
                <w:color w:val="262D2F"/>
                <w:w w:val="105"/>
                <w:sz w:val="23"/>
              </w:rPr>
              <w:t xml:space="preserve">01 de </w:t>
            </w:r>
            <w:proofErr w:type="spellStart"/>
            <w:r>
              <w:rPr>
                <w:color w:val="262D2F"/>
                <w:w w:val="105"/>
                <w:sz w:val="23"/>
              </w:rPr>
              <w:t>noviembre</w:t>
            </w:r>
            <w:proofErr w:type="spellEnd"/>
          </w:p>
        </w:tc>
        <w:tc>
          <w:tcPr>
            <w:tcW w:w="5262" w:type="dxa"/>
          </w:tcPr>
          <w:p w:rsidR="007369A1" w:rsidRDefault="001B5481">
            <w:pPr>
              <w:pStyle w:val="TableParagraph"/>
              <w:spacing w:line="239" w:lineRule="exact"/>
              <w:ind w:right="742"/>
              <w:rPr>
                <w:sz w:val="23"/>
              </w:rPr>
            </w:pPr>
            <w:proofErr w:type="spellStart"/>
            <w:r>
              <w:rPr>
                <w:color w:val="262D2F"/>
                <w:w w:val="105"/>
                <w:sz w:val="23"/>
              </w:rPr>
              <w:t>Extraordinaria</w:t>
            </w:r>
            <w:proofErr w:type="spellEnd"/>
          </w:p>
        </w:tc>
      </w:tr>
      <w:tr w:rsidR="007369A1">
        <w:trPr>
          <w:trHeight w:val="273"/>
        </w:trPr>
        <w:tc>
          <w:tcPr>
            <w:tcW w:w="2403" w:type="dxa"/>
          </w:tcPr>
          <w:p w:rsidR="007369A1" w:rsidRDefault="001B5481">
            <w:pPr>
              <w:pStyle w:val="TableParagraph"/>
              <w:spacing w:before="20"/>
              <w:ind w:left="113"/>
              <w:jc w:val="left"/>
              <w:rPr>
                <w:sz w:val="23"/>
              </w:rPr>
            </w:pPr>
            <w:r>
              <w:rPr>
                <w:color w:val="262D2F"/>
                <w:w w:val="105"/>
                <w:sz w:val="23"/>
              </w:rPr>
              <w:t xml:space="preserve">29 de </w:t>
            </w:r>
            <w:proofErr w:type="spellStart"/>
            <w:r>
              <w:rPr>
                <w:color w:val="262D2F"/>
                <w:w w:val="105"/>
                <w:sz w:val="23"/>
              </w:rPr>
              <w:t>noviembre</w:t>
            </w:r>
            <w:proofErr w:type="spellEnd"/>
          </w:p>
        </w:tc>
        <w:tc>
          <w:tcPr>
            <w:tcW w:w="5262" w:type="dxa"/>
          </w:tcPr>
          <w:p w:rsidR="007369A1" w:rsidRDefault="001B5481">
            <w:pPr>
              <w:pStyle w:val="TableParagraph"/>
              <w:spacing w:line="239" w:lineRule="exact"/>
              <w:ind w:right="756"/>
              <w:rPr>
                <w:sz w:val="23"/>
              </w:rPr>
            </w:pPr>
            <w:proofErr w:type="spellStart"/>
            <w:r>
              <w:rPr>
                <w:color w:val="262D2F"/>
                <w:w w:val="105"/>
                <w:sz w:val="23"/>
              </w:rPr>
              <w:t>Ordinaria</w:t>
            </w:r>
            <w:proofErr w:type="spellEnd"/>
          </w:p>
        </w:tc>
      </w:tr>
      <w:tr w:rsidR="007369A1">
        <w:trPr>
          <w:trHeight w:val="269"/>
        </w:trPr>
        <w:tc>
          <w:tcPr>
            <w:tcW w:w="2403" w:type="dxa"/>
          </w:tcPr>
          <w:p w:rsidR="007369A1" w:rsidRDefault="001B5481">
            <w:pPr>
              <w:pStyle w:val="TableParagraph"/>
              <w:ind w:left="114"/>
              <w:jc w:val="left"/>
              <w:rPr>
                <w:sz w:val="23"/>
              </w:rPr>
            </w:pPr>
            <w:r>
              <w:rPr>
                <w:color w:val="262D2F"/>
                <w:w w:val="105"/>
                <w:sz w:val="23"/>
              </w:rPr>
              <w:t xml:space="preserve">11 de </w:t>
            </w:r>
            <w:proofErr w:type="spellStart"/>
            <w:r>
              <w:rPr>
                <w:color w:val="262D2F"/>
                <w:w w:val="105"/>
                <w:sz w:val="23"/>
              </w:rPr>
              <w:t>diciembre</w:t>
            </w:r>
            <w:proofErr w:type="spellEnd"/>
          </w:p>
        </w:tc>
        <w:tc>
          <w:tcPr>
            <w:tcW w:w="5262" w:type="dxa"/>
          </w:tcPr>
          <w:p w:rsidR="007369A1" w:rsidRDefault="001B5481">
            <w:pPr>
              <w:pStyle w:val="TableParagraph"/>
              <w:spacing w:before="10" w:line="239" w:lineRule="exact"/>
              <w:ind w:right="742"/>
              <w:rPr>
                <w:sz w:val="23"/>
              </w:rPr>
            </w:pPr>
            <w:proofErr w:type="spellStart"/>
            <w:r>
              <w:rPr>
                <w:color w:val="262D2F"/>
                <w:w w:val="105"/>
                <w:sz w:val="23"/>
              </w:rPr>
              <w:t>Extraordinaria</w:t>
            </w:r>
            <w:proofErr w:type="spellEnd"/>
          </w:p>
        </w:tc>
      </w:tr>
      <w:tr w:rsidR="007369A1">
        <w:trPr>
          <w:trHeight w:val="283"/>
        </w:trPr>
        <w:tc>
          <w:tcPr>
            <w:tcW w:w="2403" w:type="dxa"/>
          </w:tcPr>
          <w:p w:rsidR="007369A1" w:rsidRDefault="001B5481">
            <w:pPr>
              <w:pStyle w:val="TableParagraph"/>
              <w:spacing w:before="29"/>
              <w:ind w:left="114"/>
              <w:jc w:val="left"/>
              <w:rPr>
                <w:sz w:val="23"/>
              </w:rPr>
            </w:pPr>
            <w:r>
              <w:rPr>
                <w:color w:val="262D2F"/>
                <w:w w:val="105"/>
                <w:sz w:val="23"/>
              </w:rPr>
              <w:t xml:space="preserve">11 de </w:t>
            </w:r>
            <w:proofErr w:type="spellStart"/>
            <w:r>
              <w:rPr>
                <w:color w:val="262D2F"/>
                <w:w w:val="105"/>
                <w:sz w:val="23"/>
              </w:rPr>
              <w:t>diciembre</w:t>
            </w:r>
            <w:proofErr w:type="spellEnd"/>
          </w:p>
        </w:tc>
        <w:tc>
          <w:tcPr>
            <w:tcW w:w="5262" w:type="dxa"/>
          </w:tcPr>
          <w:p w:rsidR="007369A1" w:rsidRDefault="001B5481">
            <w:pPr>
              <w:pStyle w:val="TableParagraph"/>
              <w:spacing w:before="24" w:line="239" w:lineRule="exact"/>
              <w:ind w:right="756"/>
              <w:rPr>
                <w:sz w:val="23"/>
              </w:rPr>
            </w:pPr>
            <w:proofErr w:type="spellStart"/>
            <w:r>
              <w:rPr>
                <w:color w:val="262D2F"/>
                <w:w w:val="105"/>
                <w:sz w:val="23"/>
              </w:rPr>
              <w:t>Solemne</w:t>
            </w:r>
            <w:proofErr w:type="spellEnd"/>
          </w:p>
        </w:tc>
      </w:tr>
    </w:tbl>
    <w:p w:rsidR="007369A1" w:rsidRDefault="001B5481">
      <w:pPr>
        <w:pStyle w:val="Textoindependiente"/>
        <w:spacing w:before="2"/>
        <w:rPr>
          <w:sz w:val="24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1208426</wp:posOffset>
            </wp:positionH>
            <wp:positionV relativeFrom="paragraph">
              <wp:posOffset>213945</wp:posOffset>
            </wp:positionV>
            <wp:extent cx="2312882" cy="170688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882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3832787</wp:posOffset>
            </wp:positionH>
            <wp:positionV relativeFrom="paragraph">
              <wp:posOffset>201719</wp:posOffset>
            </wp:positionV>
            <wp:extent cx="2312882" cy="170688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882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9A1" w:rsidRDefault="001B5481">
      <w:pPr>
        <w:pStyle w:val="Textoindependiente"/>
        <w:spacing w:before="195" w:line="388" w:lineRule="auto"/>
        <w:ind w:left="1286" w:right="2376" w:firstLine="8"/>
        <w:jc w:val="both"/>
      </w:pPr>
      <w:r>
        <w:rPr>
          <w:color w:val="262D2F"/>
          <w:w w:val="105"/>
        </w:rPr>
        <w:t xml:space="preserve">La </w:t>
      </w:r>
      <w:proofErr w:type="spellStart"/>
      <w:r>
        <w:rPr>
          <w:color w:val="262D2F"/>
          <w:w w:val="105"/>
        </w:rPr>
        <w:t>emergencia</w:t>
      </w:r>
      <w:proofErr w:type="spellEnd"/>
      <w:r>
        <w:rPr>
          <w:color w:val="262D2F"/>
          <w:w w:val="105"/>
        </w:rPr>
        <w:t xml:space="preserve"> sanitaria que se </w:t>
      </w:r>
      <w:proofErr w:type="spellStart"/>
      <w:r>
        <w:rPr>
          <w:color w:val="262D2F"/>
          <w:w w:val="105"/>
        </w:rPr>
        <w:t>presentó</w:t>
      </w:r>
      <w:proofErr w:type="spellEnd"/>
      <w:r>
        <w:rPr>
          <w:color w:val="262D2F"/>
          <w:w w:val="105"/>
        </w:rPr>
        <w:t xml:space="preserve"> </w:t>
      </w:r>
      <w:proofErr w:type="spellStart"/>
      <w:r>
        <w:rPr>
          <w:color w:val="262D2F"/>
          <w:w w:val="105"/>
        </w:rPr>
        <w:t>este</w:t>
      </w:r>
      <w:proofErr w:type="spellEnd"/>
      <w:r>
        <w:rPr>
          <w:color w:val="262D2F"/>
          <w:w w:val="105"/>
        </w:rPr>
        <w:t xml:space="preserve"> </w:t>
      </w:r>
      <w:proofErr w:type="spellStart"/>
      <w:r>
        <w:rPr>
          <w:color w:val="262D2F"/>
          <w:w w:val="105"/>
        </w:rPr>
        <w:t>año</w:t>
      </w:r>
      <w:proofErr w:type="spellEnd"/>
      <w:r>
        <w:rPr>
          <w:color w:val="262D2F"/>
          <w:w w:val="105"/>
        </w:rPr>
        <w:t xml:space="preserve"> y la </w:t>
      </w:r>
      <w:proofErr w:type="spellStart"/>
      <w:r>
        <w:rPr>
          <w:color w:val="262D2F"/>
          <w:w w:val="105"/>
        </w:rPr>
        <w:t>cual</w:t>
      </w:r>
      <w:proofErr w:type="spellEnd"/>
      <w:r>
        <w:rPr>
          <w:color w:val="262D2F"/>
          <w:w w:val="105"/>
        </w:rPr>
        <w:t xml:space="preserve"> </w:t>
      </w:r>
      <w:proofErr w:type="spellStart"/>
      <w:r>
        <w:rPr>
          <w:color w:val="262D2F"/>
          <w:w w:val="105"/>
        </w:rPr>
        <w:t>seguimos</w:t>
      </w:r>
      <w:proofErr w:type="spellEnd"/>
      <w:r>
        <w:rPr>
          <w:color w:val="262D2F"/>
          <w:w w:val="105"/>
        </w:rPr>
        <w:t xml:space="preserve"> </w:t>
      </w:r>
      <w:proofErr w:type="spellStart"/>
      <w:r>
        <w:rPr>
          <w:color w:val="262D2F"/>
          <w:w w:val="105"/>
        </w:rPr>
        <w:t>padeciendo</w:t>
      </w:r>
      <w:proofErr w:type="spellEnd"/>
      <w:r>
        <w:rPr>
          <w:color w:val="262D2F"/>
          <w:w w:val="105"/>
        </w:rPr>
        <w:t xml:space="preserve">, </w:t>
      </w:r>
      <w:proofErr w:type="spellStart"/>
      <w:r>
        <w:rPr>
          <w:color w:val="262D2F"/>
          <w:w w:val="105"/>
        </w:rPr>
        <w:t>causada</w:t>
      </w:r>
      <w:proofErr w:type="spellEnd"/>
      <w:r>
        <w:rPr>
          <w:color w:val="262D2F"/>
          <w:w w:val="105"/>
        </w:rPr>
        <w:t xml:space="preserve"> por el COVID- 19; ha </w:t>
      </w:r>
      <w:proofErr w:type="spellStart"/>
      <w:r>
        <w:rPr>
          <w:color w:val="262D2F"/>
          <w:w w:val="105"/>
        </w:rPr>
        <w:t>provocado</w:t>
      </w:r>
      <w:proofErr w:type="spellEnd"/>
      <w:r>
        <w:rPr>
          <w:color w:val="262D2F"/>
          <w:w w:val="105"/>
        </w:rPr>
        <w:t xml:space="preserve"> </w:t>
      </w:r>
      <w:proofErr w:type="spellStart"/>
      <w:r>
        <w:rPr>
          <w:color w:val="262D2F"/>
          <w:w w:val="105"/>
        </w:rPr>
        <w:t>distintas</w:t>
      </w:r>
      <w:proofErr w:type="spellEnd"/>
    </w:p>
    <w:p w:rsidR="007369A1" w:rsidRDefault="007369A1">
      <w:pPr>
        <w:pStyle w:val="Textoindependiente"/>
        <w:spacing w:before="3"/>
        <w:rPr>
          <w:sz w:val="28"/>
        </w:rPr>
      </w:pPr>
    </w:p>
    <w:p w:rsidR="007369A1" w:rsidRDefault="007369A1" w:rsidP="002A1C78">
      <w:pPr>
        <w:spacing w:line="290" w:lineRule="auto"/>
        <w:ind w:left="2122" w:right="1265" w:hanging="837"/>
        <w:rPr>
          <w:color w:val="262D2F"/>
          <w:sz w:val="14"/>
        </w:rPr>
      </w:pPr>
    </w:p>
    <w:p w:rsidR="002A1C78" w:rsidRDefault="002A1C78" w:rsidP="002A1C78">
      <w:pPr>
        <w:spacing w:line="290" w:lineRule="auto"/>
        <w:ind w:left="2122" w:right="1265" w:hanging="837"/>
        <w:rPr>
          <w:color w:val="262D2F"/>
          <w:sz w:val="14"/>
        </w:rPr>
      </w:pPr>
    </w:p>
    <w:p w:rsidR="002A1C78" w:rsidRDefault="002A1C78" w:rsidP="002A1C78">
      <w:pPr>
        <w:spacing w:line="290" w:lineRule="auto"/>
        <w:ind w:right="1265"/>
        <w:rPr>
          <w:color w:val="262D2F"/>
          <w:sz w:val="14"/>
        </w:rPr>
      </w:pPr>
    </w:p>
    <w:p w:rsidR="002A1C78" w:rsidRDefault="002A1C78" w:rsidP="002A1C78">
      <w:pPr>
        <w:spacing w:line="290" w:lineRule="auto"/>
        <w:ind w:left="2122" w:right="1265" w:hanging="837"/>
        <w:rPr>
          <w:color w:val="262D2F"/>
          <w:sz w:val="14"/>
        </w:rPr>
      </w:pPr>
    </w:p>
    <w:p w:rsidR="002A1C78" w:rsidRDefault="002A1C78" w:rsidP="002A1C78">
      <w:pPr>
        <w:spacing w:line="290" w:lineRule="auto"/>
        <w:ind w:left="2122" w:right="1265" w:hanging="837"/>
        <w:rPr>
          <w:color w:val="262D2F"/>
          <w:sz w:val="14"/>
        </w:rPr>
      </w:pPr>
    </w:p>
    <w:p w:rsidR="002A1C78" w:rsidRDefault="002A1C78" w:rsidP="002A1C78">
      <w:pPr>
        <w:spacing w:line="290" w:lineRule="auto"/>
        <w:ind w:left="2122" w:right="1265" w:hanging="837"/>
        <w:rPr>
          <w:color w:val="262D2F"/>
          <w:sz w:val="14"/>
        </w:rPr>
      </w:pPr>
    </w:p>
    <w:p w:rsidR="002A1C78" w:rsidRDefault="002A1C78" w:rsidP="002A1C78">
      <w:pPr>
        <w:spacing w:line="290" w:lineRule="auto"/>
        <w:ind w:left="2122" w:right="1265" w:hanging="837"/>
        <w:rPr>
          <w:color w:val="262D2F"/>
          <w:sz w:val="14"/>
        </w:rPr>
      </w:pPr>
    </w:p>
    <w:p w:rsidR="002A1C78" w:rsidRDefault="002A1C78" w:rsidP="002A1C78">
      <w:pPr>
        <w:spacing w:line="290" w:lineRule="auto"/>
        <w:ind w:left="2122" w:right="1265" w:hanging="837"/>
        <w:rPr>
          <w:color w:val="262D2F"/>
          <w:sz w:val="14"/>
        </w:rPr>
      </w:pPr>
    </w:p>
    <w:p w:rsidR="002A1C78" w:rsidRDefault="002A1C78" w:rsidP="002A1C78">
      <w:pPr>
        <w:spacing w:line="290" w:lineRule="auto"/>
        <w:ind w:left="2122" w:right="1265" w:hanging="837"/>
        <w:rPr>
          <w:color w:val="262D2F"/>
          <w:sz w:val="14"/>
        </w:rPr>
      </w:pPr>
    </w:p>
    <w:p w:rsidR="002A1C78" w:rsidRDefault="002A1C78" w:rsidP="002A1C78">
      <w:pPr>
        <w:spacing w:line="290" w:lineRule="auto"/>
        <w:ind w:left="2122" w:right="1265" w:hanging="837"/>
        <w:rPr>
          <w:color w:val="262D2F"/>
          <w:sz w:val="14"/>
        </w:rPr>
      </w:pPr>
    </w:p>
    <w:p w:rsidR="002A1C78" w:rsidRDefault="002A1C78" w:rsidP="002A1C78">
      <w:pPr>
        <w:spacing w:line="290" w:lineRule="auto"/>
        <w:ind w:left="2122" w:right="1265" w:hanging="837"/>
      </w:pPr>
    </w:p>
    <w:p w:rsidR="007369A1" w:rsidRDefault="001B5481">
      <w:pPr>
        <w:pStyle w:val="Textoindependiente"/>
        <w:spacing w:before="6" w:line="372" w:lineRule="auto"/>
        <w:ind w:left="1294" w:right="2361" w:hanging="2"/>
        <w:jc w:val="both"/>
      </w:pPr>
      <w:proofErr w:type="spellStart"/>
      <w:r>
        <w:rPr>
          <w:color w:val="232A2B"/>
          <w:w w:val="105"/>
        </w:rPr>
        <w:t>a</w:t>
      </w:r>
      <w:r>
        <w:rPr>
          <w:color w:val="232A2B"/>
          <w:w w:val="105"/>
        </w:rPr>
        <w:t>fectaciones</w:t>
      </w:r>
      <w:proofErr w:type="spellEnd"/>
      <w:r>
        <w:rPr>
          <w:color w:val="232A2B"/>
          <w:w w:val="105"/>
        </w:rPr>
        <w:t xml:space="preserve"> </w:t>
      </w:r>
      <w:proofErr w:type="spellStart"/>
      <w:r>
        <w:rPr>
          <w:color w:val="232A2B"/>
          <w:w w:val="105"/>
        </w:rPr>
        <w:t>en</w:t>
      </w:r>
      <w:proofErr w:type="spellEnd"/>
      <w:r>
        <w:rPr>
          <w:color w:val="232A2B"/>
          <w:w w:val="105"/>
        </w:rPr>
        <w:t xml:space="preserve"> </w:t>
      </w:r>
      <w:proofErr w:type="spellStart"/>
      <w:r>
        <w:rPr>
          <w:color w:val="232A2B"/>
          <w:w w:val="105"/>
        </w:rPr>
        <w:t>todos</w:t>
      </w:r>
      <w:proofErr w:type="spellEnd"/>
      <w:r>
        <w:rPr>
          <w:color w:val="232A2B"/>
          <w:w w:val="105"/>
        </w:rPr>
        <w:t xml:space="preserve"> los </w:t>
      </w:r>
      <w:proofErr w:type="spellStart"/>
      <w:r>
        <w:rPr>
          <w:color w:val="232A2B"/>
          <w:w w:val="105"/>
        </w:rPr>
        <w:t>ámbitos</w:t>
      </w:r>
      <w:proofErr w:type="spellEnd"/>
      <w:r>
        <w:rPr>
          <w:color w:val="232A2B"/>
          <w:w w:val="105"/>
        </w:rPr>
        <w:t xml:space="preserve"> de </w:t>
      </w:r>
      <w:proofErr w:type="spellStart"/>
      <w:r>
        <w:rPr>
          <w:color w:val="232A2B"/>
          <w:w w:val="105"/>
        </w:rPr>
        <w:t>nuestro</w:t>
      </w:r>
      <w:proofErr w:type="spellEnd"/>
      <w:r>
        <w:rPr>
          <w:color w:val="232A2B"/>
          <w:w w:val="105"/>
        </w:rPr>
        <w:t xml:space="preserve"> </w:t>
      </w:r>
      <w:proofErr w:type="spellStart"/>
      <w:r>
        <w:rPr>
          <w:color w:val="232A2B"/>
          <w:w w:val="105"/>
        </w:rPr>
        <w:t>municipio</w:t>
      </w:r>
      <w:proofErr w:type="spellEnd"/>
      <w:r>
        <w:rPr>
          <w:color w:val="232A2B"/>
          <w:w w:val="105"/>
        </w:rPr>
        <w:t xml:space="preserve">: </w:t>
      </w:r>
      <w:proofErr w:type="spellStart"/>
      <w:r>
        <w:rPr>
          <w:color w:val="232A2B"/>
          <w:w w:val="105"/>
        </w:rPr>
        <w:t>en</w:t>
      </w:r>
      <w:proofErr w:type="spellEnd"/>
      <w:r>
        <w:rPr>
          <w:color w:val="232A2B"/>
          <w:w w:val="105"/>
        </w:rPr>
        <w:t xml:space="preserve"> </w:t>
      </w:r>
      <w:r>
        <w:rPr>
          <w:color w:val="161A1C"/>
          <w:w w:val="105"/>
        </w:rPr>
        <w:t xml:space="preserve">el </w:t>
      </w:r>
      <w:r>
        <w:rPr>
          <w:color w:val="232A2B"/>
          <w:w w:val="105"/>
        </w:rPr>
        <w:t xml:space="preserve">social, familiar, </w:t>
      </w:r>
      <w:proofErr w:type="spellStart"/>
      <w:r>
        <w:rPr>
          <w:color w:val="232A2B"/>
          <w:w w:val="105"/>
        </w:rPr>
        <w:t>económico</w:t>
      </w:r>
      <w:proofErr w:type="spellEnd"/>
      <w:r>
        <w:rPr>
          <w:color w:val="232A2B"/>
          <w:w w:val="105"/>
        </w:rPr>
        <w:t xml:space="preserve">, </w:t>
      </w:r>
      <w:proofErr w:type="spellStart"/>
      <w:r>
        <w:rPr>
          <w:color w:val="232A2B"/>
          <w:w w:val="105"/>
        </w:rPr>
        <w:t>gubernamental</w:t>
      </w:r>
      <w:proofErr w:type="spellEnd"/>
      <w:r>
        <w:rPr>
          <w:color w:val="232A2B"/>
          <w:w w:val="105"/>
        </w:rPr>
        <w:t xml:space="preserve"> y </w:t>
      </w:r>
      <w:proofErr w:type="spellStart"/>
      <w:r>
        <w:rPr>
          <w:color w:val="161A1C"/>
          <w:w w:val="105"/>
        </w:rPr>
        <w:t>en</w:t>
      </w:r>
      <w:proofErr w:type="spellEnd"/>
      <w:r>
        <w:rPr>
          <w:color w:val="161A1C"/>
          <w:w w:val="105"/>
        </w:rPr>
        <w:t xml:space="preserve"> </w:t>
      </w:r>
      <w:r>
        <w:rPr>
          <w:color w:val="232A2B"/>
          <w:w w:val="105"/>
        </w:rPr>
        <w:t xml:space="preserve">la agenda </w:t>
      </w:r>
      <w:proofErr w:type="spellStart"/>
      <w:r>
        <w:rPr>
          <w:color w:val="232A2B"/>
          <w:w w:val="105"/>
        </w:rPr>
        <w:t>trazada</w:t>
      </w:r>
      <w:proofErr w:type="spellEnd"/>
      <w:r>
        <w:rPr>
          <w:color w:val="232A2B"/>
          <w:w w:val="105"/>
        </w:rPr>
        <w:t xml:space="preserve"> </w:t>
      </w:r>
      <w:proofErr w:type="spellStart"/>
      <w:r>
        <w:rPr>
          <w:color w:val="232A2B"/>
          <w:w w:val="105"/>
        </w:rPr>
        <w:t>como</w:t>
      </w:r>
      <w:proofErr w:type="spellEnd"/>
      <w:r>
        <w:rPr>
          <w:color w:val="232A2B"/>
          <w:w w:val="105"/>
        </w:rPr>
        <w:t xml:space="preserve"> </w:t>
      </w:r>
      <w:proofErr w:type="spellStart"/>
      <w:r>
        <w:rPr>
          <w:color w:val="232A2B"/>
          <w:w w:val="105"/>
        </w:rPr>
        <w:t>edil</w:t>
      </w:r>
      <w:proofErr w:type="spellEnd"/>
      <w:r>
        <w:rPr>
          <w:color w:val="232A2B"/>
          <w:w w:val="105"/>
        </w:rPr>
        <w:t>.</w:t>
      </w:r>
    </w:p>
    <w:p w:rsidR="007369A1" w:rsidRDefault="001B5481">
      <w:pPr>
        <w:pStyle w:val="Textoindependiente"/>
        <w:spacing w:before="167" w:after="48" w:line="379" w:lineRule="auto"/>
        <w:ind w:left="1286" w:right="2359" w:firstLine="6"/>
        <w:jc w:val="both"/>
      </w:pPr>
      <w:r>
        <w:rPr>
          <w:color w:val="232A2B"/>
          <w:w w:val="105"/>
        </w:rPr>
        <w:t xml:space="preserve">El </w:t>
      </w:r>
      <w:proofErr w:type="spellStart"/>
      <w:r>
        <w:rPr>
          <w:color w:val="232A2B"/>
          <w:w w:val="105"/>
        </w:rPr>
        <w:t>coordinar</w:t>
      </w:r>
      <w:proofErr w:type="spellEnd"/>
      <w:r>
        <w:rPr>
          <w:color w:val="232A2B"/>
          <w:w w:val="105"/>
        </w:rPr>
        <w:t xml:space="preserve"> </w:t>
      </w:r>
      <w:proofErr w:type="spellStart"/>
      <w:r>
        <w:rPr>
          <w:color w:val="232A2B"/>
          <w:w w:val="105"/>
        </w:rPr>
        <w:t>esfuerzos</w:t>
      </w:r>
      <w:proofErr w:type="spellEnd"/>
      <w:r>
        <w:rPr>
          <w:color w:val="232A2B"/>
          <w:w w:val="105"/>
        </w:rPr>
        <w:t xml:space="preserve"> y </w:t>
      </w:r>
      <w:proofErr w:type="spellStart"/>
      <w:r>
        <w:rPr>
          <w:color w:val="232A2B"/>
          <w:w w:val="105"/>
        </w:rPr>
        <w:t>trabajos</w:t>
      </w:r>
      <w:proofErr w:type="spellEnd"/>
      <w:r>
        <w:rPr>
          <w:color w:val="232A2B"/>
          <w:w w:val="105"/>
        </w:rPr>
        <w:t xml:space="preserve"> con mis </w:t>
      </w:r>
      <w:proofErr w:type="spellStart"/>
      <w:r>
        <w:rPr>
          <w:color w:val="232A2B"/>
          <w:w w:val="105"/>
        </w:rPr>
        <w:t>demás</w:t>
      </w:r>
      <w:proofErr w:type="spellEnd"/>
      <w:r>
        <w:rPr>
          <w:color w:val="232A2B"/>
          <w:w w:val="105"/>
        </w:rPr>
        <w:t xml:space="preserve"> </w:t>
      </w:r>
      <w:proofErr w:type="spellStart"/>
      <w:r>
        <w:rPr>
          <w:color w:val="232A2B"/>
          <w:w w:val="105"/>
        </w:rPr>
        <w:t>compañeros</w:t>
      </w:r>
      <w:proofErr w:type="spellEnd"/>
      <w:r>
        <w:rPr>
          <w:color w:val="232A2B"/>
          <w:w w:val="105"/>
        </w:rPr>
        <w:t xml:space="preserve"> </w:t>
      </w:r>
      <w:proofErr w:type="spellStart"/>
      <w:r>
        <w:rPr>
          <w:color w:val="232A2B"/>
          <w:w w:val="105"/>
        </w:rPr>
        <w:t>regidores</w:t>
      </w:r>
      <w:proofErr w:type="spellEnd"/>
      <w:r>
        <w:rPr>
          <w:color w:val="232A2B"/>
          <w:w w:val="105"/>
        </w:rPr>
        <w:t xml:space="preserve"> es fundamental para </w:t>
      </w:r>
      <w:proofErr w:type="spellStart"/>
      <w:r>
        <w:rPr>
          <w:color w:val="232A2B"/>
          <w:w w:val="105"/>
        </w:rPr>
        <w:t>enfrentar</w:t>
      </w:r>
      <w:proofErr w:type="spellEnd"/>
      <w:r>
        <w:rPr>
          <w:color w:val="232A2B"/>
          <w:w w:val="105"/>
        </w:rPr>
        <w:t xml:space="preserve"> </w:t>
      </w:r>
      <w:proofErr w:type="spellStart"/>
      <w:r>
        <w:rPr>
          <w:color w:val="232A2B"/>
          <w:w w:val="105"/>
        </w:rPr>
        <w:t>esta</w:t>
      </w:r>
      <w:proofErr w:type="spellEnd"/>
      <w:r>
        <w:rPr>
          <w:color w:val="232A2B"/>
          <w:w w:val="105"/>
        </w:rPr>
        <w:t xml:space="preserve"> </w:t>
      </w:r>
      <w:proofErr w:type="spellStart"/>
      <w:r>
        <w:rPr>
          <w:color w:val="232A2B"/>
          <w:spacing w:val="-6"/>
          <w:w w:val="105"/>
        </w:rPr>
        <w:t>pandemia</w:t>
      </w:r>
      <w:proofErr w:type="spellEnd"/>
      <w:r>
        <w:rPr>
          <w:color w:val="525250"/>
          <w:spacing w:val="-6"/>
          <w:w w:val="105"/>
        </w:rPr>
        <w:t xml:space="preserve">, </w:t>
      </w:r>
      <w:r>
        <w:rPr>
          <w:color w:val="232A2B"/>
          <w:w w:val="105"/>
        </w:rPr>
        <w:t xml:space="preserve">por lo que </w:t>
      </w:r>
      <w:proofErr w:type="spellStart"/>
      <w:r>
        <w:rPr>
          <w:color w:val="232A2B"/>
          <w:w w:val="105"/>
        </w:rPr>
        <w:t>decidimos</w:t>
      </w:r>
      <w:proofErr w:type="spellEnd"/>
      <w:r>
        <w:rPr>
          <w:color w:val="232A2B"/>
          <w:w w:val="105"/>
        </w:rPr>
        <w:t xml:space="preserve"> </w:t>
      </w:r>
      <w:proofErr w:type="spellStart"/>
      <w:r>
        <w:rPr>
          <w:color w:val="232A2B"/>
          <w:w w:val="105"/>
        </w:rPr>
        <w:t>apoyar</w:t>
      </w:r>
      <w:proofErr w:type="spellEnd"/>
      <w:r>
        <w:rPr>
          <w:color w:val="232A2B"/>
          <w:spacing w:val="-13"/>
          <w:w w:val="105"/>
        </w:rPr>
        <w:t xml:space="preserve"> </w:t>
      </w:r>
      <w:r>
        <w:rPr>
          <w:color w:val="232A2B"/>
          <w:w w:val="105"/>
        </w:rPr>
        <w:t>los</w:t>
      </w:r>
      <w:r>
        <w:rPr>
          <w:color w:val="232A2B"/>
          <w:spacing w:val="-26"/>
          <w:w w:val="105"/>
        </w:rPr>
        <w:t xml:space="preserve"> </w:t>
      </w:r>
      <w:proofErr w:type="spellStart"/>
      <w:r>
        <w:rPr>
          <w:color w:val="232A2B"/>
          <w:w w:val="105"/>
        </w:rPr>
        <w:t>programas</w:t>
      </w:r>
      <w:proofErr w:type="spellEnd"/>
      <w:r>
        <w:rPr>
          <w:color w:val="232A2B"/>
          <w:spacing w:val="-11"/>
          <w:w w:val="105"/>
        </w:rPr>
        <w:t xml:space="preserve"> </w:t>
      </w:r>
      <w:proofErr w:type="spellStart"/>
      <w:r>
        <w:rPr>
          <w:color w:val="232A2B"/>
          <w:w w:val="105"/>
        </w:rPr>
        <w:t>emergentes</w:t>
      </w:r>
      <w:proofErr w:type="spellEnd"/>
      <w:r>
        <w:rPr>
          <w:color w:val="232A2B"/>
          <w:spacing w:val="-6"/>
          <w:w w:val="105"/>
        </w:rPr>
        <w:t xml:space="preserve"> </w:t>
      </w:r>
      <w:r>
        <w:rPr>
          <w:color w:val="232A2B"/>
          <w:w w:val="105"/>
        </w:rPr>
        <w:t>de</w:t>
      </w:r>
      <w:r>
        <w:rPr>
          <w:color w:val="232A2B"/>
          <w:spacing w:val="-24"/>
          <w:w w:val="105"/>
        </w:rPr>
        <w:t xml:space="preserve"> </w:t>
      </w:r>
      <w:proofErr w:type="spellStart"/>
      <w:r>
        <w:rPr>
          <w:color w:val="232A2B"/>
          <w:w w:val="105"/>
        </w:rPr>
        <w:t>este</w:t>
      </w:r>
      <w:proofErr w:type="spellEnd"/>
      <w:r>
        <w:rPr>
          <w:color w:val="232A2B"/>
          <w:spacing w:val="-20"/>
          <w:w w:val="105"/>
        </w:rPr>
        <w:t xml:space="preserve"> </w:t>
      </w:r>
      <w:proofErr w:type="spellStart"/>
      <w:r>
        <w:rPr>
          <w:color w:val="232A2B"/>
          <w:w w:val="105"/>
        </w:rPr>
        <w:t>gobi</w:t>
      </w:r>
      <w:r>
        <w:rPr>
          <w:color w:val="232A2B"/>
          <w:w w:val="105"/>
        </w:rPr>
        <w:t>erno</w:t>
      </w:r>
      <w:proofErr w:type="spellEnd"/>
      <w:r>
        <w:rPr>
          <w:color w:val="232A2B"/>
          <w:spacing w:val="-15"/>
          <w:w w:val="105"/>
        </w:rPr>
        <w:t xml:space="preserve"> </w:t>
      </w:r>
      <w:r>
        <w:rPr>
          <w:color w:val="232A2B"/>
          <w:w w:val="105"/>
        </w:rPr>
        <w:t>municipal;</w:t>
      </w:r>
      <w:r>
        <w:rPr>
          <w:color w:val="232A2B"/>
          <w:spacing w:val="-9"/>
          <w:w w:val="105"/>
        </w:rPr>
        <w:t xml:space="preserve"> </w:t>
      </w:r>
      <w:r>
        <w:rPr>
          <w:color w:val="232A2B"/>
          <w:w w:val="105"/>
        </w:rPr>
        <w:t>los</w:t>
      </w:r>
      <w:r>
        <w:rPr>
          <w:color w:val="232A2B"/>
          <w:spacing w:val="-23"/>
          <w:w w:val="105"/>
        </w:rPr>
        <w:t xml:space="preserve"> </w:t>
      </w:r>
      <w:proofErr w:type="spellStart"/>
      <w:r>
        <w:rPr>
          <w:color w:val="232A2B"/>
          <w:w w:val="105"/>
        </w:rPr>
        <w:t>cuales</w:t>
      </w:r>
      <w:proofErr w:type="spellEnd"/>
      <w:r>
        <w:rPr>
          <w:color w:val="232A2B"/>
          <w:w w:val="105"/>
        </w:rPr>
        <w:t xml:space="preserve"> </w:t>
      </w:r>
      <w:proofErr w:type="spellStart"/>
      <w:r>
        <w:rPr>
          <w:color w:val="232A2B"/>
          <w:w w:val="105"/>
        </w:rPr>
        <w:t>permitían</w:t>
      </w:r>
      <w:proofErr w:type="spellEnd"/>
      <w:r>
        <w:rPr>
          <w:color w:val="232A2B"/>
          <w:w w:val="105"/>
        </w:rPr>
        <w:t xml:space="preserve"> </w:t>
      </w:r>
      <w:proofErr w:type="spellStart"/>
      <w:r>
        <w:rPr>
          <w:color w:val="232A2B"/>
          <w:w w:val="105"/>
        </w:rPr>
        <w:t>otorgar</w:t>
      </w:r>
      <w:proofErr w:type="spellEnd"/>
      <w:r>
        <w:rPr>
          <w:color w:val="232A2B"/>
          <w:w w:val="105"/>
        </w:rPr>
        <w:t xml:space="preserve"> </w:t>
      </w:r>
      <w:proofErr w:type="spellStart"/>
      <w:r>
        <w:rPr>
          <w:color w:val="232A2B"/>
          <w:w w:val="105"/>
        </w:rPr>
        <w:t>alimentos</w:t>
      </w:r>
      <w:proofErr w:type="spellEnd"/>
      <w:r>
        <w:rPr>
          <w:color w:val="232A2B"/>
          <w:w w:val="105"/>
        </w:rPr>
        <w:t xml:space="preserve"> para las </w:t>
      </w:r>
      <w:proofErr w:type="spellStart"/>
      <w:r>
        <w:rPr>
          <w:color w:val="232A2B"/>
          <w:w w:val="105"/>
        </w:rPr>
        <w:t>familias</w:t>
      </w:r>
      <w:proofErr w:type="spellEnd"/>
      <w:r>
        <w:rPr>
          <w:color w:val="232A2B"/>
          <w:w w:val="105"/>
        </w:rPr>
        <w:t xml:space="preserve"> </w:t>
      </w:r>
      <w:proofErr w:type="spellStart"/>
      <w:r>
        <w:rPr>
          <w:color w:val="232A2B"/>
          <w:w w:val="105"/>
        </w:rPr>
        <w:t>más</w:t>
      </w:r>
      <w:proofErr w:type="spellEnd"/>
      <w:r>
        <w:rPr>
          <w:color w:val="232A2B"/>
          <w:w w:val="105"/>
        </w:rPr>
        <w:t xml:space="preserve"> </w:t>
      </w:r>
      <w:proofErr w:type="spellStart"/>
      <w:r>
        <w:rPr>
          <w:color w:val="161A1C"/>
          <w:w w:val="105"/>
        </w:rPr>
        <w:t>afectadas</w:t>
      </w:r>
      <w:proofErr w:type="spellEnd"/>
      <w:r>
        <w:rPr>
          <w:color w:val="161A1C"/>
          <w:w w:val="105"/>
        </w:rPr>
        <w:t xml:space="preserve">. </w:t>
      </w:r>
      <w:proofErr w:type="spellStart"/>
      <w:r>
        <w:rPr>
          <w:color w:val="232A2B"/>
          <w:w w:val="105"/>
        </w:rPr>
        <w:t>Aún</w:t>
      </w:r>
      <w:proofErr w:type="spellEnd"/>
      <w:r>
        <w:rPr>
          <w:color w:val="232A2B"/>
          <w:w w:val="105"/>
        </w:rPr>
        <w:t xml:space="preserve"> </w:t>
      </w:r>
      <w:proofErr w:type="spellStart"/>
      <w:r>
        <w:rPr>
          <w:color w:val="232A2B"/>
          <w:w w:val="105"/>
        </w:rPr>
        <w:t>hace</w:t>
      </w:r>
      <w:proofErr w:type="spellEnd"/>
      <w:r>
        <w:rPr>
          <w:color w:val="232A2B"/>
          <w:w w:val="105"/>
        </w:rPr>
        <w:t xml:space="preserve"> </w:t>
      </w:r>
      <w:proofErr w:type="spellStart"/>
      <w:r>
        <w:rPr>
          <w:color w:val="232A2B"/>
          <w:w w:val="105"/>
        </w:rPr>
        <w:t>falta</w:t>
      </w:r>
      <w:proofErr w:type="spellEnd"/>
      <w:r>
        <w:rPr>
          <w:color w:val="232A2B"/>
          <w:spacing w:val="-13"/>
          <w:w w:val="105"/>
        </w:rPr>
        <w:t xml:space="preserve"> </w:t>
      </w:r>
      <w:proofErr w:type="spellStart"/>
      <w:r>
        <w:rPr>
          <w:color w:val="232A2B"/>
          <w:w w:val="105"/>
        </w:rPr>
        <w:t>mucho</w:t>
      </w:r>
      <w:proofErr w:type="spellEnd"/>
      <w:r>
        <w:rPr>
          <w:color w:val="232A2B"/>
          <w:spacing w:val="-15"/>
          <w:w w:val="105"/>
        </w:rPr>
        <w:t xml:space="preserve"> </w:t>
      </w:r>
      <w:r>
        <w:rPr>
          <w:color w:val="232A2B"/>
          <w:w w:val="105"/>
        </w:rPr>
        <w:t>por</w:t>
      </w:r>
      <w:r>
        <w:rPr>
          <w:color w:val="232A2B"/>
          <w:spacing w:val="-13"/>
          <w:w w:val="105"/>
        </w:rPr>
        <w:t xml:space="preserve"> </w:t>
      </w:r>
      <w:proofErr w:type="spellStart"/>
      <w:r>
        <w:rPr>
          <w:color w:val="232A2B"/>
          <w:w w:val="105"/>
        </w:rPr>
        <w:t>hacer</w:t>
      </w:r>
      <w:proofErr w:type="spellEnd"/>
      <w:r>
        <w:rPr>
          <w:color w:val="232A2B"/>
          <w:w w:val="105"/>
        </w:rPr>
        <w:t>,</w:t>
      </w:r>
      <w:r>
        <w:rPr>
          <w:color w:val="232A2B"/>
          <w:spacing w:val="-10"/>
          <w:w w:val="105"/>
        </w:rPr>
        <w:t xml:space="preserve"> </w:t>
      </w:r>
      <w:r>
        <w:rPr>
          <w:color w:val="232A2B"/>
          <w:w w:val="105"/>
        </w:rPr>
        <w:t>por</w:t>
      </w:r>
      <w:r>
        <w:rPr>
          <w:color w:val="232A2B"/>
          <w:spacing w:val="-13"/>
          <w:w w:val="105"/>
        </w:rPr>
        <w:t xml:space="preserve"> </w:t>
      </w:r>
      <w:r>
        <w:rPr>
          <w:color w:val="243B44"/>
          <w:w w:val="105"/>
        </w:rPr>
        <w:t>lo</w:t>
      </w:r>
      <w:r>
        <w:rPr>
          <w:color w:val="243B44"/>
          <w:spacing w:val="-21"/>
          <w:w w:val="105"/>
        </w:rPr>
        <w:t xml:space="preserve"> </w:t>
      </w:r>
      <w:r>
        <w:rPr>
          <w:color w:val="232A2B"/>
          <w:w w:val="105"/>
        </w:rPr>
        <w:t>que</w:t>
      </w:r>
      <w:r>
        <w:rPr>
          <w:color w:val="232A2B"/>
          <w:spacing w:val="-14"/>
          <w:w w:val="105"/>
        </w:rPr>
        <w:t xml:space="preserve"> </w:t>
      </w:r>
      <w:proofErr w:type="spellStart"/>
      <w:r>
        <w:rPr>
          <w:color w:val="232A2B"/>
          <w:w w:val="105"/>
        </w:rPr>
        <w:t>estaremos</w:t>
      </w:r>
      <w:proofErr w:type="spellEnd"/>
      <w:r>
        <w:rPr>
          <w:color w:val="232A2B"/>
          <w:w w:val="105"/>
        </w:rPr>
        <w:t xml:space="preserve"> </w:t>
      </w:r>
      <w:proofErr w:type="spellStart"/>
      <w:r>
        <w:rPr>
          <w:color w:val="232A2B"/>
          <w:w w:val="105"/>
        </w:rPr>
        <w:t>proponiendo</w:t>
      </w:r>
      <w:proofErr w:type="spellEnd"/>
      <w:r>
        <w:rPr>
          <w:color w:val="232A2B"/>
          <w:spacing w:val="9"/>
          <w:w w:val="105"/>
        </w:rPr>
        <w:t xml:space="preserve"> </w:t>
      </w:r>
      <w:r>
        <w:rPr>
          <w:color w:val="232A2B"/>
          <w:w w:val="105"/>
        </w:rPr>
        <w:t>y</w:t>
      </w:r>
      <w:r>
        <w:rPr>
          <w:color w:val="232A2B"/>
          <w:spacing w:val="-19"/>
          <w:w w:val="105"/>
        </w:rPr>
        <w:t xml:space="preserve"> </w:t>
      </w:r>
      <w:proofErr w:type="spellStart"/>
      <w:r>
        <w:rPr>
          <w:color w:val="232A2B"/>
          <w:w w:val="105"/>
        </w:rPr>
        <w:t>sumándonos</w:t>
      </w:r>
      <w:proofErr w:type="spellEnd"/>
      <w:r>
        <w:rPr>
          <w:color w:val="232A2B"/>
          <w:w w:val="105"/>
        </w:rPr>
        <w:t xml:space="preserve"> a</w:t>
      </w:r>
      <w:r>
        <w:rPr>
          <w:color w:val="232A2B"/>
          <w:spacing w:val="-24"/>
          <w:w w:val="105"/>
        </w:rPr>
        <w:t xml:space="preserve"> </w:t>
      </w:r>
      <w:r>
        <w:rPr>
          <w:color w:val="232A2B"/>
          <w:w w:val="105"/>
        </w:rPr>
        <w:t>las</w:t>
      </w:r>
      <w:r>
        <w:rPr>
          <w:color w:val="232A2B"/>
          <w:spacing w:val="-15"/>
          <w:w w:val="105"/>
        </w:rPr>
        <w:t xml:space="preserve"> </w:t>
      </w:r>
      <w:proofErr w:type="spellStart"/>
      <w:r>
        <w:rPr>
          <w:color w:val="232A2B"/>
          <w:w w:val="105"/>
        </w:rPr>
        <w:t>políticas</w:t>
      </w:r>
      <w:proofErr w:type="spellEnd"/>
      <w:r>
        <w:rPr>
          <w:color w:val="232A2B"/>
          <w:spacing w:val="-8"/>
          <w:w w:val="105"/>
        </w:rPr>
        <w:t xml:space="preserve"> </w:t>
      </w:r>
      <w:proofErr w:type="spellStart"/>
      <w:r>
        <w:rPr>
          <w:color w:val="232A2B"/>
          <w:w w:val="105"/>
        </w:rPr>
        <w:t>públicas</w:t>
      </w:r>
      <w:proofErr w:type="spellEnd"/>
      <w:r>
        <w:rPr>
          <w:color w:val="232A2B"/>
          <w:spacing w:val="-11"/>
          <w:w w:val="105"/>
        </w:rPr>
        <w:t xml:space="preserve"> </w:t>
      </w:r>
      <w:r>
        <w:rPr>
          <w:color w:val="232A2B"/>
          <w:w w:val="105"/>
        </w:rPr>
        <w:t>que</w:t>
      </w:r>
      <w:r>
        <w:rPr>
          <w:color w:val="232A2B"/>
          <w:spacing w:val="-19"/>
          <w:w w:val="105"/>
        </w:rPr>
        <w:t xml:space="preserve"> </w:t>
      </w:r>
      <w:proofErr w:type="spellStart"/>
      <w:r>
        <w:rPr>
          <w:color w:val="232A2B"/>
          <w:w w:val="105"/>
        </w:rPr>
        <w:t>estén</w:t>
      </w:r>
      <w:proofErr w:type="spellEnd"/>
      <w:r>
        <w:rPr>
          <w:color w:val="232A2B"/>
          <w:spacing w:val="-15"/>
          <w:w w:val="105"/>
        </w:rPr>
        <w:t xml:space="preserve"> </w:t>
      </w:r>
      <w:proofErr w:type="spellStart"/>
      <w:r>
        <w:rPr>
          <w:color w:val="232A2B"/>
          <w:w w:val="105"/>
        </w:rPr>
        <w:t>destinadas</w:t>
      </w:r>
      <w:proofErr w:type="spellEnd"/>
      <w:r>
        <w:rPr>
          <w:color w:val="232A2B"/>
          <w:spacing w:val="-4"/>
          <w:w w:val="105"/>
        </w:rPr>
        <w:t xml:space="preserve"> </w:t>
      </w:r>
      <w:proofErr w:type="spellStart"/>
      <w:r>
        <w:rPr>
          <w:color w:val="232A2B"/>
          <w:w w:val="105"/>
        </w:rPr>
        <w:t>en</w:t>
      </w:r>
      <w:proofErr w:type="spellEnd"/>
      <w:r>
        <w:rPr>
          <w:color w:val="232A2B"/>
          <w:spacing w:val="-17"/>
          <w:w w:val="105"/>
        </w:rPr>
        <w:t xml:space="preserve"> </w:t>
      </w:r>
      <w:proofErr w:type="spellStart"/>
      <w:r>
        <w:rPr>
          <w:color w:val="232A2B"/>
          <w:w w:val="105"/>
        </w:rPr>
        <w:t>apoyar</w:t>
      </w:r>
      <w:proofErr w:type="spellEnd"/>
      <w:r>
        <w:rPr>
          <w:color w:val="232A2B"/>
          <w:spacing w:val="-11"/>
          <w:w w:val="105"/>
        </w:rPr>
        <w:t xml:space="preserve"> </w:t>
      </w:r>
      <w:r>
        <w:rPr>
          <w:color w:val="232A2B"/>
          <w:w w:val="105"/>
        </w:rPr>
        <w:t>a</w:t>
      </w:r>
      <w:r>
        <w:rPr>
          <w:color w:val="232A2B"/>
          <w:spacing w:val="-16"/>
          <w:w w:val="105"/>
        </w:rPr>
        <w:t xml:space="preserve"> </w:t>
      </w:r>
      <w:r>
        <w:rPr>
          <w:color w:val="232A2B"/>
          <w:w w:val="105"/>
        </w:rPr>
        <w:t>la</w:t>
      </w:r>
      <w:r>
        <w:rPr>
          <w:color w:val="232A2B"/>
          <w:spacing w:val="-16"/>
          <w:w w:val="105"/>
        </w:rPr>
        <w:t xml:space="preserve"> </w:t>
      </w:r>
      <w:proofErr w:type="spellStart"/>
      <w:r>
        <w:rPr>
          <w:color w:val="161A1C"/>
          <w:w w:val="105"/>
        </w:rPr>
        <w:t>economía</w:t>
      </w:r>
      <w:proofErr w:type="spellEnd"/>
      <w:r>
        <w:rPr>
          <w:color w:val="161A1C"/>
          <w:spacing w:val="-6"/>
          <w:w w:val="105"/>
        </w:rPr>
        <w:t xml:space="preserve"> </w:t>
      </w:r>
      <w:r>
        <w:rPr>
          <w:color w:val="232A2B"/>
          <w:w w:val="105"/>
        </w:rPr>
        <w:t xml:space="preserve">de las </w:t>
      </w:r>
      <w:proofErr w:type="spellStart"/>
      <w:r>
        <w:rPr>
          <w:color w:val="232A2B"/>
          <w:w w:val="105"/>
        </w:rPr>
        <w:t>familias</w:t>
      </w:r>
      <w:proofErr w:type="spellEnd"/>
      <w:r>
        <w:rPr>
          <w:color w:val="232A2B"/>
          <w:spacing w:val="8"/>
          <w:w w:val="105"/>
        </w:rPr>
        <w:t xml:space="preserve"> </w:t>
      </w:r>
      <w:proofErr w:type="spellStart"/>
      <w:r>
        <w:rPr>
          <w:color w:val="232A2B"/>
          <w:w w:val="105"/>
        </w:rPr>
        <w:t>tlajomulquenses</w:t>
      </w:r>
      <w:proofErr w:type="spellEnd"/>
      <w:r>
        <w:rPr>
          <w:color w:val="232A2B"/>
          <w:w w:val="105"/>
        </w:rPr>
        <w:t>.</w:t>
      </w:r>
    </w:p>
    <w:tbl>
      <w:tblPr>
        <w:tblStyle w:val="TableNormal"/>
        <w:tblW w:w="0" w:type="auto"/>
        <w:tblInd w:w="1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5257"/>
      </w:tblGrid>
      <w:tr w:rsidR="007369A1">
        <w:trPr>
          <w:trHeight w:val="461"/>
        </w:trPr>
        <w:tc>
          <w:tcPr>
            <w:tcW w:w="7669" w:type="dxa"/>
            <w:gridSpan w:val="2"/>
          </w:tcPr>
          <w:p w:rsidR="007369A1" w:rsidRDefault="001B5481">
            <w:pPr>
              <w:pStyle w:val="TableParagraph"/>
              <w:spacing w:before="36" w:line="405" w:lineRule="exact"/>
              <w:ind w:left="3346" w:right="3291"/>
              <w:rPr>
                <w:rFonts w:ascii="Courier New"/>
                <w:b/>
                <w:sz w:val="43"/>
              </w:rPr>
            </w:pPr>
            <w:r>
              <w:rPr>
                <w:rFonts w:ascii="Courier New"/>
                <w:b/>
                <w:color w:val="232A2B"/>
                <w:w w:val="95"/>
                <w:sz w:val="43"/>
              </w:rPr>
              <w:t>2020</w:t>
            </w:r>
          </w:p>
        </w:tc>
      </w:tr>
      <w:tr w:rsidR="007369A1">
        <w:trPr>
          <w:trHeight w:val="269"/>
        </w:trPr>
        <w:tc>
          <w:tcPr>
            <w:tcW w:w="2412" w:type="dxa"/>
          </w:tcPr>
          <w:p w:rsidR="007369A1" w:rsidRDefault="001B5481">
            <w:pPr>
              <w:pStyle w:val="TableParagraph"/>
              <w:spacing w:before="34" w:line="215" w:lineRule="exact"/>
              <w:ind w:left="824"/>
              <w:jc w:val="left"/>
              <w:rPr>
                <w:b/>
              </w:rPr>
            </w:pPr>
            <w:r>
              <w:rPr>
                <w:b/>
                <w:color w:val="232A2B"/>
                <w:w w:val="105"/>
              </w:rPr>
              <w:t>FECHA</w:t>
            </w:r>
          </w:p>
        </w:tc>
        <w:tc>
          <w:tcPr>
            <w:tcW w:w="5257" w:type="dxa"/>
          </w:tcPr>
          <w:p w:rsidR="007369A1" w:rsidRDefault="001B5481">
            <w:pPr>
              <w:pStyle w:val="TableParagraph"/>
              <w:spacing w:before="29" w:line="220" w:lineRule="exact"/>
              <w:ind w:left="804" w:right="731"/>
              <w:rPr>
                <w:b/>
              </w:rPr>
            </w:pPr>
            <w:r>
              <w:rPr>
                <w:b/>
                <w:color w:val="232A2B"/>
                <w:w w:val="110"/>
              </w:rPr>
              <w:t>CLASIFICACIÓN DE LA SESIÓN</w:t>
            </w:r>
          </w:p>
        </w:tc>
      </w:tr>
      <w:tr w:rsidR="007369A1">
        <w:trPr>
          <w:trHeight w:val="273"/>
        </w:trPr>
        <w:tc>
          <w:tcPr>
            <w:tcW w:w="2412" w:type="dxa"/>
          </w:tcPr>
          <w:p w:rsidR="007369A1" w:rsidRDefault="001B5481">
            <w:pPr>
              <w:pStyle w:val="TableParagraph"/>
              <w:spacing w:before="34" w:line="220" w:lineRule="exact"/>
              <w:ind w:left="137"/>
              <w:jc w:val="left"/>
              <w:rPr>
                <w:sz w:val="23"/>
              </w:rPr>
            </w:pPr>
            <w:r>
              <w:rPr>
                <w:color w:val="232A2B"/>
                <w:w w:val="105"/>
                <w:sz w:val="23"/>
              </w:rPr>
              <w:t xml:space="preserve">23 de </w:t>
            </w:r>
            <w:proofErr w:type="spellStart"/>
            <w:r>
              <w:rPr>
                <w:color w:val="232A2B"/>
                <w:w w:val="105"/>
                <w:sz w:val="23"/>
              </w:rPr>
              <w:t>enero</w:t>
            </w:r>
            <w:proofErr w:type="spellEnd"/>
          </w:p>
        </w:tc>
        <w:tc>
          <w:tcPr>
            <w:tcW w:w="5257" w:type="dxa"/>
          </w:tcPr>
          <w:p w:rsidR="007369A1" w:rsidRDefault="001B5481">
            <w:pPr>
              <w:pStyle w:val="TableParagraph"/>
              <w:spacing w:before="29" w:line="224" w:lineRule="exact"/>
              <w:ind w:right="731"/>
              <w:rPr>
                <w:sz w:val="23"/>
              </w:rPr>
            </w:pPr>
            <w:proofErr w:type="spellStart"/>
            <w:r>
              <w:rPr>
                <w:color w:val="232A2B"/>
                <w:w w:val="105"/>
                <w:sz w:val="23"/>
              </w:rPr>
              <w:t>Ordinaria</w:t>
            </w:r>
            <w:proofErr w:type="spellEnd"/>
          </w:p>
        </w:tc>
      </w:tr>
      <w:tr w:rsidR="007369A1">
        <w:trPr>
          <w:trHeight w:val="288"/>
        </w:trPr>
        <w:tc>
          <w:tcPr>
            <w:tcW w:w="2412" w:type="dxa"/>
          </w:tcPr>
          <w:p w:rsidR="007369A1" w:rsidRDefault="001B5481">
            <w:pPr>
              <w:pStyle w:val="TableParagraph"/>
              <w:spacing w:before="34"/>
              <w:ind w:left="138"/>
              <w:jc w:val="left"/>
              <w:rPr>
                <w:sz w:val="23"/>
              </w:rPr>
            </w:pPr>
            <w:r>
              <w:rPr>
                <w:color w:val="232A2B"/>
                <w:w w:val="105"/>
                <w:sz w:val="23"/>
              </w:rPr>
              <w:t xml:space="preserve">13 de </w:t>
            </w:r>
            <w:proofErr w:type="spellStart"/>
            <w:r>
              <w:rPr>
                <w:color w:val="232A2B"/>
                <w:w w:val="105"/>
                <w:sz w:val="23"/>
              </w:rPr>
              <w:t>febrero</w:t>
            </w:r>
            <w:proofErr w:type="spellEnd"/>
          </w:p>
        </w:tc>
        <w:tc>
          <w:tcPr>
            <w:tcW w:w="5257" w:type="dxa"/>
          </w:tcPr>
          <w:p w:rsidR="007369A1" w:rsidRDefault="001B5481">
            <w:pPr>
              <w:pStyle w:val="TableParagraph"/>
              <w:spacing w:before="29" w:line="239" w:lineRule="exact"/>
              <w:ind w:left="803" w:right="731"/>
              <w:rPr>
                <w:sz w:val="23"/>
              </w:rPr>
            </w:pPr>
            <w:proofErr w:type="spellStart"/>
            <w:r>
              <w:rPr>
                <w:color w:val="232A2B"/>
                <w:w w:val="105"/>
                <w:sz w:val="23"/>
              </w:rPr>
              <w:t>Extraordinaria</w:t>
            </w:r>
            <w:proofErr w:type="spellEnd"/>
          </w:p>
        </w:tc>
      </w:tr>
      <w:tr w:rsidR="007369A1">
        <w:trPr>
          <w:trHeight w:val="269"/>
        </w:trPr>
        <w:tc>
          <w:tcPr>
            <w:tcW w:w="2412" w:type="dxa"/>
          </w:tcPr>
          <w:p w:rsidR="007369A1" w:rsidRDefault="001B5481">
            <w:pPr>
              <w:pStyle w:val="TableParagraph"/>
              <w:ind w:left="137"/>
              <w:jc w:val="left"/>
              <w:rPr>
                <w:sz w:val="23"/>
              </w:rPr>
            </w:pPr>
            <w:r>
              <w:rPr>
                <w:color w:val="232A2B"/>
                <w:w w:val="105"/>
                <w:sz w:val="23"/>
              </w:rPr>
              <w:t xml:space="preserve">20 de </w:t>
            </w:r>
            <w:proofErr w:type="spellStart"/>
            <w:r>
              <w:rPr>
                <w:color w:val="232A2B"/>
                <w:w w:val="105"/>
                <w:sz w:val="23"/>
              </w:rPr>
              <w:t>febrero</w:t>
            </w:r>
            <w:proofErr w:type="spellEnd"/>
          </w:p>
        </w:tc>
        <w:tc>
          <w:tcPr>
            <w:tcW w:w="5257" w:type="dxa"/>
          </w:tcPr>
          <w:p w:rsidR="007369A1" w:rsidRDefault="001B5481">
            <w:pPr>
              <w:pStyle w:val="TableParagraph"/>
              <w:ind w:right="731"/>
              <w:rPr>
                <w:sz w:val="23"/>
              </w:rPr>
            </w:pPr>
            <w:proofErr w:type="spellStart"/>
            <w:r>
              <w:rPr>
                <w:color w:val="232A2B"/>
                <w:w w:val="105"/>
                <w:sz w:val="23"/>
              </w:rPr>
              <w:t>Ordinaria</w:t>
            </w:r>
            <w:proofErr w:type="spellEnd"/>
          </w:p>
        </w:tc>
      </w:tr>
      <w:tr w:rsidR="007369A1">
        <w:trPr>
          <w:trHeight w:val="278"/>
        </w:trPr>
        <w:tc>
          <w:tcPr>
            <w:tcW w:w="2412" w:type="dxa"/>
          </w:tcPr>
          <w:p w:rsidR="007369A1" w:rsidRDefault="001B5481">
            <w:pPr>
              <w:pStyle w:val="TableParagraph"/>
              <w:spacing w:before="29" w:line="229" w:lineRule="exact"/>
              <w:ind w:left="134"/>
              <w:jc w:val="left"/>
              <w:rPr>
                <w:sz w:val="23"/>
              </w:rPr>
            </w:pPr>
            <w:r>
              <w:rPr>
                <w:color w:val="232A2B"/>
                <w:w w:val="105"/>
                <w:sz w:val="23"/>
              </w:rPr>
              <w:t xml:space="preserve">03 de </w:t>
            </w:r>
            <w:proofErr w:type="spellStart"/>
            <w:r>
              <w:rPr>
                <w:color w:val="232A2B"/>
                <w:w w:val="105"/>
                <w:sz w:val="23"/>
              </w:rPr>
              <w:t>marzo</w:t>
            </w:r>
            <w:proofErr w:type="spellEnd"/>
          </w:p>
        </w:tc>
        <w:tc>
          <w:tcPr>
            <w:tcW w:w="5257" w:type="dxa"/>
          </w:tcPr>
          <w:p w:rsidR="007369A1" w:rsidRDefault="001B5481">
            <w:pPr>
              <w:pStyle w:val="TableParagraph"/>
              <w:spacing w:before="24"/>
              <w:ind w:left="803" w:right="731"/>
              <w:rPr>
                <w:sz w:val="23"/>
              </w:rPr>
            </w:pPr>
            <w:proofErr w:type="spellStart"/>
            <w:r>
              <w:rPr>
                <w:color w:val="232A2B"/>
                <w:w w:val="105"/>
                <w:sz w:val="23"/>
              </w:rPr>
              <w:t>Extraordinaria</w:t>
            </w:r>
            <w:proofErr w:type="spellEnd"/>
          </w:p>
        </w:tc>
      </w:tr>
      <w:tr w:rsidR="007369A1">
        <w:trPr>
          <w:trHeight w:val="288"/>
        </w:trPr>
        <w:tc>
          <w:tcPr>
            <w:tcW w:w="2412" w:type="dxa"/>
          </w:tcPr>
          <w:p w:rsidR="007369A1" w:rsidRDefault="001B5481">
            <w:pPr>
              <w:pStyle w:val="TableParagraph"/>
              <w:spacing w:before="34"/>
              <w:ind w:left="133"/>
              <w:jc w:val="left"/>
              <w:rPr>
                <w:sz w:val="23"/>
              </w:rPr>
            </w:pPr>
            <w:r>
              <w:rPr>
                <w:color w:val="243B44"/>
                <w:w w:val="105"/>
                <w:sz w:val="23"/>
              </w:rPr>
              <w:t xml:space="preserve">18 </w:t>
            </w:r>
            <w:r>
              <w:rPr>
                <w:color w:val="232A2B"/>
                <w:w w:val="105"/>
                <w:sz w:val="23"/>
              </w:rPr>
              <w:t xml:space="preserve">de </w:t>
            </w:r>
            <w:proofErr w:type="spellStart"/>
            <w:r>
              <w:rPr>
                <w:color w:val="232A2B"/>
                <w:w w:val="105"/>
                <w:sz w:val="23"/>
              </w:rPr>
              <w:t>marzo</w:t>
            </w:r>
            <w:proofErr w:type="spellEnd"/>
          </w:p>
        </w:tc>
        <w:tc>
          <w:tcPr>
            <w:tcW w:w="5257" w:type="dxa"/>
          </w:tcPr>
          <w:p w:rsidR="007369A1" w:rsidRDefault="001B5481">
            <w:pPr>
              <w:pStyle w:val="TableParagraph"/>
              <w:spacing w:before="29" w:line="239" w:lineRule="exact"/>
              <w:ind w:left="803" w:right="731"/>
              <w:rPr>
                <w:sz w:val="23"/>
              </w:rPr>
            </w:pPr>
            <w:proofErr w:type="spellStart"/>
            <w:r>
              <w:rPr>
                <w:color w:val="232A2B"/>
                <w:w w:val="105"/>
                <w:sz w:val="23"/>
              </w:rPr>
              <w:t>Extraordinaria</w:t>
            </w:r>
            <w:proofErr w:type="spellEnd"/>
          </w:p>
        </w:tc>
      </w:tr>
      <w:tr w:rsidR="007369A1">
        <w:trPr>
          <w:trHeight w:val="283"/>
        </w:trPr>
        <w:tc>
          <w:tcPr>
            <w:tcW w:w="2412" w:type="dxa"/>
          </w:tcPr>
          <w:p w:rsidR="007369A1" w:rsidRDefault="001B5481">
            <w:pPr>
              <w:pStyle w:val="TableParagraph"/>
              <w:spacing w:before="39" w:line="224" w:lineRule="exact"/>
              <w:ind w:left="133"/>
              <w:jc w:val="left"/>
              <w:rPr>
                <w:sz w:val="23"/>
              </w:rPr>
            </w:pPr>
            <w:r>
              <w:rPr>
                <w:color w:val="232A2B"/>
                <w:w w:val="105"/>
                <w:sz w:val="23"/>
              </w:rPr>
              <w:t xml:space="preserve">16 de </w:t>
            </w:r>
            <w:proofErr w:type="spellStart"/>
            <w:r>
              <w:rPr>
                <w:color w:val="232A2B"/>
                <w:w w:val="105"/>
                <w:sz w:val="23"/>
              </w:rPr>
              <w:t>abril</w:t>
            </w:r>
            <w:proofErr w:type="spellEnd"/>
          </w:p>
        </w:tc>
        <w:tc>
          <w:tcPr>
            <w:tcW w:w="5257" w:type="dxa"/>
          </w:tcPr>
          <w:p w:rsidR="007369A1" w:rsidRDefault="001B5481">
            <w:pPr>
              <w:pStyle w:val="TableParagraph"/>
              <w:spacing w:before="29"/>
              <w:ind w:left="803" w:right="731"/>
              <w:rPr>
                <w:sz w:val="23"/>
              </w:rPr>
            </w:pPr>
            <w:proofErr w:type="spellStart"/>
            <w:r>
              <w:rPr>
                <w:color w:val="232A2B"/>
                <w:w w:val="105"/>
                <w:sz w:val="23"/>
              </w:rPr>
              <w:t>Extraordinaria</w:t>
            </w:r>
            <w:proofErr w:type="spellEnd"/>
          </w:p>
        </w:tc>
      </w:tr>
      <w:tr w:rsidR="007369A1">
        <w:trPr>
          <w:trHeight w:val="293"/>
        </w:trPr>
        <w:tc>
          <w:tcPr>
            <w:tcW w:w="2412" w:type="dxa"/>
          </w:tcPr>
          <w:p w:rsidR="007369A1" w:rsidRDefault="001B5481">
            <w:pPr>
              <w:pStyle w:val="TableParagraph"/>
              <w:spacing w:before="34" w:line="239" w:lineRule="exact"/>
              <w:ind w:left="132"/>
              <w:jc w:val="left"/>
              <w:rPr>
                <w:sz w:val="23"/>
              </w:rPr>
            </w:pPr>
            <w:r>
              <w:rPr>
                <w:color w:val="232A2B"/>
                <w:w w:val="105"/>
                <w:sz w:val="23"/>
              </w:rPr>
              <w:t xml:space="preserve">22 de </w:t>
            </w:r>
            <w:r>
              <w:rPr>
                <w:color w:val="243B44"/>
                <w:w w:val="105"/>
                <w:sz w:val="23"/>
              </w:rPr>
              <w:t>mayo</w:t>
            </w:r>
          </w:p>
        </w:tc>
        <w:tc>
          <w:tcPr>
            <w:tcW w:w="5257" w:type="dxa"/>
          </w:tcPr>
          <w:p w:rsidR="007369A1" w:rsidRDefault="001B5481">
            <w:pPr>
              <w:pStyle w:val="TableParagraph"/>
              <w:spacing w:before="29" w:line="244" w:lineRule="exact"/>
              <w:ind w:left="780" w:right="731"/>
              <w:rPr>
                <w:sz w:val="23"/>
              </w:rPr>
            </w:pPr>
            <w:proofErr w:type="spellStart"/>
            <w:r>
              <w:rPr>
                <w:color w:val="232A2B"/>
                <w:w w:val="105"/>
                <w:sz w:val="23"/>
              </w:rPr>
              <w:t>Ordinaria</w:t>
            </w:r>
            <w:proofErr w:type="spellEnd"/>
          </w:p>
        </w:tc>
      </w:tr>
      <w:tr w:rsidR="007369A1">
        <w:trPr>
          <w:trHeight w:val="273"/>
        </w:trPr>
        <w:tc>
          <w:tcPr>
            <w:tcW w:w="2412" w:type="dxa"/>
          </w:tcPr>
          <w:p w:rsidR="007369A1" w:rsidRDefault="001B5481">
            <w:pPr>
              <w:pStyle w:val="TableParagraph"/>
              <w:spacing w:before="24" w:line="229" w:lineRule="exact"/>
              <w:ind w:left="132"/>
              <w:jc w:val="left"/>
              <w:rPr>
                <w:sz w:val="23"/>
              </w:rPr>
            </w:pPr>
            <w:r>
              <w:rPr>
                <w:color w:val="232A2B"/>
                <w:sz w:val="23"/>
              </w:rPr>
              <w:t xml:space="preserve">24 de </w:t>
            </w:r>
            <w:proofErr w:type="spellStart"/>
            <w:r>
              <w:rPr>
                <w:color w:val="232A2B"/>
                <w:sz w:val="23"/>
              </w:rPr>
              <w:t>junio</w:t>
            </w:r>
            <w:proofErr w:type="spellEnd"/>
          </w:p>
        </w:tc>
        <w:tc>
          <w:tcPr>
            <w:tcW w:w="5257" w:type="dxa"/>
          </w:tcPr>
          <w:p w:rsidR="007369A1" w:rsidRDefault="001B5481">
            <w:pPr>
              <w:pStyle w:val="TableParagraph"/>
              <w:spacing w:before="20"/>
              <w:ind w:left="794" w:right="731"/>
              <w:rPr>
                <w:sz w:val="23"/>
              </w:rPr>
            </w:pPr>
            <w:proofErr w:type="spellStart"/>
            <w:r>
              <w:rPr>
                <w:color w:val="232A2B"/>
                <w:w w:val="105"/>
                <w:sz w:val="23"/>
              </w:rPr>
              <w:t>Extraordinaria</w:t>
            </w:r>
            <w:proofErr w:type="spellEnd"/>
          </w:p>
        </w:tc>
      </w:tr>
      <w:tr w:rsidR="007369A1">
        <w:trPr>
          <w:trHeight w:val="288"/>
        </w:trPr>
        <w:tc>
          <w:tcPr>
            <w:tcW w:w="2412" w:type="dxa"/>
          </w:tcPr>
          <w:p w:rsidR="007369A1" w:rsidRDefault="001B5481">
            <w:pPr>
              <w:pStyle w:val="TableParagraph"/>
              <w:spacing w:before="29" w:line="239" w:lineRule="exact"/>
              <w:ind w:left="127"/>
              <w:jc w:val="left"/>
              <w:rPr>
                <w:sz w:val="23"/>
              </w:rPr>
            </w:pPr>
            <w:r>
              <w:rPr>
                <w:color w:val="232A2B"/>
                <w:sz w:val="23"/>
              </w:rPr>
              <w:t xml:space="preserve">22 de </w:t>
            </w:r>
            <w:proofErr w:type="spellStart"/>
            <w:r>
              <w:rPr>
                <w:color w:val="232A2B"/>
                <w:sz w:val="23"/>
              </w:rPr>
              <w:t>julio</w:t>
            </w:r>
            <w:proofErr w:type="spellEnd"/>
          </w:p>
        </w:tc>
        <w:tc>
          <w:tcPr>
            <w:tcW w:w="5257" w:type="dxa"/>
          </w:tcPr>
          <w:p w:rsidR="007369A1" w:rsidRDefault="001B5481">
            <w:pPr>
              <w:pStyle w:val="TableParagraph"/>
              <w:spacing w:before="24" w:line="244" w:lineRule="exact"/>
              <w:ind w:left="780" w:right="731"/>
              <w:rPr>
                <w:sz w:val="23"/>
              </w:rPr>
            </w:pPr>
            <w:proofErr w:type="spellStart"/>
            <w:r>
              <w:rPr>
                <w:color w:val="232A2B"/>
                <w:w w:val="105"/>
                <w:sz w:val="23"/>
              </w:rPr>
              <w:t>Ordinaria</w:t>
            </w:r>
            <w:proofErr w:type="spellEnd"/>
          </w:p>
        </w:tc>
      </w:tr>
      <w:tr w:rsidR="007369A1">
        <w:trPr>
          <w:trHeight w:val="278"/>
        </w:trPr>
        <w:tc>
          <w:tcPr>
            <w:tcW w:w="2412" w:type="dxa"/>
          </w:tcPr>
          <w:p w:rsidR="007369A1" w:rsidRDefault="001B5481">
            <w:pPr>
              <w:pStyle w:val="TableParagraph"/>
              <w:spacing w:before="24"/>
              <w:ind w:left="129"/>
              <w:jc w:val="left"/>
              <w:rPr>
                <w:sz w:val="23"/>
              </w:rPr>
            </w:pPr>
            <w:r>
              <w:rPr>
                <w:color w:val="232A2B"/>
                <w:w w:val="105"/>
                <w:sz w:val="23"/>
              </w:rPr>
              <w:t xml:space="preserve">07 de </w:t>
            </w:r>
            <w:proofErr w:type="spellStart"/>
            <w:r>
              <w:rPr>
                <w:color w:val="232A2B"/>
                <w:w w:val="105"/>
                <w:sz w:val="23"/>
              </w:rPr>
              <w:t>aqosto</w:t>
            </w:r>
            <w:proofErr w:type="spellEnd"/>
          </w:p>
        </w:tc>
        <w:tc>
          <w:tcPr>
            <w:tcW w:w="5257" w:type="dxa"/>
          </w:tcPr>
          <w:p w:rsidR="007369A1" w:rsidRDefault="001B5481">
            <w:pPr>
              <w:pStyle w:val="TableParagraph"/>
              <w:spacing w:line="244" w:lineRule="exact"/>
              <w:ind w:left="780" w:right="731"/>
              <w:rPr>
                <w:sz w:val="23"/>
              </w:rPr>
            </w:pPr>
            <w:proofErr w:type="spellStart"/>
            <w:r>
              <w:rPr>
                <w:color w:val="232A2B"/>
                <w:w w:val="105"/>
                <w:sz w:val="23"/>
              </w:rPr>
              <w:t>Ordinaria</w:t>
            </w:r>
            <w:proofErr w:type="spellEnd"/>
          </w:p>
        </w:tc>
      </w:tr>
      <w:tr w:rsidR="007369A1">
        <w:trPr>
          <w:trHeight w:val="269"/>
        </w:trPr>
        <w:tc>
          <w:tcPr>
            <w:tcW w:w="2412" w:type="dxa"/>
          </w:tcPr>
          <w:p w:rsidR="007369A1" w:rsidRDefault="001B5481">
            <w:pPr>
              <w:pStyle w:val="TableParagraph"/>
              <w:spacing w:before="20" w:line="229" w:lineRule="exact"/>
              <w:ind w:left="127"/>
              <w:jc w:val="left"/>
              <w:rPr>
                <w:sz w:val="23"/>
              </w:rPr>
            </w:pPr>
            <w:r>
              <w:rPr>
                <w:color w:val="232A2B"/>
                <w:w w:val="105"/>
                <w:sz w:val="23"/>
              </w:rPr>
              <w:t xml:space="preserve">27 de </w:t>
            </w:r>
            <w:proofErr w:type="spellStart"/>
            <w:r>
              <w:rPr>
                <w:color w:val="232A2B"/>
                <w:w w:val="105"/>
                <w:sz w:val="23"/>
              </w:rPr>
              <w:t>aqosto</w:t>
            </w:r>
            <w:proofErr w:type="spellEnd"/>
          </w:p>
        </w:tc>
        <w:tc>
          <w:tcPr>
            <w:tcW w:w="5257" w:type="dxa"/>
          </w:tcPr>
          <w:p w:rsidR="007369A1" w:rsidRDefault="001B5481">
            <w:pPr>
              <w:pStyle w:val="TableParagraph"/>
              <w:ind w:left="794" w:right="731"/>
              <w:rPr>
                <w:sz w:val="23"/>
              </w:rPr>
            </w:pPr>
            <w:proofErr w:type="spellStart"/>
            <w:r>
              <w:rPr>
                <w:color w:val="232A2B"/>
                <w:w w:val="105"/>
                <w:sz w:val="23"/>
              </w:rPr>
              <w:t>Extraordinaria</w:t>
            </w:r>
            <w:proofErr w:type="spellEnd"/>
          </w:p>
        </w:tc>
      </w:tr>
    </w:tbl>
    <w:p w:rsidR="007369A1" w:rsidRDefault="002A1C78">
      <w:pPr>
        <w:pStyle w:val="Textoindependiente"/>
        <w:spacing w:before="9"/>
        <w:rPr>
          <w:sz w:val="18"/>
        </w:rPr>
      </w:pPr>
      <w:r>
        <w:rPr>
          <w:noProof/>
        </w:rPr>
        <w:drawing>
          <wp:anchor distT="0" distB="0" distL="0" distR="0" simplePos="0" relativeHeight="487202304" behindDoc="1" locked="0" layoutInCell="1" allowOverlap="1">
            <wp:simplePos x="0" y="0"/>
            <wp:positionH relativeFrom="page">
              <wp:posOffset>621954</wp:posOffset>
            </wp:positionH>
            <wp:positionV relativeFrom="paragraph">
              <wp:posOffset>1841615</wp:posOffset>
            </wp:positionV>
            <wp:extent cx="3210265" cy="2188333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265" cy="218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1331230</wp:posOffset>
            </wp:positionH>
            <wp:positionV relativeFrom="paragraph">
              <wp:posOffset>230794</wp:posOffset>
            </wp:positionV>
            <wp:extent cx="2458958" cy="149961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958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5481"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3942645</wp:posOffset>
            </wp:positionH>
            <wp:positionV relativeFrom="paragraph">
              <wp:posOffset>161987</wp:posOffset>
            </wp:positionV>
            <wp:extent cx="2446785" cy="1487424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785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5481"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3942645</wp:posOffset>
            </wp:positionH>
            <wp:positionV relativeFrom="paragraph">
              <wp:posOffset>1800181</wp:posOffset>
            </wp:positionV>
            <wp:extent cx="2434612" cy="1450848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612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9A1" w:rsidRDefault="007369A1">
      <w:pPr>
        <w:pStyle w:val="Textoindependiente"/>
        <w:rPr>
          <w:sz w:val="13"/>
        </w:rPr>
      </w:pPr>
    </w:p>
    <w:p w:rsidR="007369A1" w:rsidRDefault="007369A1">
      <w:pPr>
        <w:tabs>
          <w:tab w:val="left" w:pos="2990"/>
        </w:tabs>
        <w:spacing w:line="253" w:lineRule="exact"/>
        <w:ind w:left="1536"/>
        <w:rPr>
          <w:sz w:val="14"/>
        </w:rPr>
      </w:pPr>
    </w:p>
    <w:p w:rsidR="007369A1" w:rsidRDefault="007369A1">
      <w:pPr>
        <w:spacing w:line="253" w:lineRule="exact"/>
        <w:rPr>
          <w:sz w:val="14"/>
        </w:rPr>
        <w:sectPr w:rsidR="007369A1">
          <w:pgSz w:w="12240" w:h="15840"/>
          <w:pgMar w:top="260" w:right="340" w:bottom="0" w:left="520" w:header="720" w:footer="720" w:gutter="0"/>
          <w:cols w:space="720"/>
        </w:sectPr>
      </w:pPr>
    </w:p>
    <w:p w:rsidR="002A1C78" w:rsidRDefault="002A1C78">
      <w:pPr>
        <w:pStyle w:val="Textoindependiente"/>
        <w:spacing w:line="245" w:lineRule="exact"/>
        <w:ind w:left="1298"/>
        <w:jc w:val="both"/>
        <w:rPr>
          <w:color w:val="21282A"/>
          <w:w w:val="105"/>
        </w:rPr>
      </w:pPr>
    </w:p>
    <w:p w:rsidR="007369A1" w:rsidRDefault="001B5481">
      <w:pPr>
        <w:pStyle w:val="Textoindependiente"/>
        <w:spacing w:line="245" w:lineRule="exact"/>
        <w:ind w:left="1298"/>
        <w:jc w:val="both"/>
      </w:pPr>
      <w:r>
        <w:rPr>
          <w:color w:val="21282A"/>
          <w:w w:val="105"/>
        </w:rPr>
        <w:t xml:space="preserve">Durante </w:t>
      </w:r>
      <w:proofErr w:type="spellStart"/>
      <w:r>
        <w:rPr>
          <w:color w:val="21282A"/>
          <w:w w:val="105"/>
        </w:rPr>
        <w:t>este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segundo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año</w:t>
      </w:r>
      <w:proofErr w:type="spellEnd"/>
      <w:r>
        <w:rPr>
          <w:color w:val="21282A"/>
          <w:w w:val="105"/>
        </w:rPr>
        <w:t xml:space="preserve">, se </w:t>
      </w:r>
      <w:proofErr w:type="spellStart"/>
      <w:r>
        <w:rPr>
          <w:color w:val="21282A"/>
          <w:w w:val="105"/>
        </w:rPr>
        <w:t>aprobó</w:t>
      </w:r>
      <w:proofErr w:type="spellEnd"/>
      <w:r>
        <w:rPr>
          <w:color w:val="21282A"/>
          <w:w w:val="105"/>
        </w:rPr>
        <w:t xml:space="preserve"> por </w:t>
      </w:r>
      <w:proofErr w:type="spellStart"/>
      <w:r>
        <w:rPr>
          <w:color w:val="21282A"/>
          <w:w w:val="105"/>
        </w:rPr>
        <w:t>unanimidad</w:t>
      </w:r>
      <w:proofErr w:type="spellEnd"/>
      <w:r>
        <w:rPr>
          <w:color w:val="21282A"/>
          <w:w w:val="105"/>
        </w:rPr>
        <w:t xml:space="preserve"> de </w:t>
      </w:r>
      <w:proofErr w:type="spellStart"/>
      <w:r>
        <w:rPr>
          <w:color w:val="2F383A"/>
          <w:w w:val="105"/>
        </w:rPr>
        <w:t>votos</w:t>
      </w:r>
      <w:proofErr w:type="spellEnd"/>
      <w:r>
        <w:rPr>
          <w:color w:val="2F383A"/>
          <w:w w:val="105"/>
        </w:rPr>
        <w:t xml:space="preserve"> </w:t>
      </w:r>
      <w:proofErr w:type="spellStart"/>
      <w:r>
        <w:rPr>
          <w:color w:val="21282A"/>
          <w:w w:val="105"/>
        </w:rPr>
        <w:t>en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sesión</w:t>
      </w:r>
      <w:proofErr w:type="spellEnd"/>
      <w:r>
        <w:rPr>
          <w:color w:val="21282A"/>
          <w:w w:val="105"/>
        </w:rPr>
        <w:t xml:space="preserve"> de</w:t>
      </w:r>
    </w:p>
    <w:p w:rsidR="007369A1" w:rsidRDefault="001B5481">
      <w:pPr>
        <w:pStyle w:val="Textoindependiente"/>
        <w:spacing w:before="155" w:line="372" w:lineRule="auto"/>
        <w:ind w:left="1292" w:right="1230"/>
        <w:jc w:val="both"/>
      </w:pPr>
      <w:proofErr w:type="spellStart"/>
      <w:r>
        <w:rPr>
          <w:color w:val="21282A"/>
          <w:w w:val="105"/>
        </w:rPr>
        <w:t>ayuntamiento</w:t>
      </w:r>
      <w:proofErr w:type="spellEnd"/>
      <w:r>
        <w:rPr>
          <w:color w:val="21282A"/>
          <w:w w:val="105"/>
        </w:rPr>
        <w:t xml:space="preserve">, </w:t>
      </w:r>
      <w:r>
        <w:rPr>
          <w:color w:val="2F383A"/>
          <w:w w:val="105"/>
        </w:rPr>
        <w:t xml:space="preserve">un dictamen </w:t>
      </w:r>
      <w:r>
        <w:rPr>
          <w:color w:val="21282A"/>
          <w:w w:val="105"/>
        </w:rPr>
        <w:t xml:space="preserve">que </w:t>
      </w:r>
      <w:proofErr w:type="spellStart"/>
      <w:r>
        <w:rPr>
          <w:color w:val="21282A"/>
          <w:w w:val="105"/>
        </w:rPr>
        <w:t>presentamos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como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presidente</w:t>
      </w:r>
      <w:proofErr w:type="spellEnd"/>
      <w:r>
        <w:rPr>
          <w:color w:val="21282A"/>
          <w:w w:val="105"/>
        </w:rPr>
        <w:t xml:space="preserve"> de </w:t>
      </w:r>
      <w:r>
        <w:rPr>
          <w:color w:val="2F383A"/>
          <w:w w:val="105"/>
        </w:rPr>
        <w:t xml:space="preserve">la </w:t>
      </w:r>
      <w:proofErr w:type="spellStart"/>
      <w:r>
        <w:rPr>
          <w:color w:val="21282A"/>
          <w:w w:val="105"/>
        </w:rPr>
        <w:t>comisión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edilicia</w:t>
      </w:r>
      <w:proofErr w:type="spellEnd"/>
      <w:r>
        <w:rPr>
          <w:color w:val="21282A"/>
          <w:w w:val="105"/>
        </w:rPr>
        <w:t xml:space="preserve"> de </w:t>
      </w:r>
      <w:proofErr w:type="spellStart"/>
      <w:r>
        <w:rPr>
          <w:color w:val="21282A"/>
          <w:w w:val="105"/>
        </w:rPr>
        <w:t>educación</w:t>
      </w:r>
      <w:proofErr w:type="spellEnd"/>
      <w:r>
        <w:rPr>
          <w:color w:val="21282A"/>
          <w:w w:val="105"/>
        </w:rPr>
        <w:t xml:space="preserve">, </w:t>
      </w:r>
      <w:proofErr w:type="spellStart"/>
      <w:r>
        <w:rPr>
          <w:color w:val="21282A"/>
          <w:w w:val="105"/>
        </w:rPr>
        <w:t>innovación</w:t>
      </w:r>
      <w:proofErr w:type="spellEnd"/>
      <w:r>
        <w:rPr>
          <w:color w:val="21282A"/>
          <w:w w:val="105"/>
        </w:rPr>
        <w:t xml:space="preserve"> </w:t>
      </w:r>
      <w:r>
        <w:rPr>
          <w:color w:val="2F383A"/>
          <w:w w:val="105"/>
        </w:rPr>
        <w:t xml:space="preserve">y </w:t>
      </w:r>
      <w:proofErr w:type="spellStart"/>
      <w:r>
        <w:rPr>
          <w:color w:val="21282A"/>
          <w:w w:val="105"/>
        </w:rPr>
        <w:t>tecnología</w:t>
      </w:r>
      <w:proofErr w:type="spellEnd"/>
      <w:r>
        <w:rPr>
          <w:color w:val="21282A"/>
          <w:w w:val="105"/>
        </w:rPr>
        <w:t xml:space="preserve">; el </w:t>
      </w:r>
      <w:proofErr w:type="spellStart"/>
      <w:r>
        <w:rPr>
          <w:color w:val="21282A"/>
          <w:w w:val="105"/>
        </w:rPr>
        <w:t>cual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resuelve</w:t>
      </w:r>
      <w:proofErr w:type="spellEnd"/>
      <w:r>
        <w:rPr>
          <w:color w:val="21282A"/>
          <w:w w:val="105"/>
        </w:rPr>
        <w:t xml:space="preserve"> una </w:t>
      </w:r>
      <w:proofErr w:type="spellStart"/>
      <w:r>
        <w:rPr>
          <w:color w:val="21282A"/>
          <w:w w:val="105"/>
        </w:rPr>
        <w:t>petición</w:t>
      </w:r>
      <w:proofErr w:type="spellEnd"/>
      <w:r>
        <w:rPr>
          <w:color w:val="21282A"/>
          <w:w w:val="105"/>
        </w:rPr>
        <w:t xml:space="preserve"> del Grupo </w:t>
      </w:r>
      <w:proofErr w:type="spellStart"/>
      <w:r>
        <w:rPr>
          <w:color w:val="21282A"/>
          <w:w w:val="105"/>
        </w:rPr>
        <w:t>Aeroportuario</w:t>
      </w:r>
      <w:proofErr w:type="spellEnd"/>
      <w:r>
        <w:rPr>
          <w:color w:val="21282A"/>
          <w:w w:val="105"/>
        </w:rPr>
        <w:t xml:space="preserve"> del </w:t>
      </w:r>
      <w:proofErr w:type="spellStart"/>
      <w:r>
        <w:rPr>
          <w:color w:val="21282A"/>
          <w:w w:val="105"/>
        </w:rPr>
        <w:t>Pacífico</w:t>
      </w:r>
      <w:proofErr w:type="spellEnd"/>
      <w:r>
        <w:rPr>
          <w:color w:val="21282A"/>
          <w:w w:val="105"/>
        </w:rPr>
        <w:t xml:space="preserve"> </w:t>
      </w:r>
      <w:r>
        <w:rPr>
          <w:color w:val="2F383A"/>
          <w:w w:val="105"/>
        </w:rPr>
        <w:t>A.C.</w:t>
      </w:r>
    </w:p>
    <w:p w:rsidR="007369A1" w:rsidRDefault="001B5481">
      <w:pPr>
        <w:pStyle w:val="Textoindependiente"/>
        <w:spacing w:before="171" w:line="381" w:lineRule="auto"/>
        <w:ind w:left="1284" w:right="1221" w:firstLine="8"/>
        <w:jc w:val="both"/>
      </w:pPr>
      <w:proofErr w:type="spellStart"/>
      <w:r>
        <w:rPr>
          <w:color w:val="21282A"/>
          <w:w w:val="105"/>
        </w:rPr>
        <w:t>Dicha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agrupación</w:t>
      </w:r>
      <w:proofErr w:type="spellEnd"/>
      <w:r>
        <w:rPr>
          <w:color w:val="21282A"/>
          <w:w w:val="105"/>
        </w:rPr>
        <w:t xml:space="preserve"> </w:t>
      </w:r>
      <w:r>
        <w:rPr>
          <w:color w:val="2F383A"/>
          <w:w w:val="105"/>
        </w:rPr>
        <w:t xml:space="preserve">dentro </w:t>
      </w:r>
      <w:r>
        <w:rPr>
          <w:color w:val="21282A"/>
          <w:w w:val="105"/>
        </w:rPr>
        <w:t xml:space="preserve">de sus fines </w:t>
      </w:r>
      <w:proofErr w:type="spellStart"/>
      <w:r>
        <w:rPr>
          <w:color w:val="21282A"/>
          <w:w w:val="105"/>
        </w:rPr>
        <w:t>tiene</w:t>
      </w:r>
      <w:proofErr w:type="spellEnd"/>
      <w:r>
        <w:rPr>
          <w:color w:val="21282A"/>
          <w:w w:val="105"/>
        </w:rPr>
        <w:t xml:space="preserve"> </w:t>
      </w:r>
      <w:r>
        <w:rPr>
          <w:color w:val="2F383A"/>
          <w:w w:val="105"/>
        </w:rPr>
        <w:t xml:space="preserve">los </w:t>
      </w:r>
      <w:r>
        <w:rPr>
          <w:color w:val="21282A"/>
          <w:w w:val="105"/>
        </w:rPr>
        <w:t xml:space="preserve">de </w:t>
      </w:r>
      <w:proofErr w:type="spellStart"/>
      <w:r>
        <w:rPr>
          <w:color w:val="21282A"/>
          <w:w w:val="105"/>
        </w:rPr>
        <w:t>orientación</w:t>
      </w:r>
      <w:proofErr w:type="spellEnd"/>
      <w:r>
        <w:rPr>
          <w:color w:val="21282A"/>
          <w:w w:val="105"/>
        </w:rPr>
        <w:t xml:space="preserve"> social, </w:t>
      </w:r>
      <w:proofErr w:type="spellStart"/>
      <w:r>
        <w:rPr>
          <w:color w:val="21282A"/>
          <w:w w:val="105"/>
        </w:rPr>
        <w:t>educación</w:t>
      </w:r>
      <w:proofErr w:type="spellEnd"/>
      <w:r>
        <w:rPr>
          <w:color w:val="21282A"/>
          <w:w w:val="105"/>
        </w:rPr>
        <w:t xml:space="preserve"> o </w:t>
      </w:r>
      <w:proofErr w:type="spellStart"/>
      <w:r>
        <w:rPr>
          <w:color w:val="21282A"/>
          <w:w w:val="105"/>
        </w:rPr>
        <w:t>capacitación</w:t>
      </w:r>
      <w:proofErr w:type="spellEnd"/>
      <w:r>
        <w:rPr>
          <w:color w:val="21282A"/>
          <w:spacing w:val="-4"/>
          <w:w w:val="105"/>
        </w:rPr>
        <w:t xml:space="preserve"> </w:t>
      </w:r>
      <w:r>
        <w:rPr>
          <w:color w:val="21282A"/>
          <w:w w:val="105"/>
        </w:rPr>
        <w:t>para</w:t>
      </w:r>
      <w:r>
        <w:rPr>
          <w:color w:val="21282A"/>
          <w:spacing w:val="-17"/>
          <w:w w:val="105"/>
        </w:rPr>
        <w:t xml:space="preserve"> </w:t>
      </w:r>
      <w:r>
        <w:rPr>
          <w:color w:val="21282A"/>
          <w:w w:val="105"/>
        </w:rPr>
        <w:t>el</w:t>
      </w:r>
      <w:r>
        <w:rPr>
          <w:color w:val="21282A"/>
          <w:spacing w:val="-25"/>
          <w:w w:val="105"/>
        </w:rPr>
        <w:t xml:space="preserve"> </w:t>
      </w:r>
      <w:proofErr w:type="spellStart"/>
      <w:r>
        <w:rPr>
          <w:color w:val="2F383A"/>
          <w:w w:val="105"/>
        </w:rPr>
        <w:t>trabajo</w:t>
      </w:r>
      <w:proofErr w:type="spellEnd"/>
      <w:r>
        <w:rPr>
          <w:color w:val="2F383A"/>
          <w:spacing w:val="-4"/>
          <w:w w:val="105"/>
        </w:rPr>
        <w:t xml:space="preserve"> </w:t>
      </w:r>
      <w:r>
        <w:rPr>
          <w:color w:val="2F383A"/>
          <w:w w:val="105"/>
        </w:rPr>
        <w:t>y</w:t>
      </w:r>
      <w:r>
        <w:rPr>
          <w:color w:val="2F383A"/>
          <w:spacing w:val="-23"/>
          <w:w w:val="105"/>
        </w:rPr>
        <w:t xml:space="preserve"> </w:t>
      </w:r>
      <w:proofErr w:type="spellStart"/>
      <w:r>
        <w:rPr>
          <w:color w:val="21282A"/>
          <w:w w:val="105"/>
        </w:rPr>
        <w:t>apoyo</w:t>
      </w:r>
      <w:proofErr w:type="spellEnd"/>
      <w:r>
        <w:rPr>
          <w:color w:val="21282A"/>
          <w:spacing w:val="-12"/>
          <w:w w:val="105"/>
        </w:rPr>
        <w:t xml:space="preserve"> </w:t>
      </w:r>
      <w:r>
        <w:rPr>
          <w:color w:val="21282A"/>
          <w:w w:val="105"/>
        </w:rPr>
        <w:t>a</w:t>
      </w:r>
      <w:r>
        <w:rPr>
          <w:color w:val="21282A"/>
          <w:spacing w:val="-15"/>
          <w:w w:val="105"/>
        </w:rPr>
        <w:t xml:space="preserve"> </w:t>
      </w:r>
      <w:r>
        <w:rPr>
          <w:color w:val="2F383A"/>
          <w:w w:val="105"/>
        </w:rPr>
        <w:t>la</w:t>
      </w:r>
      <w:r>
        <w:rPr>
          <w:color w:val="2F383A"/>
          <w:spacing w:val="-14"/>
          <w:w w:val="105"/>
        </w:rPr>
        <w:t xml:space="preserve"> </w:t>
      </w:r>
      <w:proofErr w:type="spellStart"/>
      <w:r>
        <w:rPr>
          <w:color w:val="2F383A"/>
          <w:w w:val="105"/>
        </w:rPr>
        <w:t>infraestructura</w:t>
      </w:r>
      <w:proofErr w:type="spellEnd"/>
      <w:r>
        <w:rPr>
          <w:color w:val="2F383A"/>
          <w:spacing w:val="-12"/>
          <w:w w:val="105"/>
        </w:rPr>
        <w:t xml:space="preserve"> </w:t>
      </w:r>
      <w:r>
        <w:rPr>
          <w:color w:val="21282A"/>
          <w:w w:val="105"/>
        </w:rPr>
        <w:t>de</w:t>
      </w:r>
      <w:r>
        <w:rPr>
          <w:color w:val="21282A"/>
          <w:spacing w:val="-22"/>
          <w:w w:val="105"/>
        </w:rPr>
        <w:t xml:space="preserve"> </w:t>
      </w:r>
      <w:proofErr w:type="spellStart"/>
      <w:r>
        <w:rPr>
          <w:color w:val="21282A"/>
          <w:w w:val="105"/>
        </w:rPr>
        <w:t>instituciones</w:t>
      </w:r>
      <w:proofErr w:type="spellEnd"/>
      <w:r>
        <w:rPr>
          <w:color w:val="21282A"/>
          <w:spacing w:val="3"/>
          <w:w w:val="105"/>
        </w:rPr>
        <w:t xml:space="preserve"> </w:t>
      </w:r>
      <w:proofErr w:type="spellStart"/>
      <w:r>
        <w:rPr>
          <w:color w:val="21282A"/>
          <w:w w:val="105"/>
        </w:rPr>
        <w:t>educativas</w:t>
      </w:r>
      <w:proofErr w:type="spellEnd"/>
      <w:r>
        <w:rPr>
          <w:color w:val="21282A"/>
          <w:w w:val="105"/>
        </w:rPr>
        <w:t xml:space="preserve">; por lo que </w:t>
      </w:r>
      <w:proofErr w:type="spellStart"/>
      <w:r>
        <w:rPr>
          <w:color w:val="21282A"/>
          <w:w w:val="105"/>
        </w:rPr>
        <w:t>solicitaron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en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comodato</w:t>
      </w:r>
      <w:proofErr w:type="spellEnd"/>
      <w:r>
        <w:rPr>
          <w:color w:val="21282A"/>
          <w:w w:val="105"/>
        </w:rPr>
        <w:t xml:space="preserve"> </w:t>
      </w:r>
      <w:r>
        <w:rPr>
          <w:color w:val="2F383A"/>
          <w:w w:val="105"/>
        </w:rPr>
        <w:t xml:space="preserve">la </w:t>
      </w:r>
      <w:proofErr w:type="spellStart"/>
      <w:r>
        <w:rPr>
          <w:color w:val="21282A"/>
          <w:w w:val="105"/>
        </w:rPr>
        <w:t>posesión</w:t>
      </w:r>
      <w:proofErr w:type="spellEnd"/>
      <w:r>
        <w:rPr>
          <w:color w:val="21282A"/>
          <w:w w:val="105"/>
        </w:rPr>
        <w:t xml:space="preserve"> de </w:t>
      </w:r>
      <w:r>
        <w:rPr>
          <w:color w:val="2F383A"/>
          <w:w w:val="105"/>
        </w:rPr>
        <w:t xml:space="preserve">un </w:t>
      </w:r>
      <w:proofErr w:type="spellStart"/>
      <w:r>
        <w:rPr>
          <w:color w:val="21282A"/>
          <w:w w:val="105"/>
        </w:rPr>
        <w:t>predio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en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posesión</w:t>
      </w:r>
      <w:proofErr w:type="spellEnd"/>
      <w:r>
        <w:rPr>
          <w:color w:val="21282A"/>
          <w:w w:val="105"/>
        </w:rPr>
        <w:t xml:space="preserve"> del </w:t>
      </w:r>
      <w:proofErr w:type="spellStart"/>
      <w:r>
        <w:rPr>
          <w:color w:val="21282A"/>
          <w:w w:val="105"/>
        </w:rPr>
        <w:t>municipio</w:t>
      </w:r>
      <w:proofErr w:type="spellEnd"/>
      <w:r>
        <w:rPr>
          <w:color w:val="21282A"/>
          <w:w w:val="105"/>
        </w:rPr>
        <w:t xml:space="preserve">, para con </w:t>
      </w:r>
      <w:proofErr w:type="spellStart"/>
      <w:r>
        <w:rPr>
          <w:color w:val="21282A"/>
          <w:w w:val="105"/>
        </w:rPr>
        <w:t>ello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construirse</w:t>
      </w:r>
      <w:proofErr w:type="spellEnd"/>
      <w:r>
        <w:rPr>
          <w:color w:val="21282A"/>
          <w:w w:val="105"/>
        </w:rPr>
        <w:t xml:space="preserve">, </w:t>
      </w:r>
      <w:proofErr w:type="spellStart"/>
      <w:r>
        <w:rPr>
          <w:color w:val="21282A"/>
          <w:w w:val="105"/>
        </w:rPr>
        <w:t>administrarse</w:t>
      </w:r>
      <w:proofErr w:type="spellEnd"/>
      <w:r>
        <w:rPr>
          <w:color w:val="21282A"/>
          <w:w w:val="105"/>
        </w:rPr>
        <w:t xml:space="preserve"> </w:t>
      </w:r>
      <w:r>
        <w:rPr>
          <w:color w:val="2F383A"/>
          <w:w w:val="105"/>
        </w:rPr>
        <w:t xml:space="preserve">y </w:t>
      </w:r>
      <w:proofErr w:type="spellStart"/>
      <w:r>
        <w:rPr>
          <w:color w:val="21282A"/>
          <w:w w:val="105"/>
        </w:rPr>
        <w:t>oper</w:t>
      </w:r>
      <w:r>
        <w:rPr>
          <w:color w:val="21282A"/>
          <w:w w:val="105"/>
        </w:rPr>
        <w:t>arse</w:t>
      </w:r>
      <w:proofErr w:type="spellEnd"/>
      <w:r>
        <w:rPr>
          <w:color w:val="21282A"/>
          <w:w w:val="105"/>
        </w:rPr>
        <w:t xml:space="preserve"> una </w:t>
      </w:r>
      <w:proofErr w:type="spellStart"/>
      <w:r>
        <w:rPr>
          <w:color w:val="21282A"/>
          <w:w w:val="105"/>
        </w:rPr>
        <w:t>escuela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secundaria</w:t>
      </w:r>
      <w:proofErr w:type="spellEnd"/>
      <w:r>
        <w:rPr>
          <w:color w:val="21282A"/>
          <w:w w:val="105"/>
        </w:rPr>
        <w:t>.</w:t>
      </w:r>
    </w:p>
    <w:p w:rsidR="007369A1" w:rsidRDefault="001B5481">
      <w:pPr>
        <w:pStyle w:val="Textoindependiente"/>
        <w:spacing w:before="164" w:line="374" w:lineRule="auto"/>
        <w:ind w:left="1278" w:right="1228" w:firstLine="6"/>
        <w:jc w:val="both"/>
      </w:pPr>
      <w:r>
        <w:rPr>
          <w:color w:val="21282A"/>
          <w:w w:val="105"/>
        </w:rPr>
        <w:t xml:space="preserve">La </w:t>
      </w:r>
      <w:proofErr w:type="spellStart"/>
      <w:r>
        <w:rPr>
          <w:color w:val="21282A"/>
          <w:w w:val="105"/>
        </w:rPr>
        <w:t>escuela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secundaria</w:t>
      </w:r>
      <w:proofErr w:type="spellEnd"/>
      <w:r>
        <w:rPr>
          <w:color w:val="21282A"/>
          <w:w w:val="105"/>
        </w:rPr>
        <w:t xml:space="preserve"> que </w:t>
      </w:r>
      <w:proofErr w:type="spellStart"/>
      <w:r>
        <w:rPr>
          <w:color w:val="21282A"/>
          <w:w w:val="105"/>
        </w:rPr>
        <w:t>buscaba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construir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esta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agrupación</w:t>
      </w:r>
      <w:proofErr w:type="spellEnd"/>
      <w:r>
        <w:rPr>
          <w:color w:val="21282A"/>
          <w:w w:val="105"/>
        </w:rPr>
        <w:t xml:space="preserve">, era </w:t>
      </w:r>
      <w:r>
        <w:rPr>
          <w:color w:val="2F383A"/>
          <w:w w:val="105"/>
        </w:rPr>
        <w:t xml:space="preserve">la </w:t>
      </w:r>
      <w:proofErr w:type="spellStart"/>
      <w:r>
        <w:rPr>
          <w:color w:val="21282A"/>
          <w:w w:val="105"/>
        </w:rPr>
        <w:t>continuación</w:t>
      </w:r>
      <w:proofErr w:type="spellEnd"/>
      <w:r>
        <w:rPr>
          <w:color w:val="21282A"/>
          <w:w w:val="105"/>
        </w:rPr>
        <w:t xml:space="preserve"> </w:t>
      </w:r>
      <w:r>
        <w:rPr>
          <w:color w:val="2F383A"/>
          <w:w w:val="105"/>
        </w:rPr>
        <w:t xml:space="preserve">y </w:t>
      </w:r>
      <w:proofErr w:type="spellStart"/>
      <w:r>
        <w:rPr>
          <w:color w:val="21282A"/>
          <w:w w:val="105"/>
        </w:rPr>
        <w:t>seguimiento</w:t>
      </w:r>
      <w:proofErr w:type="spellEnd"/>
      <w:r>
        <w:rPr>
          <w:color w:val="21282A"/>
          <w:w w:val="105"/>
        </w:rPr>
        <w:t xml:space="preserve"> al </w:t>
      </w:r>
      <w:proofErr w:type="spellStart"/>
      <w:r>
        <w:rPr>
          <w:color w:val="21282A"/>
          <w:w w:val="105"/>
        </w:rPr>
        <w:t>desarrollo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académico</w:t>
      </w:r>
      <w:proofErr w:type="spellEnd"/>
      <w:r>
        <w:rPr>
          <w:color w:val="21282A"/>
          <w:w w:val="105"/>
        </w:rPr>
        <w:t xml:space="preserve"> de </w:t>
      </w:r>
      <w:proofErr w:type="spellStart"/>
      <w:r>
        <w:rPr>
          <w:color w:val="21282A"/>
          <w:w w:val="105"/>
        </w:rPr>
        <w:t>niñas</w:t>
      </w:r>
      <w:proofErr w:type="spellEnd"/>
      <w:r>
        <w:rPr>
          <w:color w:val="21282A"/>
          <w:w w:val="105"/>
        </w:rPr>
        <w:t xml:space="preserve"> y </w:t>
      </w:r>
      <w:proofErr w:type="spellStart"/>
      <w:r>
        <w:rPr>
          <w:color w:val="2F383A"/>
          <w:w w:val="105"/>
        </w:rPr>
        <w:t>niños</w:t>
      </w:r>
      <w:proofErr w:type="spellEnd"/>
      <w:r>
        <w:rPr>
          <w:color w:val="2F383A"/>
          <w:w w:val="105"/>
        </w:rPr>
        <w:t xml:space="preserve"> </w:t>
      </w:r>
      <w:r>
        <w:rPr>
          <w:color w:val="21282A"/>
          <w:w w:val="105"/>
        </w:rPr>
        <w:t xml:space="preserve">que </w:t>
      </w:r>
      <w:proofErr w:type="spellStart"/>
      <w:r>
        <w:rPr>
          <w:color w:val="21282A"/>
          <w:w w:val="105"/>
        </w:rPr>
        <w:t>pertenecen</w:t>
      </w:r>
      <w:proofErr w:type="spellEnd"/>
      <w:r>
        <w:rPr>
          <w:color w:val="21282A"/>
          <w:w w:val="105"/>
        </w:rPr>
        <w:t xml:space="preserve"> a una </w:t>
      </w:r>
      <w:proofErr w:type="spellStart"/>
      <w:r>
        <w:rPr>
          <w:color w:val="21282A"/>
          <w:w w:val="105"/>
        </w:rPr>
        <w:t>escuela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primaria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llamada</w:t>
      </w:r>
      <w:proofErr w:type="spellEnd"/>
      <w:r>
        <w:rPr>
          <w:color w:val="21282A"/>
          <w:w w:val="105"/>
        </w:rPr>
        <w:t xml:space="preserve">: </w:t>
      </w:r>
      <w:r>
        <w:rPr>
          <w:color w:val="2F383A"/>
          <w:w w:val="105"/>
        </w:rPr>
        <w:t xml:space="preserve">"Colegio </w:t>
      </w:r>
      <w:r>
        <w:rPr>
          <w:color w:val="21282A"/>
          <w:w w:val="105"/>
        </w:rPr>
        <w:t xml:space="preserve">GAP Guadalajara", que se </w:t>
      </w:r>
      <w:proofErr w:type="spellStart"/>
      <w:r>
        <w:rPr>
          <w:color w:val="21282A"/>
          <w:w w:val="105"/>
        </w:rPr>
        <w:t>encuentra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en</w:t>
      </w:r>
      <w:proofErr w:type="spellEnd"/>
      <w:r>
        <w:rPr>
          <w:color w:val="21282A"/>
          <w:w w:val="105"/>
        </w:rPr>
        <w:t xml:space="preserve"> el </w:t>
      </w:r>
      <w:proofErr w:type="spellStart"/>
      <w:r>
        <w:rPr>
          <w:color w:val="21282A"/>
          <w:w w:val="105"/>
        </w:rPr>
        <w:t>fraccionamiento</w:t>
      </w:r>
      <w:proofErr w:type="spellEnd"/>
      <w:r>
        <w:rPr>
          <w:color w:val="21282A"/>
          <w:spacing w:val="-13"/>
          <w:w w:val="105"/>
        </w:rPr>
        <w:t xml:space="preserve"> </w:t>
      </w:r>
      <w:r>
        <w:rPr>
          <w:color w:val="21282A"/>
          <w:w w:val="105"/>
        </w:rPr>
        <w:t>paseos</w:t>
      </w:r>
      <w:r>
        <w:rPr>
          <w:color w:val="21282A"/>
          <w:spacing w:val="-5"/>
          <w:w w:val="105"/>
        </w:rPr>
        <w:t xml:space="preserve"> </w:t>
      </w:r>
      <w:r>
        <w:rPr>
          <w:color w:val="21282A"/>
          <w:w w:val="105"/>
        </w:rPr>
        <w:t>de</w:t>
      </w:r>
      <w:r>
        <w:rPr>
          <w:color w:val="21282A"/>
          <w:spacing w:val="-13"/>
          <w:w w:val="105"/>
        </w:rPr>
        <w:t xml:space="preserve"> </w:t>
      </w:r>
      <w:r>
        <w:rPr>
          <w:color w:val="2F383A"/>
          <w:w w:val="105"/>
        </w:rPr>
        <w:t>los</w:t>
      </w:r>
      <w:r>
        <w:rPr>
          <w:color w:val="2F383A"/>
          <w:spacing w:val="-8"/>
          <w:w w:val="105"/>
        </w:rPr>
        <w:t xml:space="preserve"> </w:t>
      </w:r>
      <w:r>
        <w:rPr>
          <w:color w:val="21282A"/>
          <w:w w:val="105"/>
        </w:rPr>
        <w:t>agaves</w:t>
      </w:r>
      <w:r>
        <w:rPr>
          <w:color w:val="21282A"/>
          <w:spacing w:val="-5"/>
          <w:w w:val="105"/>
        </w:rPr>
        <w:t xml:space="preserve"> </w:t>
      </w:r>
      <w:r>
        <w:rPr>
          <w:color w:val="21282A"/>
          <w:w w:val="105"/>
        </w:rPr>
        <w:t>dentro</w:t>
      </w:r>
      <w:r>
        <w:rPr>
          <w:color w:val="21282A"/>
          <w:spacing w:val="-8"/>
          <w:w w:val="105"/>
        </w:rPr>
        <w:t xml:space="preserve"> </w:t>
      </w:r>
      <w:r>
        <w:rPr>
          <w:color w:val="21282A"/>
          <w:w w:val="105"/>
        </w:rPr>
        <w:t>de</w:t>
      </w:r>
      <w:r>
        <w:rPr>
          <w:color w:val="21282A"/>
          <w:spacing w:val="-9"/>
          <w:w w:val="105"/>
        </w:rPr>
        <w:t xml:space="preserve"> </w:t>
      </w:r>
      <w:proofErr w:type="spellStart"/>
      <w:r>
        <w:rPr>
          <w:color w:val="21282A"/>
          <w:w w:val="105"/>
        </w:rPr>
        <w:t>nuestro</w:t>
      </w:r>
      <w:proofErr w:type="spellEnd"/>
      <w:r>
        <w:rPr>
          <w:color w:val="21282A"/>
          <w:spacing w:val="3"/>
          <w:w w:val="105"/>
        </w:rPr>
        <w:t xml:space="preserve"> </w:t>
      </w:r>
      <w:proofErr w:type="spellStart"/>
      <w:r>
        <w:rPr>
          <w:color w:val="21282A"/>
          <w:w w:val="105"/>
        </w:rPr>
        <w:t>municipio</w:t>
      </w:r>
      <w:proofErr w:type="spellEnd"/>
      <w:r>
        <w:rPr>
          <w:color w:val="21282A"/>
          <w:w w:val="105"/>
        </w:rPr>
        <w:t>,</w:t>
      </w:r>
      <w:r>
        <w:rPr>
          <w:color w:val="21282A"/>
          <w:spacing w:val="-1"/>
          <w:w w:val="105"/>
        </w:rPr>
        <w:t xml:space="preserve"> </w:t>
      </w:r>
      <w:proofErr w:type="spellStart"/>
      <w:r>
        <w:rPr>
          <w:color w:val="21282A"/>
          <w:w w:val="105"/>
        </w:rPr>
        <w:t>señalando</w:t>
      </w:r>
      <w:proofErr w:type="spellEnd"/>
      <w:r>
        <w:rPr>
          <w:color w:val="21282A"/>
          <w:spacing w:val="5"/>
          <w:w w:val="105"/>
        </w:rPr>
        <w:t xml:space="preserve"> </w:t>
      </w:r>
      <w:r>
        <w:rPr>
          <w:color w:val="21282A"/>
          <w:w w:val="105"/>
        </w:rPr>
        <w:t xml:space="preserve">que </w:t>
      </w:r>
      <w:proofErr w:type="spellStart"/>
      <w:r>
        <w:rPr>
          <w:color w:val="21282A"/>
          <w:w w:val="105"/>
        </w:rPr>
        <w:t>esta</w:t>
      </w:r>
      <w:proofErr w:type="spellEnd"/>
      <w:r>
        <w:rPr>
          <w:color w:val="21282A"/>
          <w:spacing w:val="-10"/>
          <w:w w:val="105"/>
        </w:rPr>
        <w:t xml:space="preserve"> </w:t>
      </w:r>
      <w:proofErr w:type="spellStart"/>
      <w:r>
        <w:rPr>
          <w:color w:val="2F383A"/>
          <w:w w:val="105"/>
        </w:rPr>
        <w:t>fundación</w:t>
      </w:r>
      <w:proofErr w:type="spellEnd"/>
      <w:r>
        <w:rPr>
          <w:color w:val="2F383A"/>
          <w:spacing w:val="2"/>
          <w:w w:val="105"/>
        </w:rPr>
        <w:t xml:space="preserve"> </w:t>
      </w:r>
      <w:proofErr w:type="spellStart"/>
      <w:r>
        <w:rPr>
          <w:color w:val="21282A"/>
          <w:w w:val="105"/>
        </w:rPr>
        <w:t>tiene</w:t>
      </w:r>
      <w:proofErr w:type="spellEnd"/>
      <w:r>
        <w:rPr>
          <w:color w:val="21282A"/>
          <w:spacing w:val="-14"/>
          <w:w w:val="105"/>
        </w:rPr>
        <w:t xml:space="preserve"> </w:t>
      </w:r>
      <w:r>
        <w:rPr>
          <w:color w:val="2F383A"/>
          <w:w w:val="105"/>
        </w:rPr>
        <w:t>una</w:t>
      </w:r>
      <w:r>
        <w:rPr>
          <w:color w:val="2F383A"/>
          <w:spacing w:val="-8"/>
          <w:w w:val="105"/>
        </w:rPr>
        <w:t xml:space="preserve"> </w:t>
      </w:r>
      <w:proofErr w:type="spellStart"/>
      <w:r>
        <w:rPr>
          <w:color w:val="21282A"/>
          <w:w w:val="105"/>
        </w:rPr>
        <w:t>segunda</w:t>
      </w:r>
      <w:proofErr w:type="spellEnd"/>
      <w:r>
        <w:rPr>
          <w:color w:val="21282A"/>
          <w:spacing w:val="3"/>
          <w:w w:val="105"/>
        </w:rPr>
        <w:t xml:space="preserve"> </w:t>
      </w:r>
      <w:proofErr w:type="spellStart"/>
      <w:r>
        <w:rPr>
          <w:color w:val="21282A"/>
          <w:w w:val="105"/>
        </w:rPr>
        <w:t>escuela</w:t>
      </w:r>
      <w:proofErr w:type="spellEnd"/>
      <w:r>
        <w:rPr>
          <w:color w:val="21282A"/>
          <w:spacing w:val="-6"/>
          <w:w w:val="105"/>
        </w:rPr>
        <w:t xml:space="preserve"> </w:t>
      </w:r>
      <w:r>
        <w:rPr>
          <w:color w:val="21282A"/>
          <w:w w:val="105"/>
        </w:rPr>
        <w:t>dentro</w:t>
      </w:r>
      <w:r>
        <w:rPr>
          <w:color w:val="21282A"/>
          <w:spacing w:val="-11"/>
          <w:w w:val="105"/>
        </w:rPr>
        <w:t xml:space="preserve"> </w:t>
      </w:r>
      <w:r>
        <w:rPr>
          <w:color w:val="21282A"/>
          <w:w w:val="105"/>
        </w:rPr>
        <w:t>del</w:t>
      </w:r>
      <w:r>
        <w:rPr>
          <w:color w:val="21282A"/>
          <w:spacing w:val="-13"/>
          <w:w w:val="105"/>
        </w:rPr>
        <w:t xml:space="preserve"> </w:t>
      </w:r>
      <w:proofErr w:type="spellStart"/>
      <w:r>
        <w:rPr>
          <w:color w:val="21282A"/>
          <w:w w:val="105"/>
        </w:rPr>
        <w:t>fraccionamiento</w:t>
      </w:r>
      <w:proofErr w:type="spellEnd"/>
      <w:r>
        <w:rPr>
          <w:color w:val="21282A"/>
          <w:spacing w:val="-11"/>
          <w:w w:val="105"/>
        </w:rPr>
        <w:t xml:space="preserve"> </w:t>
      </w:r>
      <w:proofErr w:type="spellStart"/>
      <w:r>
        <w:rPr>
          <w:color w:val="21282A"/>
          <w:w w:val="105"/>
        </w:rPr>
        <w:t>valle</w:t>
      </w:r>
      <w:proofErr w:type="spellEnd"/>
      <w:r>
        <w:rPr>
          <w:color w:val="21282A"/>
          <w:spacing w:val="-8"/>
          <w:w w:val="105"/>
        </w:rPr>
        <w:t xml:space="preserve"> </w:t>
      </w:r>
      <w:r>
        <w:rPr>
          <w:color w:val="21282A"/>
          <w:w w:val="105"/>
        </w:rPr>
        <w:t>dorado.</w:t>
      </w:r>
    </w:p>
    <w:p w:rsidR="007369A1" w:rsidRDefault="001B5481">
      <w:pPr>
        <w:pStyle w:val="Textoindependiente"/>
        <w:spacing w:before="165" w:line="386" w:lineRule="auto"/>
        <w:ind w:left="1273" w:right="1238" w:firstLine="4"/>
        <w:jc w:val="both"/>
      </w:pPr>
      <w:r>
        <w:rPr>
          <w:color w:val="21282A"/>
          <w:w w:val="105"/>
        </w:rPr>
        <w:t>Una</w:t>
      </w:r>
      <w:r>
        <w:rPr>
          <w:color w:val="21282A"/>
          <w:spacing w:val="-9"/>
          <w:w w:val="105"/>
        </w:rPr>
        <w:t xml:space="preserve"> </w:t>
      </w:r>
      <w:r>
        <w:rPr>
          <w:color w:val="21282A"/>
          <w:w w:val="105"/>
        </w:rPr>
        <w:t>de</w:t>
      </w:r>
      <w:r>
        <w:rPr>
          <w:color w:val="21282A"/>
          <w:spacing w:val="-17"/>
          <w:w w:val="105"/>
        </w:rPr>
        <w:t xml:space="preserve"> </w:t>
      </w:r>
      <w:r>
        <w:rPr>
          <w:color w:val="21282A"/>
          <w:w w:val="105"/>
        </w:rPr>
        <w:t>las</w:t>
      </w:r>
      <w:r>
        <w:rPr>
          <w:color w:val="21282A"/>
          <w:spacing w:val="-15"/>
          <w:w w:val="105"/>
        </w:rPr>
        <w:t xml:space="preserve"> </w:t>
      </w:r>
      <w:proofErr w:type="spellStart"/>
      <w:r>
        <w:rPr>
          <w:color w:val="21282A"/>
          <w:w w:val="105"/>
        </w:rPr>
        <w:t>principales</w:t>
      </w:r>
      <w:proofErr w:type="spellEnd"/>
      <w:r>
        <w:rPr>
          <w:color w:val="21282A"/>
          <w:spacing w:val="-5"/>
          <w:w w:val="105"/>
        </w:rPr>
        <w:t xml:space="preserve"> </w:t>
      </w:r>
      <w:proofErr w:type="spellStart"/>
      <w:r>
        <w:rPr>
          <w:color w:val="21282A"/>
          <w:w w:val="105"/>
        </w:rPr>
        <w:t>características</w:t>
      </w:r>
      <w:proofErr w:type="spellEnd"/>
      <w:r>
        <w:rPr>
          <w:color w:val="21282A"/>
          <w:spacing w:val="-20"/>
          <w:w w:val="105"/>
        </w:rPr>
        <w:t xml:space="preserve"> </w:t>
      </w:r>
      <w:r>
        <w:rPr>
          <w:color w:val="21282A"/>
          <w:w w:val="105"/>
        </w:rPr>
        <w:t>de</w:t>
      </w:r>
      <w:r>
        <w:rPr>
          <w:color w:val="21282A"/>
          <w:spacing w:val="-21"/>
          <w:w w:val="105"/>
        </w:rPr>
        <w:t xml:space="preserve"> </w:t>
      </w:r>
      <w:r>
        <w:rPr>
          <w:color w:val="2F383A"/>
          <w:w w:val="105"/>
        </w:rPr>
        <w:t>las</w:t>
      </w:r>
      <w:r>
        <w:rPr>
          <w:color w:val="2F383A"/>
          <w:spacing w:val="-17"/>
          <w:w w:val="105"/>
        </w:rPr>
        <w:t xml:space="preserve"> </w:t>
      </w:r>
      <w:proofErr w:type="spellStart"/>
      <w:r>
        <w:rPr>
          <w:color w:val="21282A"/>
          <w:w w:val="105"/>
        </w:rPr>
        <w:t>escuelas</w:t>
      </w:r>
      <w:proofErr w:type="spellEnd"/>
      <w:r>
        <w:rPr>
          <w:color w:val="21282A"/>
          <w:spacing w:val="-5"/>
          <w:w w:val="105"/>
        </w:rPr>
        <w:t xml:space="preserve"> </w:t>
      </w:r>
      <w:r>
        <w:rPr>
          <w:color w:val="21282A"/>
          <w:w w:val="105"/>
        </w:rPr>
        <w:t>de</w:t>
      </w:r>
      <w:r>
        <w:rPr>
          <w:color w:val="21282A"/>
          <w:spacing w:val="-17"/>
          <w:w w:val="105"/>
        </w:rPr>
        <w:t xml:space="preserve"> </w:t>
      </w:r>
      <w:r>
        <w:rPr>
          <w:color w:val="21282A"/>
          <w:w w:val="105"/>
        </w:rPr>
        <w:t>la</w:t>
      </w:r>
      <w:r>
        <w:rPr>
          <w:color w:val="21282A"/>
          <w:spacing w:val="-10"/>
          <w:w w:val="105"/>
        </w:rPr>
        <w:t xml:space="preserve"> </w:t>
      </w:r>
      <w:proofErr w:type="spellStart"/>
      <w:r>
        <w:rPr>
          <w:color w:val="21282A"/>
          <w:w w:val="105"/>
        </w:rPr>
        <w:t>fundación</w:t>
      </w:r>
      <w:proofErr w:type="spellEnd"/>
      <w:r>
        <w:rPr>
          <w:color w:val="21282A"/>
          <w:spacing w:val="-3"/>
          <w:w w:val="105"/>
        </w:rPr>
        <w:t xml:space="preserve"> </w:t>
      </w:r>
      <w:r>
        <w:rPr>
          <w:color w:val="21282A"/>
          <w:w w:val="105"/>
        </w:rPr>
        <w:t>de</w:t>
      </w:r>
      <w:r>
        <w:rPr>
          <w:color w:val="21282A"/>
          <w:spacing w:val="-12"/>
          <w:w w:val="105"/>
        </w:rPr>
        <w:t xml:space="preserve"> </w:t>
      </w:r>
      <w:proofErr w:type="spellStart"/>
      <w:r>
        <w:rPr>
          <w:color w:val="21282A"/>
          <w:w w:val="105"/>
        </w:rPr>
        <w:t>este</w:t>
      </w:r>
      <w:proofErr w:type="spellEnd"/>
      <w:r>
        <w:rPr>
          <w:color w:val="21282A"/>
          <w:spacing w:val="-11"/>
          <w:w w:val="105"/>
        </w:rPr>
        <w:t xml:space="preserve"> </w:t>
      </w:r>
      <w:proofErr w:type="spellStart"/>
      <w:r>
        <w:rPr>
          <w:color w:val="21282A"/>
          <w:w w:val="105"/>
        </w:rPr>
        <w:t>grupo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aeroportuario</w:t>
      </w:r>
      <w:proofErr w:type="spellEnd"/>
      <w:r>
        <w:rPr>
          <w:color w:val="21282A"/>
          <w:w w:val="105"/>
        </w:rPr>
        <w:t xml:space="preserve"> es que </w:t>
      </w:r>
      <w:r>
        <w:rPr>
          <w:color w:val="2F383A"/>
          <w:w w:val="105"/>
        </w:rPr>
        <w:t xml:space="preserve">la </w:t>
      </w:r>
      <w:proofErr w:type="spellStart"/>
      <w:r>
        <w:rPr>
          <w:color w:val="21282A"/>
          <w:w w:val="105"/>
        </w:rPr>
        <w:t>construcción</w:t>
      </w:r>
      <w:proofErr w:type="spellEnd"/>
      <w:r>
        <w:rPr>
          <w:color w:val="21282A"/>
          <w:w w:val="105"/>
        </w:rPr>
        <w:t xml:space="preserve"> de </w:t>
      </w:r>
      <w:proofErr w:type="spellStart"/>
      <w:r>
        <w:rPr>
          <w:color w:val="21282A"/>
          <w:w w:val="105"/>
        </w:rPr>
        <w:t>estos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planteles</w:t>
      </w:r>
      <w:proofErr w:type="spellEnd"/>
      <w:r>
        <w:rPr>
          <w:color w:val="21282A"/>
          <w:w w:val="105"/>
        </w:rPr>
        <w:t xml:space="preserve">, </w:t>
      </w:r>
      <w:proofErr w:type="spellStart"/>
      <w:r>
        <w:rPr>
          <w:color w:val="21282A"/>
          <w:w w:val="105"/>
        </w:rPr>
        <w:t>está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costeada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totalmente</w:t>
      </w:r>
      <w:proofErr w:type="spellEnd"/>
      <w:r>
        <w:rPr>
          <w:color w:val="21282A"/>
          <w:w w:val="105"/>
        </w:rPr>
        <w:t xml:space="preserve"> por </w:t>
      </w:r>
      <w:proofErr w:type="spellStart"/>
      <w:r>
        <w:rPr>
          <w:color w:val="21282A"/>
          <w:w w:val="105"/>
        </w:rPr>
        <w:t>ellos</w:t>
      </w:r>
      <w:proofErr w:type="spellEnd"/>
      <w:r>
        <w:rPr>
          <w:color w:val="21282A"/>
          <w:w w:val="105"/>
        </w:rPr>
        <w:t xml:space="preserve">, </w:t>
      </w:r>
      <w:proofErr w:type="spellStart"/>
      <w:r>
        <w:rPr>
          <w:color w:val="21282A"/>
          <w:w w:val="105"/>
        </w:rPr>
        <w:t>otorgándoles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becas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en</w:t>
      </w:r>
      <w:proofErr w:type="spellEnd"/>
      <w:r>
        <w:rPr>
          <w:color w:val="21282A"/>
          <w:w w:val="105"/>
        </w:rPr>
        <w:t xml:space="preserve"> </w:t>
      </w:r>
      <w:r>
        <w:rPr>
          <w:color w:val="2F383A"/>
          <w:w w:val="105"/>
        </w:rPr>
        <w:t xml:space="preserve">la </w:t>
      </w:r>
      <w:proofErr w:type="spellStart"/>
      <w:r>
        <w:rPr>
          <w:color w:val="21282A"/>
          <w:w w:val="105"/>
        </w:rPr>
        <w:t>colegiatura</w:t>
      </w:r>
      <w:proofErr w:type="spellEnd"/>
      <w:r>
        <w:rPr>
          <w:color w:val="21282A"/>
          <w:w w:val="105"/>
        </w:rPr>
        <w:t xml:space="preserve"> al </w:t>
      </w:r>
      <w:r>
        <w:rPr>
          <w:color w:val="2F383A"/>
          <w:w w:val="105"/>
        </w:rPr>
        <w:t xml:space="preserve">100% </w:t>
      </w:r>
      <w:r>
        <w:rPr>
          <w:color w:val="21282A"/>
          <w:w w:val="105"/>
        </w:rPr>
        <w:t xml:space="preserve">a sus </w:t>
      </w:r>
      <w:proofErr w:type="spellStart"/>
      <w:r>
        <w:rPr>
          <w:color w:val="21282A"/>
          <w:w w:val="105"/>
        </w:rPr>
        <w:t>alumnos</w:t>
      </w:r>
      <w:proofErr w:type="spellEnd"/>
      <w:r>
        <w:rPr>
          <w:color w:val="21282A"/>
          <w:w w:val="105"/>
        </w:rPr>
        <w:t xml:space="preserve"> </w:t>
      </w:r>
      <w:r>
        <w:rPr>
          <w:color w:val="2F383A"/>
          <w:w w:val="105"/>
        </w:rPr>
        <w:t xml:space="preserve">y </w:t>
      </w:r>
      <w:proofErr w:type="spellStart"/>
      <w:r>
        <w:rPr>
          <w:color w:val="21282A"/>
          <w:w w:val="105"/>
        </w:rPr>
        <w:t>extendiendo</w:t>
      </w:r>
      <w:proofErr w:type="spellEnd"/>
      <w:r>
        <w:rPr>
          <w:color w:val="21282A"/>
          <w:w w:val="105"/>
        </w:rPr>
        <w:t xml:space="preserve"> el</w:t>
      </w:r>
      <w:r>
        <w:rPr>
          <w:color w:val="21282A"/>
          <w:spacing w:val="-17"/>
          <w:w w:val="105"/>
        </w:rPr>
        <w:t xml:space="preserve"> </w:t>
      </w:r>
      <w:proofErr w:type="spellStart"/>
      <w:r>
        <w:rPr>
          <w:color w:val="21282A"/>
          <w:w w:val="105"/>
        </w:rPr>
        <w:t>horario</w:t>
      </w:r>
      <w:proofErr w:type="spellEnd"/>
      <w:r>
        <w:rPr>
          <w:color w:val="21282A"/>
          <w:spacing w:val="-6"/>
          <w:w w:val="105"/>
        </w:rPr>
        <w:t xml:space="preserve"> </w:t>
      </w:r>
      <w:r>
        <w:rPr>
          <w:color w:val="21282A"/>
          <w:w w:val="105"/>
        </w:rPr>
        <w:t>de</w:t>
      </w:r>
      <w:r>
        <w:rPr>
          <w:color w:val="21282A"/>
          <w:spacing w:val="-25"/>
          <w:w w:val="105"/>
        </w:rPr>
        <w:t xml:space="preserve"> </w:t>
      </w:r>
      <w:proofErr w:type="spellStart"/>
      <w:r>
        <w:rPr>
          <w:color w:val="21282A"/>
          <w:w w:val="105"/>
        </w:rPr>
        <w:t>clases</w:t>
      </w:r>
      <w:proofErr w:type="spellEnd"/>
      <w:r>
        <w:rPr>
          <w:color w:val="21282A"/>
          <w:w w:val="105"/>
        </w:rPr>
        <w:t>,</w:t>
      </w:r>
      <w:r>
        <w:rPr>
          <w:color w:val="21282A"/>
          <w:spacing w:val="-11"/>
          <w:w w:val="105"/>
        </w:rPr>
        <w:t xml:space="preserve"> </w:t>
      </w:r>
      <w:proofErr w:type="spellStart"/>
      <w:r>
        <w:rPr>
          <w:color w:val="21282A"/>
          <w:w w:val="105"/>
        </w:rPr>
        <w:t>en</w:t>
      </w:r>
      <w:proofErr w:type="spellEnd"/>
      <w:r>
        <w:rPr>
          <w:color w:val="21282A"/>
          <w:spacing w:val="-17"/>
          <w:w w:val="105"/>
        </w:rPr>
        <w:t xml:space="preserve"> </w:t>
      </w:r>
      <w:proofErr w:type="spellStart"/>
      <w:r>
        <w:rPr>
          <w:color w:val="21282A"/>
          <w:w w:val="105"/>
        </w:rPr>
        <w:t>donde</w:t>
      </w:r>
      <w:proofErr w:type="spellEnd"/>
      <w:r>
        <w:rPr>
          <w:color w:val="21282A"/>
          <w:spacing w:val="-8"/>
          <w:w w:val="105"/>
        </w:rPr>
        <w:t xml:space="preserve"> </w:t>
      </w:r>
      <w:r>
        <w:rPr>
          <w:color w:val="21282A"/>
          <w:w w:val="105"/>
        </w:rPr>
        <w:t>se</w:t>
      </w:r>
      <w:r>
        <w:rPr>
          <w:color w:val="21282A"/>
          <w:spacing w:val="-17"/>
          <w:w w:val="105"/>
        </w:rPr>
        <w:t xml:space="preserve"> </w:t>
      </w:r>
      <w:r>
        <w:rPr>
          <w:color w:val="2F383A"/>
          <w:w w:val="105"/>
        </w:rPr>
        <w:t>le</w:t>
      </w:r>
      <w:r>
        <w:rPr>
          <w:color w:val="2F383A"/>
          <w:spacing w:val="-18"/>
          <w:w w:val="105"/>
        </w:rPr>
        <w:t xml:space="preserve"> </w:t>
      </w:r>
      <w:proofErr w:type="spellStart"/>
      <w:r>
        <w:rPr>
          <w:color w:val="21282A"/>
          <w:w w:val="105"/>
        </w:rPr>
        <w:t>ofrece</w:t>
      </w:r>
      <w:proofErr w:type="spellEnd"/>
      <w:r>
        <w:rPr>
          <w:color w:val="21282A"/>
          <w:spacing w:val="-9"/>
          <w:w w:val="105"/>
        </w:rPr>
        <w:t xml:space="preserve"> </w:t>
      </w:r>
      <w:proofErr w:type="spellStart"/>
      <w:r>
        <w:rPr>
          <w:color w:val="21282A"/>
          <w:w w:val="105"/>
        </w:rPr>
        <w:t>alimentación</w:t>
      </w:r>
      <w:proofErr w:type="spellEnd"/>
      <w:r>
        <w:rPr>
          <w:color w:val="21282A"/>
          <w:spacing w:val="-7"/>
          <w:w w:val="105"/>
        </w:rPr>
        <w:t xml:space="preserve"> </w:t>
      </w:r>
      <w:proofErr w:type="spellStart"/>
      <w:r>
        <w:rPr>
          <w:color w:val="21282A"/>
          <w:w w:val="105"/>
        </w:rPr>
        <w:t>gratuita</w:t>
      </w:r>
      <w:proofErr w:type="spellEnd"/>
      <w:r>
        <w:rPr>
          <w:color w:val="21282A"/>
          <w:spacing w:val="5"/>
          <w:w w:val="105"/>
        </w:rPr>
        <w:t xml:space="preserve"> </w:t>
      </w:r>
      <w:r>
        <w:rPr>
          <w:color w:val="21282A"/>
          <w:w w:val="105"/>
        </w:rPr>
        <w:t>a</w:t>
      </w:r>
      <w:r>
        <w:rPr>
          <w:color w:val="21282A"/>
          <w:spacing w:val="-18"/>
          <w:w w:val="105"/>
        </w:rPr>
        <w:t xml:space="preserve"> </w:t>
      </w:r>
      <w:proofErr w:type="spellStart"/>
      <w:r>
        <w:rPr>
          <w:color w:val="21282A"/>
          <w:w w:val="105"/>
        </w:rPr>
        <w:t>todo</w:t>
      </w:r>
      <w:proofErr w:type="spellEnd"/>
      <w:r>
        <w:rPr>
          <w:color w:val="21282A"/>
          <w:w w:val="105"/>
        </w:rPr>
        <w:t xml:space="preserve"> el</w:t>
      </w:r>
      <w:r>
        <w:rPr>
          <w:color w:val="21282A"/>
          <w:spacing w:val="-5"/>
          <w:w w:val="105"/>
        </w:rPr>
        <w:t xml:space="preserve"> </w:t>
      </w:r>
      <w:proofErr w:type="spellStart"/>
      <w:r>
        <w:rPr>
          <w:color w:val="21282A"/>
          <w:w w:val="105"/>
        </w:rPr>
        <w:t>alumnado</w:t>
      </w:r>
      <w:proofErr w:type="spellEnd"/>
      <w:r>
        <w:rPr>
          <w:color w:val="21282A"/>
          <w:w w:val="105"/>
        </w:rPr>
        <w:t>.</w:t>
      </w:r>
    </w:p>
    <w:p w:rsidR="007369A1" w:rsidRDefault="001B5481">
      <w:pPr>
        <w:pStyle w:val="Textoindependiente"/>
        <w:spacing w:before="129" w:line="376" w:lineRule="auto"/>
        <w:ind w:left="1271" w:right="1237" w:firstLine="3"/>
        <w:jc w:val="both"/>
      </w:pPr>
      <w:r>
        <w:rPr>
          <w:color w:val="21282A"/>
          <w:w w:val="105"/>
        </w:rPr>
        <w:t xml:space="preserve">Con </w:t>
      </w:r>
      <w:r>
        <w:rPr>
          <w:color w:val="2F383A"/>
          <w:w w:val="105"/>
        </w:rPr>
        <w:t xml:space="preserve">la </w:t>
      </w:r>
      <w:proofErr w:type="spellStart"/>
      <w:r>
        <w:rPr>
          <w:color w:val="21282A"/>
          <w:w w:val="105"/>
        </w:rPr>
        <w:t>aprobación</w:t>
      </w:r>
      <w:proofErr w:type="spellEnd"/>
      <w:r>
        <w:rPr>
          <w:color w:val="21282A"/>
          <w:w w:val="105"/>
        </w:rPr>
        <w:t xml:space="preserve"> de </w:t>
      </w:r>
      <w:proofErr w:type="spellStart"/>
      <w:r>
        <w:rPr>
          <w:color w:val="21282A"/>
          <w:w w:val="105"/>
        </w:rPr>
        <w:t>este</w:t>
      </w:r>
      <w:proofErr w:type="spellEnd"/>
      <w:r>
        <w:rPr>
          <w:color w:val="21282A"/>
          <w:w w:val="105"/>
        </w:rPr>
        <w:t xml:space="preserve"> dictamen, </w:t>
      </w:r>
      <w:proofErr w:type="spellStart"/>
      <w:r>
        <w:rPr>
          <w:color w:val="21282A"/>
          <w:w w:val="105"/>
        </w:rPr>
        <w:t>donde</w:t>
      </w:r>
      <w:proofErr w:type="spellEnd"/>
      <w:r>
        <w:rPr>
          <w:color w:val="21282A"/>
          <w:w w:val="105"/>
        </w:rPr>
        <w:t xml:space="preserve"> es </w:t>
      </w:r>
      <w:proofErr w:type="spellStart"/>
      <w:r>
        <w:rPr>
          <w:color w:val="21282A"/>
          <w:w w:val="105"/>
        </w:rPr>
        <w:t>establece</w:t>
      </w:r>
      <w:proofErr w:type="spellEnd"/>
      <w:r>
        <w:rPr>
          <w:color w:val="21282A"/>
          <w:w w:val="105"/>
        </w:rPr>
        <w:t xml:space="preserve"> un </w:t>
      </w:r>
      <w:proofErr w:type="spellStart"/>
      <w:r>
        <w:rPr>
          <w:color w:val="21282A"/>
          <w:w w:val="105"/>
        </w:rPr>
        <w:t>convenio</w:t>
      </w:r>
      <w:proofErr w:type="spellEnd"/>
      <w:r>
        <w:rPr>
          <w:color w:val="21282A"/>
          <w:w w:val="105"/>
        </w:rPr>
        <w:t xml:space="preserve"> de </w:t>
      </w:r>
      <w:proofErr w:type="spellStart"/>
      <w:r>
        <w:rPr>
          <w:color w:val="21282A"/>
          <w:w w:val="105"/>
        </w:rPr>
        <w:t>colaboración</w:t>
      </w:r>
      <w:proofErr w:type="spellEnd"/>
      <w:r>
        <w:rPr>
          <w:color w:val="21282A"/>
          <w:spacing w:val="-8"/>
          <w:w w:val="105"/>
        </w:rPr>
        <w:t xml:space="preserve"> </w:t>
      </w:r>
      <w:r>
        <w:rPr>
          <w:color w:val="21282A"/>
          <w:w w:val="105"/>
        </w:rPr>
        <w:t>con</w:t>
      </w:r>
      <w:r>
        <w:rPr>
          <w:color w:val="21282A"/>
          <w:spacing w:val="-23"/>
          <w:w w:val="105"/>
        </w:rPr>
        <w:t xml:space="preserve"> </w:t>
      </w:r>
      <w:r>
        <w:rPr>
          <w:color w:val="2F383A"/>
          <w:w w:val="105"/>
        </w:rPr>
        <w:t>la</w:t>
      </w:r>
      <w:r>
        <w:rPr>
          <w:color w:val="2F383A"/>
          <w:spacing w:val="-22"/>
          <w:w w:val="105"/>
        </w:rPr>
        <w:t xml:space="preserve"> </w:t>
      </w:r>
      <w:r>
        <w:rPr>
          <w:color w:val="21282A"/>
          <w:w w:val="105"/>
        </w:rPr>
        <w:t>Fundación</w:t>
      </w:r>
      <w:r>
        <w:rPr>
          <w:color w:val="21282A"/>
          <w:spacing w:val="-11"/>
          <w:w w:val="105"/>
        </w:rPr>
        <w:t xml:space="preserve"> </w:t>
      </w:r>
      <w:r>
        <w:rPr>
          <w:color w:val="21282A"/>
          <w:w w:val="105"/>
        </w:rPr>
        <w:t>antes</w:t>
      </w:r>
      <w:r>
        <w:rPr>
          <w:color w:val="21282A"/>
          <w:spacing w:val="-20"/>
          <w:w w:val="105"/>
        </w:rPr>
        <w:t xml:space="preserve"> </w:t>
      </w:r>
      <w:proofErr w:type="spellStart"/>
      <w:r>
        <w:rPr>
          <w:color w:val="2F383A"/>
          <w:w w:val="105"/>
        </w:rPr>
        <w:t>mencionada</w:t>
      </w:r>
      <w:proofErr w:type="spellEnd"/>
      <w:r>
        <w:rPr>
          <w:color w:val="2F383A"/>
          <w:w w:val="105"/>
        </w:rPr>
        <w:t xml:space="preserve">, </w:t>
      </w:r>
      <w:r>
        <w:rPr>
          <w:color w:val="21282A"/>
          <w:w w:val="105"/>
        </w:rPr>
        <w:t>se</w:t>
      </w:r>
      <w:r>
        <w:rPr>
          <w:color w:val="21282A"/>
          <w:spacing w:val="-19"/>
          <w:w w:val="105"/>
        </w:rPr>
        <w:t xml:space="preserve"> </w:t>
      </w:r>
      <w:proofErr w:type="spellStart"/>
      <w:r>
        <w:rPr>
          <w:color w:val="21282A"/>
          <w:w w:val="105"/>
        </w:rPr>
        <w:t>beneficiarán</w:t>
      </w:r>
      <w:proofErr w:type="spellEnd"/>
      <w:r>
        <w:rPr>
          <w:color w:val="21282A"/>
          <w:spacing w:val="-10"/>
          <w:w w:val="105"/>
        </w:rPr>
        <w:t xml:space="preserve"> </w:t>
      </w:r>
      <w:proofErr w:type="spellStart"/>
      <w:r>
        <w:rPr>
          <w:color w:val="21282A"/>
          <w:w w:val="105"/>
        </w:rPr>
        <w:t>alrededor</w:t>
      </w:r>
      <w:proofErr w:type="spellEnd"/>
      <w:r>
        <w:rPr>
          <w:color w:val="21282A"/>
          <w:spacing w:val="-8"/>
          <w:w w:val="105"/>
        </w:rPr>
        <w:t xml:space="preserve"> </w:t>
      </w:r>
      <w:r>
        <w:rPr>
          <w:color w:val="21282A"/>
          <w:w w:val="105"/>
        </w:rPr>
        <w:t>de</w:t>
      </w:r>
      <w:r>
        <w:rPr>
          <w:color w:val="21282A"/>
          <w:spacing w:val="-25"/>
          <w:w w:val="105"/>
        </w:rPr>
        <w:t xml:space="preserve"> </w:t>
      </w:r>
      <w:r>
        <w:rPr>
          <w:color w:val="21282A"/>
          <w:w w:val="105"/>
        </w:rPr>
        <w:t xml:space="preserve">180 </w:t>
      </w:r>
      <w:proofErr w:type="spellStart"/>
      <w:r>
        <w:rPr>
          <w:color w:val="21282A"/>
          <w:w w:val="105"/>
        </w:rPr>
        <w:t>alumnos</w:t>
      </w:r>
      <w:proofErr w:type="spellEnd"/>
      <w:r>
        <w:rPr>
          <w:color w:val="21282A"/>
          <w:w w:val="105"/>
        </w:rPr>
        <w:t xml:space="preserve"> que </w:t>
      </w:r>
      <w:proofErr w:type="spellStart"/>
      <w:r>
        <w:rPr>
          <w:color w:val="2F383A"/>
          <w:w w:val="105"/>
        </w:rPr>
        <w:t>recibirán</w:t>
      </w:r>
      <w:proofErr w:type="spellEnd"/>
      <w:r>
        <w:rPr>
          <w:color w:val="2F383A"/>
          <w:w w:val="105"/>
        </w:rPr>
        <w:t xml:space="preserve"> </w:t>
      </w:r>
      <w:proofErr w:type="spellStart"/>
      <w:r>
        <w:rPr>
          <w:color w:val="21282A"/>
          <w:w w:val="105"/>
        </w:rPr>
        <w:t>clases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en</w:t>
      </w:r>
      <w:proofErr w:type="spellEnd"/>
      <w:r>
        <w:rPr>
          <w:color w:val="21282A"/>
          <w:w w:val="105"/>
        </w:rPr>
        <w:t xml:space="preserve"> </w:t>
      </w:r>
      <w:r>
        <w:rPr>
          <w:color w:val="4F4D4D"/>
          <w:w w:val="105"/>
        </w:rPr>
        <w:t>l</w:t>
      </w:r>
      <w:r>
        <w:rPr>
          <w:color w:val="21282A"/>
          <w:w w:val="105"/>
        </w:rPr>
        <w:t xml:space="preserve">os </w:t>
      </w:r>
      <w:proofErr w:type="spellStart"/>
      <w:r>
        <w:rPr>
          <w:color w:val="21282A"/>
          <w:w w:val="105"/>
        </w:rPr>
        <w:t>tres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grados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académicos</w:t>
      </w:r>
      <w:proofErr w:type="spellEnd"/>
      <w:r>
        <w:rPr>
          <w:color w:val="21282A"/>
          <w:w w:val="105"/>
        </w:rPr>
        <w:t xml:space="preserve"> de la </w:t>
      </w:r>
      <w:proofErr w:type="spellStart"/>
      <w:r>
        <w:rPr>
          <w:color w:val="21282A"/>
          <w:w w:val="105"/>
        </w:rPr>
        <w:t>secundaria</w:t>
      </w:r>
      <w:proofErr w:type="spellEnd"/>
      <w:r>
        <w:rPr>
          <w:color w:val="21282A"/>
          <w:w w:val="105"/>
        </w:rPr>
        <w:t xml:space="preserve">, </w:t>
      </w:r>
      <w:proofErr w:type="spellStart"/>
      <w:r>
        <w:rPr>
          <w:color w:val="21282A"/>
          <w:w w:val="105"/>
        </w:rPr>
        <w:t>así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mismo</w:t>
      </w:r>
      <w:proofErr w:type="spellEnd"/>
      <w:r>
        <w:rPr>
          <w:color w:val="21282A"/>
          <w:w w:val="105"/>
        </w:rPr>
        <w:t xml:space="preserve"> se </w:t>
      </w:r>
      <w:proofErr w:type="spellStart"/>
      <w:r>
        <w:rPr>
          <w:color w:val="21282A"/>
          <w:w w:val="105"/>
        </w:rPr>
        <w:t>está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dando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respuesta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en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coordinación</w:t>
      </w:r>
      <w:proofErr w:type="spellEnd"/>
      <w:r>
        <w:rPr>
          <w:color w:val="21282A"/>
          <w:w w:val="105"/>
        </w:rPr>
        <w:t xml:space="preserve"> al sector privado, a una de </w:t>
      </w:r>
      <w:r>
        <w:rPr>
          <w:color w:val="2F383A"/>
          <w:w w:val="105"/>
        </w:rPr>
        <w:t xml:space="preserve">las </w:t>
      </w:r>
      <w:proofErr w:type="spellStart"/>
      <w:r>
        <w:rPr>
          <w:color w:val="21282A"/>
          <w:w w:val="105"/>
        </w:rPr>
        <w:t>grandes</w:t>
      </w:r>
      <w:proofErr w:type="spellEnd"/>
      <w:r>
        <w:rPr>
          <w:color w:val="21282A"/>
          <w:w w:val="105"/>
        </w:rPr>
        <w:t xml:space="preserve"> </w:t>
      </w:r>
      <w:proofErr w:type="spellStart"/>
      <w:r>
        <w:rPr>
          <w:color w:val="21282A"/>
          <w:w w:val="105"/>
        </w:rPr>
        <w:t>demandas</w:t>
      </w:r>
      <w:proofErr w:type="spellEnd"/>
      <w:r>
        <w:rPr>
          <w:color w:val="21282A"/>
          <w:w w:val="105"/>
        </w:rPr>
        <w:t xml:space="preserve"> de </w:t>
      </w:r>
      <w:r>
        <w:rPr>
          <w:color w:val="2F383A"/>
          <w:w w:val="105"/>
        </w:rPr>
        <w:t xml:space="preserve">la </w:t>
      </w:r>
      <w:r>
        <w:rPr>
          <w:color w:val="21282A"/>
          <w:w w:val="105"/>
        </w:rPr>
        <w:t xml:space="preserve">zona del </w:t>
      </w:r>
      <w:proofErr w:type="spellStart"/>
      <w:r>
        <w:rPr>
          <w:color w:val="21282A"/>
          <w:w w:val="105"/>
        </w:rPr>
        <w:t>municipio</w:t>
      </w:r>
      <w:proofErr w:type="spellEnd"/>
      <w:r>
        <w:rPr>
          <w:color w:val="21282A"/>
          <w:w w:val="105"/>
        </w:rPr>
        <w:t xml:space="preserve">, una mayor </w:t>
      </w:r>
      <w:proofErr w:type="spellStart"/>
      <w:r>
        <w:rPr>
          <w:color w:val="21282A"/>
          <w:w w:val="105"/>
        </w:rPr>
        <w:t>cobertura</w:t>
      </w:r>
      <w:proofErr w:type="spellEnd"/>
      <w:r>
        <w:rPr>
          <w:color w:val="21282A"/>
          <w:spacing w:val="-3"/>
          <w:w w:val="105"/>
        </w:rPr>
        <w:t xml:space="preserve"> </w:t>
      </w:r>
      <w:proofErr w:type="spellStart"/>
      <w:r>
        <w:rPr>
          <w:color w:val="21282A"/>
          <w:w w:val="105"/>
        </w:rPr>
        <w:t>educativa</w:t>
      </w:r>
      <w:proofErr w:type="spellEnd"/>
      <w:r>
        <w:rPr>
          <w:color w:val="21282A"/>
          <w:w w:val="105"/>
        </w:rPr>
        <w:t>.</w:t>
      </w:r>
    </w:p>
    <w:p w:rsidR="007369A1" w:rsidRDefault="007369A1">
      <w:pPr>
        <w:pStyle w:val="Textoindependiente"/>
        <w:rPr>
          <w:sz w:val="20"/>
        </w:rPr>
      </w:pPr>
    </w:p>
    <w:p w:rsidR="007369A1" w:rsidRDefault="007369A1">
      <w:pPr>
        <w:pStyle w:val="Textoindependiente"/>
        <w:rPr>
          <w:sz w:val="20"/>
        </w:rPr>
      </w:pPr>
    </w:p>
    <w:p w:rsidR="007369A1" w:rsidRDefault="007369A1">
      <w:pPr>
        <w:pStyle w:val="Textoindependiente"/>
        <w:rPr>
          <w:sz w:val="20"/>
        </w:rPr>
      </w:pPr>
    </w:p>
    <w:p w:rsidR="007369A1" w:rsidRDefault="007369A1">
      <w:pPr>
        <w:pStyle w:val="Textoindependiente"/>
        <w:rPr>
          <w:sz w:val="20"/>
        </w:rPr>
      </w:pPr>
    </w:p>
    <w:p w:rsidR="007369A1" w:rsidRDefault="007369A1">
      <w:pPr>
        <w:pStyle w:val="Textoindependiente"/>
        <w:rPr>
          <w:sz w:val="20"/>
        </w:rPr>
      </w:pPr>
    </w:p>
    <w:p w:rsidR="007369A1" w:rsidRDefault="007369A1">
      <w:pPr>
        <w:pStyle w:val="Textoindependiente"/>
        <w:rPr>
          <w:sz w:val="20"/>
        </w:rPr>
      </w:pPr>
    </w:p>
    <w:p w:rsidR="007369A1" w:rsidRDefault="007369A1">
      <w:pPr>
        <w:pStyle w:val="Textoindependiente"/>
        <w:rPr>
          <w:sz w:val="20"/>
        </w:rPr>
      </w:pPr>
    </w:p>
    <w:p w:rsidR="007369A1" w:rsidRDefault="007369A1">
      <w:pPr>
        <w:pStyle w:val="Textoindependiente"/>
        <w:rPr>
          <w:sz w:val="20"/>
        </w:rPr>
      </w:pPr>
    </w:p>
    <w:p w:rsidR="007369A1" w:rsidRDefault="007369A1">
      <w:pPr>
        <w:pStyle w:val="Textoindependiente"/>
        <w:rPr>
          <w:sz w:val="20"/>
        </w:rPr>
      </w:pPr>
    </w:p>
    <w:p w:rsidR="007369A1" w:rsidRDefault="007369A1">
      <w:pPr>
        <w:pStyle w:val="Textoindependiente"/>
        <w:rPr>
          <w:sz w:val="20"/>
        </w:rPr>
      </w:pPr>
    </w:p>
    <w:p w:rsidR="007369A1" w:rsidRDefault="007369A1">
      <w:pPr>
        <w:pStyle w:val="Textoindependiente"/>
        <w:spacing w:before="9"/>
        <w:rPr>
          <w:sz w:val="17"/>
        </w:rPr>
      </w:pPr>
    </w:p>
    <w:p w:rsidR="007369A1" w:rsidRDefault="001B5481" w:rsidP="002A1C78">
      <w:pPr>
        <w:spacing w:before="95"/>
        <w:ind w:right="1256"/>
        <w:jc w:val="center"/>
        <w:rPr>
          <w:sz w:val="14"/>
        </w:rPr>
        <w:sectPr w:rsidR="007369A1">
          <w:pgSz w:w="12240" w:h="15840"/>
          <w:pgMar w:top="300" w:right="340" w:bottom="0" w:left="520" w:header="720" w:footer="720" w:gutter="0"/>
          <w:cols w:space="720"/>
        </w:sectPr>
      </w:pPr>
      <w:r>
        <w:pict>
          <v:group id="_x0000_s1055" alt="" style="position:absolute;left:0;text-align:left;margin-left:36.5pt;margin-top:-123.95pt;width:484.45pt;height:177.15pt;z-index:15739392;mso-position-horizontal-relative:page" coordorigin="730,-2479" coordsize="9689,3543">
            <v:shape id="_x0000_s1056" type="#_x0000_t75" alt="" style="position:absolute;left:730;top:-2479;width:9689;height:3543">
              <v:imagedata r:id="rId1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alt="" style="position:absolute;left:730;top:-2479;width:9689;height:3543;mso-wrap-style:square;v-text-anchor:top" filled="f" stroked="f">
              <v:textbox inset="0,0,0,0">
                <w:txbxContent>
                  <w:p w:rsidR="007369A1" w:rsidRDefault="007369A1">
                    <w:pPr>
                      <w:rPr>
                        <w:sz w:val="34"/>
                      </w:rPr>
                    </w:pPr>
                  </w:p>
                  <w:p w:rsidR="007369A1" w:rsidRDefault="007369A1">
                    <w:pPr>
                      <w:rPr>
                        <w:sz w:val="34"/>
                      </w:rPr>
                    </w:pPr>
                  </w:p>
                  <w:p w:rsidR="007369A1" w:rsidRDefault="007369A1">
                    <w:pPr>
                      <w:rPr>
                        <w:sz w:val="34"/>
                      </w:rPr>
                    </w:pPr>
                  </w:p>
                  <w:p w:rsidR="007369A1" w:rsidRDefault="007369A1">
                    <w:pPr>
                      <w:rPr>
                        <w:sz w:val="34"/>
                      </w:rPr>
                    </w:pPr>
                  </w:p>
                  <w:p w:rsidR="007369A1" w:rsidRDefault="007369A1">
                    <w:pPr>
                      <w:rPr>
                        <w:sz w:val="34"/>
                      </w:rPr>
                    </w:pPr>
                  </w:p>
                  <w:p w:rsidR="007369A1" w:rsidRDefault="007369A1">
                    <w:pPr>
                      <w:rPr>
                        <w:sz w:val="34"/>
                      </w:rPr>
                    </w:pPr>
                  </w:p>
                  <w:p w:rsidR="007369A1" w:rsidRDefault="007369A1">
                    <w:pPr>
                      <w:tabs>
                        <w:tab w:val="left" w:pos="2674"/>
                      </w:tabs>
                      <w:spacing w:before="22"/>
                      <w:ind w:left="1335"/>
                      <w:rPr>
                        <w:sz w:val="14"/>
                      </w:rPr>
                    </w:pPr>
                  </w:p>
                </w:txbxContent>
              </v:textbox>
            </v:shape>
            <w10:wrap anchorx="page"/>
          </v:group>
        </w:pict>
      </w:r>
    </w:p>
    <w:p w:rsidR="002A1C78" w:rsidRDefault="002A1C78">
      <w:pPr>
        <w:pStyle w:val="Ttulo5"/>
        <w:spacing w:before="6"/>
        <w:ind w:left="1291"/>
        <w:rPr>
          <w:color w:val="232A2D"/>
        </w:rPr>
      </w:pPr>
    </w:p>
    <w:p w:rsidR="007369A1" w:rsidRDefault="001B5481">
      <w:pPr>
        <w:pStyle w:val="Ttulo5"/>
        <w:spacing w:before="6"/>
        <w:ind w:left="1291"/>
      </w:pPr>
      <w:r>
        <w:rPr>
          <w:color w:val="232A2D"/>
        </w:rPr>
        <w:t>COMISIONES EDILICIAS</w:t>
      </w:r>
    </w:p>
    <w:p w:rsidR="007369A1" w:rsidRDefault="007369A1">
      <w:pPr>
        <w:pStyle w:val="Textoindependiente"/>
        <w:spacing w:before="5"/>
        <w:rPr>
          <w:b/>
          <w:sz w:val="11"/>
        </w:rPr>
      </w:pPr>
    </w:p>
    <w:p w:rsidR="007369A1" w:rsidRDefault="001B5481">
      <w:pPr>
        <w:pStyle w:val="Textoindependiente"/>
        <w:spacing w:line="30" w:lineRule="exact"/>
        <w:ind w:left="-209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053" alt="" style="width:372pt;height:1.45pt;mso-position-horizontal-relative:char;mso-position-vertical-relative:line" coordsize="7440,29">
            <v:line id="_x0000_s1054" alt="" style="position:absolute" from="0,14" to="7439,14" strokeweight=".50939mm"/>
            <w10:anchorlock/>
          </v:group>
        </w:pict>
      </w:r>
    </w:p>
    <w:p w:rsidR="007369A1" w:rsidRDefault="001B5481">
      <w:pPr>
        <w:pStyle w:val="Textoindependiente"/>
        <w:spacing w:before="87" w:line="372" w:lineRule="auto"/>
        <w:ind w:left="1285" w:right="1224" w:firstLine="4"/>
        <w:jc w:val="both"/>
      </w:pPr>
      <w:r>
        <w:rPr>
          <w:color w:val="232A2D"/>
          <w:w w:val="105"/>
        </w:rPr>
        <w:t xml:space="preserve">Como Regidor del H. </w:t>
      </w:r>
      <w:proofErr w:type="spellStart"/>
      <w:r>
        <w:rPr>
          <w:color w:val="232A2D"/>
          <w:w w:val="105"/>
        </w:rPr>
        <w:t>Ayuntamiento</w:t>
      </w:r>
      <w:proofErr w:type="spellEnd"/>
      <w:r>
        <w:rPr>
          <w:color w:val="232A2D"/>
          <w:w w:val="105"/>
        </w:rPr>
        <w:t xml:space="preserve"> de </w:t>
      </w:r>
      <w:proofErr w:type="spellStart"/>
      <w:r>
        <w:rPr>
          <w:color w:val="232A2D"/>
          <w:w w:val="105"/>
        </w:rPr>
        <w:t>Tlajomulco</w:t>
      </w:r>
      <w:proofErr w:type="spellEnd"/>
      <w:r>
        <w:rPr>
          <w:color w:val="232A2D"/>
          <w:w w:val="105"/>
        </w:rPr>
        <w:t xml:space="preserve"> de </w:t>
      </w:r>
      <w:proofErr w:type="spellStart"/>
      <w:r>
        <w:rPr>
          <w:color w:val="232A2D"/>
          <w:w w:val="105"/>
        </w:rPr>
        <w:t>Zúñiga</w:t>
      </w:r>
      <w:proofErr w:type="spellEnd"/>
      <w:r>
        <w:rPr>
          <w:color w:val="232A2D"/>
          <w:w w:val="105"/>
        </w:rPr>
        <w:t xml:space="preserve">, </w:t>
      </w:r>
      <w:proofErr w:type="spellStart"/>
      <w:r>
        <w:rPr>
          <w:color w:val="232A2D"/>
          <w:w w:val="105"/>
        </w:rPr>
        <w:t>tengo</w:t>
      </w:r>
      <w:proofErr w:type="spellEnd"/>
      <w:r>
        <w:rPr>
          <w:color w:val="232A2D"/>
          <w:w w:val="105"/>
        </w:rPr>
        <w:t xml:space="preserve"> el hon</w:t>
      </w:r>
      <w:r>
        <w:rPr>
          <w:color w:val="232A2D"/>
          <w:w w:val="105"/>
        </w:rPr>
        <w:t xml:space="preserve">or de </w:t>
      </w:r>
      <w:proofErr w:type="spellStart"/>
      <w:r>
        <w:rPr>
          <w:color w:val="232A2D"/>
          <w:w w:val="105"/>
        </w:rPr>
        <w:t>presidir</w:t>
      </w:r>
      <w:proofErr w:type="spellEnd"/>
      <w:r>
        <w:rPr>
          <w:color w:val="232A2D"/>
          <w:w w:val="105"/>
        </w:rPr>
        <w:t xml:space="preserve"> la </w:t>
      </w:r>
      <w:proofErr w:type="spellStart"/>
      <w:r>
        <w:rPr>
          <w:color w:val="232A2D"/>
          <w:w w:val="105"/>
        </w:rPr>
        <w:t>Comisión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Edilicia</w:t>
      </w:r>
      <w:proofErr w:type="spellEnd"/>
      <w:r>
        <w:rPr>
          <w:color w:val="232A2D"/>
          <w:w w:val="105"/>
        </w:rPr>
        <w:t xml:space="preserve"> de </w:t>
      </w:r>
      <w:proofErr w:type="spellStart"/>
      <w:r>
        <w:rPr>
          <w:color w:val="232A2D"/>
          <w:w w:val="105"/>
        </w:rPr>
        <w:t>Educación</w:t>
      </w:r>
      <w:proofErr w:type="spellEnd"/>
      <w:r>
        <w:rPr>
          <w:color w:val="414242"/>
          <w:w w:val="105"/>
        </w:rPr>
        <w:t xml:space="preserve">, </w:t>
      </w:r>
      <w:proofErr w:type="spellStart"/>
      <w:r>
        <w:rPr>
          <w:color w:val="232A2D"/>
          <w:w w:val="105"/>
        </w:rPr>
        <w:t>Innovación</w:t>
      </w:r>
      <w:proofErr w:type="spellEnd"/>
      <w:r>
        <w:rPr>
          <w:color w:val="232A2D"/>
          <w:w w:val="105"/>
        </w:rPr>
        <w:t xml:space="preserve"> y </w:t>
      </w:r>
      <w:proofErr w:type="spellStart"/>
      <w:r>
        <w:rPr>
          <w:color w:val="232A2D"/>
          <w:w w:val="105"/>
        </w:rPr>
        <w:t>Tecnología</w:t>
      </w:r>
      <w:proofErr w:type="spellEnd"/>
      <w:r>
        <w:rPr>
          <w:color w:val="232A2D"/>
          <w:w w:val="105"/>
        </w:rPr>
        <w:t xml:space="preserve">, </w:t>
      </w:r>
      <w:proofErr w:type="spellStart"/>
      <w:r>
        <w:rPr>
          <w:color w:val="232A2D"/>
          <w:w w:val="105"/>
        </w:rPr>
        <w:t>así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como</w:t>
      </w:r>
      <w:proofErr w:type="spellEnd"/>
      <w:r>
        <w:rPr>
          <w:color w:val="232A2D"/>
          <w:w w:val="105"/>
        </w:rPr>
        <w:t xml:space="preserve"> ser </w:t>
      </w:r>
      <w:proofErr w:type="spellStart"/>
      <w:r>
        <w:rPr>
          <w:color w:val="232A2D"/>
          <w:w w:val="105"/>
        </w:rPr>
        <w:t>integrante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como</w:t>
      </w:r>
      <w:proofErr w:type="spellEnd"/>
      <w:r>
        <w:rPr>
          <w:color w:val="232A2D"/>
          <w:w w:val="105"/>
        </w:rPr>
        <w:t xml:space="preserve"> Vocal </w:t>
      </w:r>
      <w:proofErr w:type="spellStart"/>
      <w:r>
        <w:rPr>
          <w:color w:val="232A2D"/>
          <w:w w:val="105"/>
        </w:rPr>
        <w:t>en</w:t>
      </w:r>
      <w:proofErr w:type="spellEnd"/>
      <w:r>
        <w:rPr>
          <w:color w:val="232A2D"/>
          <w:w w:val="105"/>
        </w:rPr>
        <w:t xml:space="preserve"> las </w:t>
      </w:r>
      <w:proofErr w:type="spellStart"/>
      <w:r>
        <w:rPr>
          <w:color w:val="232A2D"/>
          <w:w w:val="105"/>
        </w:rPr>
        <w:t>Comisiones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Ed</w:t>
      </w:r>
      <w:r>
        <w:rPr>
          <w:color w:val="414242"/>
          <w:w w:val="105"/>
        </w:rPr>
        <w:t>i</w:t>
      </w:r>
      <w:r>
        <w:rPr>
          <w:color w:val="232A2D"/>
          <w:w w:val="105"/>
        </w:rPr>
        <w:t>licias</w:t>
      </w:r>
      <w:proofErr w:type="spellEnd"/>
      <w:r>
        <w:rPr>
          <w:color w:val="232A2D"/>
          <w:w w:val="105"/>
        </w:rPr>
        <w:t xml:space="preserve"> de: Medio </w:t>
      </w:r>
      <w:proofErr w:type="spellStart"/>
      <w:r>
        <w:rPr>
          <w:color w:val="232A2D"/>
          <w:w w:val="105"/>
        </w:rPr>
        <w:t>Ambiente</w:t>
      </w:r>
      <w:proofErr w:type="spellEnd"/>
      <w:r>
        <w:rPr>
          <w:color w:val="232A2D"/>
          <w:w w:val="105"/>
        </w:rPr>
        <w:t xml:space="preserve"> y </w:t>
      </w:r>
      <w:proofErr w:type="spellStart"/>
      <w:r>
        <w:rPr>
          <w:color w:val="232A2D"/>
          <w:w w:val="105"/>
        </w:rPr>
        <w:t>Sustentabilidad</w:t>
      </w:r>
      <w:proofErr w:type="spellEnd"/>
      <w:r>
        <w:rPr>
          <w:color w:val="232A2D"/>
          <w:w w:val="105"/>
        </w:rPr>
        <w:t xml:space="preserve">, </w:t>
      </w:r>
      <w:proofErr w:type="spellStart"/>
      <w:r>
        <w:rPr>
          <w:color w:val="232A2D"/>
          <w:w w:val="105"/>
        </w:rPr>
        <w:t>Finanzas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Públicas</w:t>
      </w:r>
      <w:proofErr w:type="spellEnd"/>
      <w:r>
        <w:rPr>
          <w:color w:val="232A2D"/>
          <w:w w:val="105"/>
        </w:rPr>
        <w:t xml:space="preserve"> y </w:t>
      </w:r>
      <w:proofErr w:type="spellStart"/>
      <w:r>
        <w:rPr>
          <w:color w:val="232A2D"/>
          <w:w w:val="105"/>
        </w:rPr>
        <w:t>Patrimonio</w:t>
      </w:r>
      <w:proofErr w:type="spellEnd"/>
      <w:r>
        <w:rPr>
          <w:color w:val="232A2D"/>
          <w:w w:val="105"/>
        </w:rPr>
        <w:t xml:space="preserve">, </w:t>
      </w:r>
      <w:proofErr w:type="spellStart"/>
      <w:r>
        <w:rPr>
          <w:color w:val="414242"/>
          <w:w w:val="105"/>
        </w:rPr>
        <w:t>I</w:t>
      </w:r>
      <w:r>
        <w:rPr>
          <w:color w:val="232A2D"/>
          <w:w w:val="105"/>
        </w:rPr>
        <w:t>gualdad</w:t>
      </w:r>
      <w:proofErr w:type="spellEnd"/>
      <w:r>
        <w:rPr>
          <w:color w:val="232A2D"/>
          <w:w w:val="105"/>
        </w:rPr>
        <w:t xml:space="preserve"> de </w:t>
      </w:r>
      <w:proofErr w:type="spellStart"/>
      <w:r>
        <w:rPr>
          <w:color w:val="232A2D"/>
          <w:w w:val="105"/>
        </w:rPr>
        <w:t>Género</w:t>
      </w:r>
      <w:proofErr w:type="spellEnd"/>
      <w:r>
        <w:rPr>
          <w:color w:val="232A2D"/>
          <w:w w:val="105"/>
        </w:rPr>
        <w:t xml:space="preserve"> y </w:t>
      </w:r>
      <w:proofErr w:type="spellStart"/>
      <w:r>
        <w:rPr>
          <w:color w:val="232A2D"/>
          <w:w w:val="105"/>
        </w:rPr>
        <w:t>en</w:t>
      </w:r>
      <w:proofErr w:type="spellEnd"/>
      <w:r>
        <w:rPr>
          <w:color w:val="232A2D"/>
          <w:w w:val="105"/>
        </w:rPr>
        <w:t xml:space="preserve"> la de </w:t>
      </w:r>
      <w:proofErr w:type="spellStart"/>
      <w:r>
        <w:rPr>
          <w:color w:val="232A2D"/>
          <w:w w:val="105"/>
        </w:rPr>
        <w:t>Cultura</w:t>
      </w:r>
      <w:proofErr w:type="spellEnd"/>
      <w:r>
        <w:rPr>
          <w:color w:val="232A2D"/>
          <w:w w:val="105"/>
        </w:rPr>
        <w:t xml:space="preserve"> e Identidad </w:t>
      </w:r>
      <w:proofErr w:type="spellStart"/>
      <w:r>
        <w:rPr>
          <w:color w:val="232A2D"/>
          <w:w w:val="105"/>
        </w:rPr>
        <w:t>Tlajomulquense</w:t>
      </w:r>
      <w:proofErr w:type="spellEnd"/>
      <w:r>
        <w:rPr>
          <w:color w:val="232A2D"/>
          <w:w w:val="105"/>
        </w:rPr>
        <w:t>.</w:t>
      </w:r>
    </w:p>
    <w:p w:rsidR="007369A1" w:rsidRDefault="001B5481">
      <w:pPr>
        <w:pStyle w:val="Ttulo5"/>
        <w:spacing w:before="190"/>
      </w:pPr>
      <w:proofErr w:type="spellStart"/>
      <w:r>
        <w:rPr>
          <w:color w:val="232A2D"/>
        </w:rPr>
        <w:t>Comisión</w:t>
      </w:r>
      <w:proofErr w:type="spellEnd"/>
      <w:r>
        <w:rPr>
          <w:color w:val="232A2D"/>
        </w:rPr>
        <w:t xml:space="preserve"> </w:t>
      </w:r>
      <w:proofErr w:type="spellStart"/>
      <w:r>
        <w:rPr>
          <w:color w:val="232A2D"/>
        </w:rPr>
        <w:t>Edilicia</w:t>
      </w:r>
      <w:proofErr w:type="spellEnd"/>
      <w:r>
        <w:rPr>
          <w:color w:val="232A2D"/>
        </w:rPr>
        <w:t xml:space="preserve"> </w:t>
      </w:r>
      <w:proofErr w:type="spellStart"/>
      <w:r>
        <w:rPr>
          <w:color w:val="232A2D"/>
        </w:rPr>
        <w:t>Presidida</w:t>
      </w:r>
      <w:proofErr w:type="spellEnd"/>
    </w:p>
    <w:p w:rsidR="007369A1" w:rsidRDefault="007369A1">
      <w:pPr>
        <w:pStyle w:val="Textoindependiente"/>
        <w:spacing w:before="8"/>
        <w:rPr>
          <w:b/>
          <w:sz w:val="38"/>
        </w:rPr>
      </w:pPr>
    </w:p>
    <w:p w:rsidR="007369A1" w:rsidRDefault="001B5481">
      <w:pPr>
        <w:pStyle w:val="Textoindependiente"/>
        <w:spacing w:line="372" w:lineRule="auto"/>
        <w:ind w:left="1281" w:right="1236" w:firstLine="3"/>
        <w:jc w:val="both"/>
      </w:pPr>
      <w:r>
        <w:rPr>
          <w:color w:val="232A2D"/>
          <w:w w:val="105"/>
        </w:rPr>
        <w:t xml:space="preserve">La </w:t>
      </w:r>
      <w:proofErr w:type="spellStart"/>
      <w:r>
        <w:rPr>
          <w:color w:val="232A2D"/>
          <w:w w:val="105"/>
        </w:rPr>
        <w:t>Comisión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Edilicia</w:t>
      </w:r>
      <w:proofErr w:type="spellEnd"/>
      <w:r>
        <w:rPr>
          <w:color w:val="232A2D"/>
          <w:w w:val="105"/>
        </w:rPr>
        <w:t xml:space="preserve"> de </w:t>
      </w:r>
      <w:proofErr w:type="spellStart"/>
      <w:r>
        <w:rPr>
          <w:color w:val="232A2D"/>
          <w:w w:val="105"/>
        </w:rPr>
        <w:t>Educación</w:t>
      </w:r>
      <w:proofErr w:type="spellEnd"/>
      <w:r>
        <w:rPr>
          <w:color w:val="232A2D"/>
          <w:w w:val="105"/>
        </w:rPr>
        <w:t xml:space="preserve">, </w:t>
      </w:r>
      <w:proofErr w:type="spellStart"/>
      <w:r>
        <w:rPr>
          <w:color w:val="232A2D"/>
          <w:w w:val="105"/>
        </w:rPr>
        <w:t>Innovación</w:t>
      </w:r>
      <w:proofErr w:type="spellEnd"/>
      <w:r>
        <w:rPr>
          <w:color w:val="232A2D"/>
          <w:w w:val="105"/>
        </w:rPr>
        <w:t xml:space="preserve"> </w:t>
      </w:r>
      <w:r>
        <w:rPr>
          <w:color w:val="414242"/>
          <w:w w:val="105"/>
        </w:rPr>
        <w:t xml:space="preserve">y </w:t>
      </w:r>
      <w:proofErr w:type="spellStart"/>
      <w:r>
        <w:rPr>
          <w:color w:val="232A2D"/>
          <w:w w:val="105"/>
        </w:rPr>
        <w:t>Tecnología</w:t>
      </w:r>
      <w:proofErr w:type="spellEnd"/>
      <w:r>
        <w:rPr>
          <w:color w:val="232A2D"/>
          <w:w w:val="105"/>
        </w:rPr>
        <w:t xml:space="preserve">; </w:t>
      </w:r>
      <w:r>
        <w:rPr>
          <w:color w:val="414242"/>
          <w:w w:val="105"/>
        </w:rPr>
        <w:t>l</w:t>
      </w:r>
      <w:r>
        <w:rPr>
          <w:color w:val="232A2D"/>
          <w:w w:val="105"/>
        </w:rPr>
        <w:t xml:space="preserve">a </w:t>
      </w:r>
      <w:proofErr w:type="spellStart"/>
      <w:r>
        <w:rPr>
          <w:color w:val="232A2D"/>
          <w:w w:val="105"/>
        </w:rPr>
        <w:t>cual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presido</w:t>
      </w:r>
      <w:proofErr w:type="spellEnd"/>
      <w:r>
        <w:rPr>
          <w:color w:val="232A2D"/>
          <w:w w:val="105"/>
        </w:rPr>
        <w:t xml:space="preserve">, </w:t>
      </w:r>
      <w:proofErr w:type="spellStart"/>
      <w:r>
        <w:rPr>
          <w:color w:val="232A2D"/>
          <w:w w:val="105"/>
        </w:rPr>
        <w:t>está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integrada</w:t>
      </w:r>
      <w:proofErr w:type="spellEnd"/>
      <w:r>
        <w:rPr>
          <w:color w:val="232A2D"/>
          <w:w w:val="105"/>
        </w:rPr>
        <w:t xml:space="preserve"> de la </w:t>
      </w:r>
      <w:proofErr w:type="spellStart"/>
      <w:r>
        <w:rPr>
          <w:color w:val="232A2D"/>
          <w:w w:val="105"/>
        </w:rPr>
        <w:t>siguiente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manera</w:t>
      </w:r>
      <w:proofErr w:type="spellEnd"/>
      <w:r>
        <w:rPr>
          <w:color w:val="232A2D"/>
          <w:w w:val="105"/>
        </w:rPr>
        <w:t>:</w:t>
      </w:r>
    </w:p>
    <w:p w:rsidR="007369A1" w:rsidRDefault="007369A1">
      <w:pPr>
        <w:pStyle w:val="Textoindependiente"/>
        <w:spacing w:before="6"/>
        <w:rPr>
          <w:sz w:val="16"/>
        </w:rPr>
      </w:pPr>
    </w:p>
    <w:p w:rsidR="007369A1" w:rsidRDefault="001B5481">
      <w:pPr>
        <w:spacing w:before="93"/>
        <w:ind w:left="2897"/>
        <w:rPr>
          <w:sz w:val="24"/>
        </w:rPr>
      </w:pPr>
      <w:proofErr w:type="spellStart"/>
      <w:r>
        <w:rPr>
          <w:color w:val="F4F2EF"/>
          <w:w w:val="105"/>
          <w:sz w:val="24"/>
          <w:shd w:val="clear" w:color="auto" w:fill="3D4950"/>
        </w:rPr>
        <w:t>Presidente</w:t>
      </w:r>
      <w:proofErr w:type="spellEnd"/>
    </w:p>
    <w:p w:rsidR="007369A1" w:rsidRDefault="001B5481">
      <w:pPr>
        <w:pStyle w:val="Prrafodelista"/>
        <w:numPr>
          <w:ilvl w:val="0"/>
          <w:numId w:val="7"/>
        </w:numPr>
        <w:tabs>
          <w:tab w:val="left" w:pos="3131"/>
        </w:tabs>
        <w:spacing w:before="94"/>
        <w:jc w:val="left"/>
        <w:rPr>
          <w:sz w:val="20"/>
        </w:rPr>
      </w:pPr>
      <w:r>
        <w:rPr>
          <w:color w:val="232A2D"/>
          <w:w w:val="105"/>
          <w:sz w:val="20"/>
        </w:rPr>
        <w:t>Reg</w:t>
      </w:r>
      <w:r>
        <w:rPr>
          <w:color w:val="214159"/>
          <w:w w:val="105"/>
          <w:sz w:val="20"/>
        </w:rPr>
        <w:t>i</w:t>
      </w:r>
      <w:r>
        <w:rPr>
          <w:color w:val="232A2D"/>
          <w:w w:val="105"/>
          <w:sz w:val="20"/>
        </w:rPr>
        <w:t>dor Antonio Sánchez</w:t>
      </w:r>
      <w:r>
        <w:rPr>
          <w:color w:val="232A2D"/>
          <w:spacing w:val="33"/>
          <w:w w:val="105"/>
          <w:sz w:val="20"/>
        </w:rPr>
        <w:t xml:space="preserve"> </w:t>
      </w:r>
      <w:r>
        <w:rPr>
          <w:color w:val="232A2D"/>
          <w:w w:val="105"/>
          <w:sz w:val="20"/>
        </w:rPr>
        <w:t>Flores</w:t>
      </w:r>
    </w:p>
    <w:p w:rsidR="007369A1" w:rsidRDefault="001B5481">
      <w:pPr>
        <w:pStyle w:val="Textoindependiente"/>
        <w:rPr>
          <w:sz w:val="10"/>
        </w:rPr>
      </w:pPr>
      <w:r>
        <w:rPr>
          <w:noProof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2136108</wp:posOffset>
            </wp:positionH>
            <wp:positionV relativeFrom="paragraph">
              <wp:posOffset>98346</wp:posOffset>
            </wp:positionV>
            <wp:extent cx="779075" cy="243839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075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9A1" w:rsidRDefault="001B5481">
      <w:pPr>
        <w:pStyle w:val="Prrafodelista"/>
        <w:numPr>
          <w:ilvl w:val="0"/>
          <w:numId w:val="7"/>
        </w:numPr>
        <w:tabs>
          <w:tab w:val="left" w:pos="3131"/>
        </w:tabs>
        <w:spacing w:before="10"/>
        <w:jc w:val="left"/>
        <w:rPr>
          <w:sz w:val="20"/>
        </w:rPr>
      </w:pPr>
      <w:proofErr w:type="spellStart"/>
      <w:r>
        <w:rPr>
          <w:color w:val="232A2D"/>
          <w:sz w:val="20"/>
        </w:rPr>
        <w:t>Regidora</w:t>
      </w:r>
      <w:proofErr w:type="spellEnd"/>
      <w:r>
        <w:rPr>
          <w:color w:val="414242"/>
          <w:sz w:val="20"/>
        </w:rPr>
        <w:t xml:space="preserve">: </w:t>
      </w:r>
      <w:proofErr w:type="spellStart"/>
      <w:r>
        <w:rPr>
          <w:color w:val="232A2D"/>
          <w:sz w:val="20"/>
        </w:rPr>
        <w:t>Vio</w:t>
      </w:r>
      <w:proofErr w:type="spellEnd"/>
      <w:r>
        <w:rPr>
          <w:color w:val="232A2D"/>
          <w:sz w:val="20"/>
        </w:rPr>
        <w:t xml:space="preserve"> </w:t>
      </w:r>
      <w:proofErr w:type="spellStart"/>
      <w:r>
        <w:rPr>
          <w:color w:val="414242"/>
          <w:spacing w:val="4"/>
          <w:sz w:val="20"/>
        </w:rPr>
        <w:t>l</w:t>
      </w:r>
      <w:r>
        <w:rPr>
          <w:color w:val="232A2D"/>
          <w:spacing w:val="4"/>
          <w:sz w:val="20"/>
        </w:rPr>
        <w:t>eta</w:t>
      </w:r>
      <w:proofErr w:type="spellEnd"/>
      <w:r>
        <w:rPr>
          <w:color w:val="232A2D"/>
          <w:spacing w:val="4"/>
          <w:sz w:val="20"/>
        </w:rPr>
        <w:t xml:space="preserve"> </w:t>
      </w:r>
      <w:r>
        <w:rPr>
          <w:color w:val="232A2D"/>
          <w:sz w:val="20"/>
        </w:rPr>
        <w:t>Zaragoza</w:t>
      </w:r>
      <w:r>
        <w:rPr>
          <w:color w:val="232A2D"/>
          <w:spacing w:val="30"/>
          <w:sz w:val="20"/>
        </w:rPr>
        <w:t xml:space="preserve"> </w:t>
      </w:r>
      <w:r>
        <w:rPr>
          <w:color w:val="232A2D"/>
          <w:sz w:val="20"/>
        </w:rPr>
        <w:t>Campos</w:t>
      </w:r>
    </w:p>
    <w:p w:rsidR="007369A1" w:rsidRDefault="001B5481">
      <w:pPr>
        <w:pStyle w:val="Prrafodelista"/>
        <w:numPr>
          <w:ilvl w:val="0"/>
          <w:numId w:val="7"/>
        </w:numPr>
        <w:tabs>
          <w:tab w:val="left" w:pos="3131"/>
          <w:tab w:val="left" w:pos="4169"/>
        </w:tabs>
        <w:spacing w:before="98"/>
        <w:jc w:val="left"/>
        <w:rPr>
          <w:sz w:val="20"/>
        </w:rPr>
      </w:pPr>
      <w:r>
        <w:rPr>
          <w:color w:val="232A2D"/>
          <w:w w:val="105"/>
          <w:sz w:val="20"/>
        </w:rPr>
        <w:t>Regidor:</w:t>
      </w:r>
      <w:r>
        <w:rPr>
          <w:color w:val="232A2D"/>
          <w:w w:val="105"/>
          <w:sz w:val="20"/>
        </w:rPr>
        <w:tab/>
        <w:t xml:space="preserve">Miguel </w:t>
      </w:r>
      <w:proofErr w:type="spellStart"/>
      <w:r>
        <w:rPr>
          <w:color w:val="232A2D"/>
          <w:w w:val="105"/>
          <w:sz w:val="20"/>
        </w:rPr>
        <w:t>Ángel</w:t>
      </w:r>
      <w:proofErr w:type="spellEnd"/>
      <w:r>
        <w:rPr>
          <w:color w:val="232A2D"/>
          <w:w w:val="105"/>
          <w:sz w:val="20"/>
        </w:rPr>
        <w:t xml:space="preserve"> León</w:t>
      </w:r>
      <w:r>
        <w:rPr>
          <w:color w:val="232A2D"/>
          <w:spacing w:val="13"/>
          <w:w w:val="105"/>
          <w:sz w:val="20"/>
        </w:rPr>
        <w:t xml:space="preserve"> </w:t>
      </w:r>
      <w:r>
        <w:rPr>
          <w:color w:val="232A2D"/>
          <w:w w:val="105"/>
          <w:sz w:val="20"/>
        </w:rPr>
        <w:t>Corrales</w:t>
      </w:r>
    </w:p>
    <w:p w:rsidR="007369A1" w:rsidRDefault="001B5481">
      <w:pPr>
        <w:pStyle w:val="Prrafodelista"/>
        <w:numPr>
          <w:ilvl w:val="0"/>
          <w:numId w:val="7"/>
        </w:numPr>
        <w:tabs>
          <w:tab w:val="left" w:pos="3131"/>
        </w:tabs>
        <w:spacing w:before="102"/>
        <w:ind w:hanging="178"/>
        <w:jc w:val="left"/>
        <w:rPr>
          <w:sz w:val="20"/>
        </w:rPr>
      </w:pPr>
      <w:proofErr w:type="spellStart"/>
      <w:r>
        <w:rPr>
          <w:color w:val="232A2D"/>
          <w:w w:val="105"/>
          <w:sz w:val="20"/>
        </w:rPr>
        <w:t>Regidora</w:t>
      </w:r>
      <w:proofErr w:type="spellEnd"/>
      <w:r>
        <w:rPr>
          <w:color w:val="414242"/>
          <w:w w:val="105"/>
          <w:sz w:val="20"/>
        </w:rPr>
        <w:t xml:space="preserve">: </w:t>
      </w:r>
      <w:r>
        <w:rPr>
          <w:color w:val="232A2D"/>
          <w:w w:val="105"/>
          <w:sz w:val="20"/>
        </w:rPr>
        <w:t xml:space="preserve">M </w:t>
      </w:r>
      <w:proofErr w:type="spellStart"/>
      <w:r>
        <w:rPr>
          <w:color w:val="232A2D"/>
          <w:w w:val="105"/>
          <w:sz w:val="20"/>
        </w:rPr>
        <w:t>arice</w:t>
      </w:r>
      <w:proofErr w:type="spellEnd"/>
      <w:r>
        <w:rPr>
          <w:color w:val="232A2D"/>
          <w:w w:val="105"/>
          <w:sz w:val="20"/>
        </w:rPr>
        <w:t xml:space="preserve"> </w:t>
      </w:r>
      <w:r>
        <w:rPr>
          <w:color w:val="414242"/>
          <w:spacing w:val="3"/>
          <w:w w:val="105"/>
          <w:sz w:val="20"/>
        </w:rPr>
        <w:t>l</w:t>
      </w:r>
      <w:r>
        <w:rPr>
          <w:color w:val="232A2D"/>
          <w:spacing w:val="3"/>
          <w:w w:val="105"/>
          <w:sz w:val="20"/>
        </w:rPr>
        <w:t xml:space="preserve">a </w:t>
      </w:r>
      <w:r>
        <w:rPr>
          <w:color w:val="232A2D"/>
          <w:w w:val="105"/>
          <w:sz w:val="20"/>
        </w:rPr>
        <w:t>Caro</w:t>
      </w:r>
      <w:r>
        <w:rPr>
          <w:color w:val="232A2D"/>
          <w:spacing w:val="12"/>
          <w:w w:val="105"/>
          <w:sz w:val="20"/>
        </w:rPr>
        <w:t xml:space="preserve"> </w:t>
      </w:r>
      <w:proofErr w:type="spellStart"/>
      <w:r>
        <w:rPr>
          <w:color w:val="232A2D"/>
          <w:w w:val="105"/>
          <w:sz w:val="20"/>
        </w:rPr>
        <w:t>Enríquez</w:t>
      </w:r>
      <w:proofErr w:type="spellEnd"/>
    </w:p>
    <w:p w:rsidR="007369A1" w:rsidRDefault="001B5481">
      <w:pPr>
        <w:pStyle w:val="Prrafodelista"/>
        <w:numPr>
          <w:ilvl w:val="0"/>
          <w:numId w:val="7"/>
        </w:numPr>
        <w:tabs>
          <w:tab w:val="left" w:pos="3131"/>
          <w:tab w:val="left" w:pos="4165"/>
        </w:tabs>
        <w:spacing w:before="97"/>
        <w:ind w:hanging="178"/>
        <w:jc w:val="left"/>
        <w:rPr>
          <w:sz w:val="20"/>
        </w:rPr>
      </w:pPr>
      <w:r>
        <w:rPr>
          <w:color w:val="232A2D"/>
          <w:sz w:val="20"/>
        </w:rPr>
        <w:t>Regidor</w:t>
      </w:r>
      <w:r>
        <w:rPr>
          <w:color w:val="414242"/>
          <w:sz w:val="20"/>
        </w:rPr>
        <w:t>:</w:t>
      </w:r>
      <w:r>
        <w:rPr>
          <w:color w:val="414242"/>
          <w:sz w:val="20"/>
        </w:rPr>
        <w:tab/>
      </w:r>
      <w:r>
        <w:rPr>
          <w:color w:val="232A2D"/>
          <w:sz w:val="20"/>
        </w:rPr>
        <w:t xml:space="preserve">César Francisco Pa </w:t>
      </w:r>
      <w:proofErr w:type="spellStart"/>
      <w:r>
        <w:rPr>
          <w:color w:val="232A2D"/>
          <w:spacing w:val="2"/>
          <w:sz w:val="20"/>
        </w:rPr>
        <w:t>d</w:t>
      </w:r>
      <w:r>
        <w:rPr>
          <w:color w:val="414242"/>
          <w:spacing w:val="2"/>
          <w:sz w:val="20"/>
        </w:rPr>
        <w:t>ill</w:t>
      </w:r>
      <w:r>
        <w:rPr>
          <w:color w:val="232A2D"/>
          <w:spacing w:val="2"/>
          <w:sz w:val="20"/>
        </w:rPr>
        <w:t>a</w:t>
      </w:r>
      <w:proofErr w:type="spellEnd"/>
      <w:r>
        <w:rPr>
          <w:color w:val="232A2D"/>
          <w:spacing w:val="-34"/>
          <w:sz w:val="20"/>
        </w:rPr>
        <w:t xml:space="preserve"> </w:t>
      </w:r>
      <w:r>
        <w:rPr>
          <w:color w:val="232A2D"/>
          <w:sz w:val="20"/>
        </w:rPr>
        <w:t>Chávez</w:t>
      </w:r>
    </w:p>
    <w:p w:rsidR="007369A1" w:rsidRDefault="007369A1">
      <w:pPr>
        <w:pStyle w:val="Textoindependiente"/>
        <w:rPr>
          <w:sz w:val="22"/>
        </w:rPr>
      </w:pPr>
    </w:p>
    <w:p w:rsidR="007369A1" w:rsidRDefault="007369A1">
      <w:pPr>
        <w:pStyle w:val="Textoindependiente"/>
        <w:rPr>
          <w:sz w:val="22"/>
        </w:rPr>
      </w:pPr>
    </w:p>
    <w:p w:rsidR="007369A1" w:rsidRDefault="001B5481">
      <w:pPr>
        <w:pStyle w:val="Textoindependiente"/>
        <w:spacing w:before="151" w:line="379" w:lineRule="auto"/>
        <w:ind w:left="1270" w:right="1236" w:firstLine="2"/>
        <w:jc w:val="both"/>
      </w:pPr>
      <w:r>
        <w:rPr>
          <w:noProof/>
        </w:rPr>
        <w:drawing>
          <wp:anchor distT="0" distB="0" distL="0" distR="0" simplePos="0" relativeHeight="487206912" behindDoc="1" locked="0" layoutInCell="1" allowOverlap="1">
            <wp:simplePos x="0" y="0"/>
            <wp:positionH relativeFrom="page">
              <wp:posOffset>2245964</wp:posOffset>
            </wp:positionH>
            <wp:positionV relativeFrom="paragraph">
              <wp:posOffset>1461523</wp:posOffset>
            </wp:positionV>
            <wp:extent cx="4833706" cy="1882700"/>
            <wp:effectExtent l="0" t="0" r="0" b="0"/>
            <wp:wrapNone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706" cy="18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A2D"/>
          <w:w w:val="105"/>
        </w:rPr>
        <w:t xml:space="preserve">A lo largo de </w:t>
      </w:r>
      <w:proofErr w:type="spellStart"/>
      <w:r>
        <w:rPr>
          <w:color w:val="232A2D"/>
          <w:w w:val="105"/>
        </w:rPr>
        <w:t>este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periodo</w:t>
      </w:r>
      <w:proofErr w:type="spellEnd"/>
      <w:r>
        <w:rPr>
          <w:color w:val="414242"/>
          <w:w w:val="105"/>
        </w:rPr>
        <w:t xml:space="preserve">, </w:t>
      </w:r>
      <w:proofErr w:type="spellStart"/>
      <w:r>
        <w:rPr>
          <w:color w:val="232A2D"/>
          <w:w w:val="105"/>
        </w:rPr>
        <w:t>hemos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realizado</w:t>
      </w:r>
      <w:proofErr w:type="spellEnd"/>
      <w:r>
        <w:rPr>
          <w:color w:val="232A2D"/>
          <w:w w:val="105"/>
        </w:rPr>
        <w:t xml:space="preserve"> seis </w:t>
      </w:r>
      <w:proofErr w:type="spellStart"/>
      <w:r>
        <w:rPr>
          <w:color w:val="232A2D"/>
          <w:w w:val="105"/>
        </w:rPr>
        <w:t>sesiones</w:t>
      </w:r>
      <w:proofErr w:type="spellEnd"/>
      <w:r>
        <w:rPr>
          <w:color w:val="232A2D"/>
          <w:w w:val="105"/>
        </w:rPr>
        <w:t xml:space="preserve"> de la </w:t>
      </w:r>
      <w:proofErr w:type="spellStart"/>
      <w:r>
        <w:rPr>
          <w:color w:val="232A2D"/>
          <w:w w:val="105"/>
        </w:rPr>
        <w:t>comisión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en</w:t>
      </w:r>
      <w:proofErr w:type="spellEnd"/>
      <w:r>
        <w:rPr>
          <w:color w:val="232A2D"/>
          <w:w w:val="105"/>
        </w:rPr>
        <w:t xml:space="preserve"> las </w:t>
      </w:r>
      <w:proofErr w:type="spellStart"/>
      <w:r>
        <w:rPr>
          <w:color w:val="232A2D"/>
          <w:w w:val="105"/>
        </w:rPr>
        <w:t>siguientes</w:t>
      </w:r>
      <w:proofErr w:type="spellEnd"/>
      <w:r>
        <w:rPr>
          <w:color w:val="232A2D"/>
          <w:spacing w:val="11"/>
          <w:w w:val="105"/>
        </w:rPr>
        <w:t xml:space="preserve"> </w:t>
      </w:r>
      <w:proofErr w:type="spellStart"/>
      <w:r>
        <w:rPr>
          <w:color w:val="232A2D"/>
          <w:w w:val="105"/>
        </w:rPr>
        <w:t>fechas</w:t>
      </w:r>
      <w:proofErr w:type="spellEnd"/>
      <w:r>
        <w:rPr>
          <w:color w:val="232A2D"/>
          <w:w w:val="105"/>
        </w:rPr>
        <w:t xml:space="preserve"> y</w:t>
      </w:r>
      <w:r>
        <w:rPr>
          <w:color w:val="232A2D"/>
          <w:spacing w:val="-7"/>
          <w:w w:val="105"/>
        </w:rPr>
        <w:t xml:space="preserve"> </w:t>
      </w:r>
      <w:r>
        <w:rPr>
          <w:color w:val="232A2D"/>
          <w:w w:val="105"/>
        </w:rPr>
        <w:t>bajo</w:t>
      </w:r>
      <w:r>
        <w:rPr>
          <w:color w:val="232A2D"/>
          <w:spacing w:val="-1"/>
          <w:w w:val="105"/>
        </w:rPr>
        <w:t xml:space="preserve"> </w:t>
      </w:r>
      <w:r>
        <w:rPr>
          <w:color w:val="232A2D"/>
          <w:w w:val="105"/>
        </w:rPr>
        <w:t>el</w:t>
      </w:r>
      <w:r>
        <w:rPr>
          <w:color w:val="232A2D"/>
          <w:spacing w:val="-14"/>
          <w:w w:val="105"/>
        </w:rPr>
        <w:t xml:space="preserve"> </w:t>
      </w:r>
      <w:proofErr w:type="spellStart"/>
      <w:r>
        <w:rPr>
          <w:color w:val="232A2D"/>
          <w:w w:val="105"/>
        </w:rPr>
        <w:t>orden</w:t>
      </w:r>
      <w:proofErr w:type="spellEnd"/>
      <w:r>
        <w:rPr>
          <w:color w:val="232A2D"/>
          <w:spacing w:val="-3"/>
          <w:w w:val="105"/>
        </w:rPr>
        <w:t xml:space="preserve"> </w:t>
      </w:r>
      <w:r>
        <w:rPr>
          <w:color w:val="232A2D"/>
          <w:w w:val="105"/>
        </w:rPr>
        <w:t>del</w:t>
      </w:r>
      <w:r>
        <w:rPr>
          <w:color w:val="232A2D"/>
          <w:spacing w:val="-7"/>
          <w:w w:val="105"/>
        </w:rPr>
        <w:t xml:space="preserve"> </w:t>
      </w:r>
      <w:r>
        <w:rPr>
          <w:color w:val="232A2D"/>
          <w:w w:val="105"/>
        </w:rPr>
        <w:t>día</w:t>
      </w:r>
      <w:r>
        <w:rPr>
          <w:color w:val="232A2D"/>
          <w:spacing w:val="-7"/>
          <w:w w:val="105"/>
        </w:rPr>
        <w:t xml:space="preserve"> </w:t>
      </w:r>
      <w:proofErr w:type="spellStart"/>
      <w:r>
        <w:rPr>
          <w:color w:val="232A2D"/>
          <w:spacing w:val="-5"/>
          <w:w w:val="105"/>
        </w:rPr>
        <w:t>respectivamente</w:t>
      </w:r>
      <w:proofErr w:type="spellEnd"/>
      <w:r>
        <w:rPr>
          <w:color w:val="414242"/>
          <w:spacing w:val="-5"/>
          <w:w w:val="105"/>
        </w:rPr>
        <w:t>,</w:t>
      </w:r>
      <w:r>
        <w:rPr>
          <w:color w:val="414242"/>
          <w:spacing w:val="-11"/>
          <w:w w:val="105"/>
        </w:rPr>
        <w:t xml:space="preserve"> </w:t>
      </w:r>
      <w:proofErr w:type="spellStart"/>
      <w:r>
        <w:rPr>
          <w:color w:val="232A2D"/>
          <w:w w:val="105"/>
        </w:rPr>
        <w:t>señalando</w:t>
      </w:r>
      <w:proofErr w:type="spellEnd"/>
      <w:r>
        <w:rPr>
          <w:color w:val="232A2D"/>
          <w:spacing w:val="10"/>
          <w:w w:val="105"/>
        </w:rPr>
        <w:t xml:space="preserve"> </w:t>
      </w:r>
      <w:r>
        <w:rPr>
          <w:color w:val="232A2D"/>
          <w:w w:val="105"/>
        </w:rPr>
        <w:t>que</w:t>
      </w:r>
      <w:r>
        <w:rPr>
          <w:color w:val="232A2D"/>
          <w:spacing w:val="-10"/>
          <w:w w:val="105"/>
        </w:rPr>
        <w:t xml:space="preserve"> </w:t>
      </w:r>
      <w:proofErr w:type="spellStart"/>
      <w:r>
        <w:rPr>
          <w:color w:val="232A2D"/>
          <w:w w:val="105"/>
        </w:rPr>
        <w:t>en</w:t>
      </w:r>
      <w:proofErr w:type="spellEnd"/>
      <w:r>
        <w:rPr>
          <w:color w:val="232A2D"/>
          <w:spacing w:val="-14"/>
          <w:w w:val="105"/>
        </w:rPr>
        <w:t xml:space="preserve"> </w:t>
      </w:r>
      <w:r>
        <w:rPr>
          <w:color w:val="232A2D"/>
          <w:w w:val="105"/>
        </w:rPr>
        <w:t>el</w:t>
      </w:r>
      <w:r>
        <w:rPr>
          <w:color w:val="232A2D"/>
          <w:spacing w:val="-12"/>
          <w:w w:val="105"/>
        </w:rPr>
        <w:t xml:space="preserve"> </w:t>
      </w:r>
      <w:proofErr w:type="spellStart"/>
      <w:r>
        <w:rPr>
          <w:color w:val="232A2D"/>
          <w:w w:val="105"/>
        </w:rPr>
        <w:t>mes</w:t>
      </w:r>
      <w:proofErr w:type="spellEnd"/>
      <w:r>
        <w:rPr>
          <w:color w:val="232A2D"/>
          <w:w w:val="105"/>
        </w:rPr>
        <w:t xml:space="preserve"> de </w:t>
      </w:r>
      <w:proofErr w:type="spellStart"/>
      <w:r>
        <w:rPr>
          <w:color w:val="232A2D"/>
          <w:w w:val="105"/>
        </w:rPr>
        <w:t>marzo</w:t>
      </w:r>
      <w:proofErr w:type="spellEnd"/>
      <w:r>
        <w:rPr>
          <w:color w:val="232A2D"/>
          <w:w w:val="105"/>
        </w:rPr>
        <w:t xml:space="preserve"> del </w:t>
      </w:r>
      <w:proofErr w:type="spellStart"/>
      <w:r>
        <w:rPr>
          <w:color w:val="232A2D"/>
          <w:w w:val="105"/>
        </w:rPr>
        <w:t>presente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año</w:t>
      </w:r>
      <w:proofErr w:type="spellEnd"/>
      <w:r>
        <w:rPr>
          <w:color w:val="414242"/>
          <w:w w:val="105"/>
        </w:rPr>
        <w:t xml:space="preserve">; </w:t>
      </w:r>
      <w:proofErr w:type="spellStart"/>
      <w:r>
        <w:rPr>
          <w:color w:val="232A2D"/>
          <w:w w:val="105"/>
        </w:rPr>
        <w:t>siguiendo</w:t>
      </w:r>
      <w:proofErr w:type="spellEnd"/>
      <w:r>
        <w:rPr>
          <w:color w:val="232A2D"/>
          <w:w w:val="105"/>
        </w:rPr>
        <w:t xml:space="preserve"> las </w:t>
      </w:r>
      <w:proofErr w:type="spellStart"/>
      <w:r>
        <w:rPr>
          <w:color w:val="232A2D"/>
          <w:w w:val="105"/>
        </w:rPr>
        <w:t>indicaciones</w:t>
      </w:r>
      <w:proofErr w:type="spellEnd"/>
      <w:r>
        <w:rPr>
          <w:color w:val="232A2D"/>
          <w:w w:val="105"/>
        </w:rPr>
        <w:t xml:space="preserve"> de las </w:t>
      </w:r>
      <w:proofErr w:type="spellStart"/>
      <w:r>
        <w:rPr>
          <w:color w:val="232A2D"/>
          <w:w w:val="105"/>
        </w:rPr>
        <w:t>autoridades</w:t>
      </w:r>
      <w:proofErr w:type="spellEnd"/>
      <w:r>
        <w:rPr>
          <w:color w:val="232A2D"/>
          <w:w w:val="105"/>
        </w:rPr>
        <w:t xml:space="preserve"> de </w:t>
      </w:r>
      <w:proofErr w:type="spellStart"/>
      <w:r>
        <w:rPr>
          <w:color w:val="232A2D"/>
          <w:w w:val="105"/>
        </w:rPr>
        <w:t>sa</w:t>
      </w:r>
      <w:r>
        <w:rPr>
          <w:color w:val="414242"/>
          <w:w w:val="105"/>
        </w:rPr>
        <w:t>l</w:t>
      </w:r>
      <w:r>
        <w:rPr>
          <w:color w:val="232A2D"/>
          <w:w w:val="105"/>
        </w:rPr>
        <w:t>ud</w:t>
      </w:r>
      <w:proofErr w:type="spellEnd"/>
      <w:r>
        <w:rPr>
          <w:color w:val="232A2D"/>
          <w:w w:val="105"/>
        </w:rPr>
        <w:t xml:space="preserve"> del </w:t>
      </w:r>
      <w:proofErr w:type="spellStart"/>
      <w:r>
        <w:rPr>
          <w:color w:val="232A2D"/>
          <w:w w:val="105"/>
        </w:rPr>
        <w:t>orden</w:t>
      </w:r>
      <w:proofErr w:type="spellEnd"/>
      <w:r>
        <w:rPr>
          <w:color w:val="232A2D"/>
          <w:w w:val="105"/>
        </w:rPr>
        <w:t xml:space="preserve"> federal y </w:t>
      </w:r>
      <w:proofErr w:type="spellStart"/>
      <w:r>
        <w:rPr>
          <w:color w:val="232A2D"/>
          <w:w w:val="105"/>
        </w:rPr>
        <w:t>estatal</w:t>
      </w:r>
      <w:proofErr w:type="spellEnd"/>
      <w:r>
        <w:rPr>
          <w:color w:val="232A2D"/>
          <w:w w:val="105"/>
        </w:rPr>
        <w:t xml:space="preserve">, </w:t>
      </w:r>
      <w:proofErr w:type="spellStart"/>
      <w:r>
        <w:rPr>
          <w:color w:val="232A2D"/>
          <w:w w:val="105"/>
        </w:rPr>
        <w:t>en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sesión</w:t>
      </w:r>
      <w:proofErr w:type="spellEnd"/>
      <w:r>
        <w:rPr>
          <w:color w:val="232A2D"/>
          <w:w w:val="105"/>
        </w:rPr>
        <w:t xml:space="preserve"> de cabildo del H. </w:t>
      </w:r>
      <w:proofErr w:type="spellStart"/>
      <w:r>
        <w:rPr>
          <w:color w:val="232A2D"/>
          <w:w w:val="105"/>
        </w:rPr>
        <w:t>ayuntamiento</w:t>
      </w:r>
      <w:proofErr w:type="spellEnd"/>
      <w:r>
        <w:rPr>
          <w:color w:val="232A2D"/>
          <w:w w:val="105"/>
        </w:rPr>
        <w:t xml:space="preserve"> de </w:t>
      </w:r>
      <w:proofErr w:type="spellStart"/>
      <w:r>
        <w:rPr>
          <w:color w:val="232A2D"/>
          <w:spacing w:val="-4"/>
          <w:w w:val="105"/>
        </w:rPr>
        <w:t>Tlajomu</w:t>
      </w:r>
      <w:r>
        <w:rPr>
          <w:color w:val="414242"/>
          <w:spacing w:val="-4"/>
          <w:w w:val="105"/>
        </w:rPr>
        <w:t>l</w:t>
      </w:r>
      <w:r>
        <w:rPr>
          <w:color w:val="232A2D"/>
          <w:spacing w:val="-4"/>
          <w:w w:val="105"/>
        </w:rPr>
        <w:t>co</w:t>
      </w:r>
      <w:proofErr w:type="spellEnd"/>
      <w:r>
        <w:rPr>
          <w:color w:val="232A2D"/>
          <w:spacing w:val="-4"/>
          <w:w w:val="105"/>
        </w:rPr>
        <w:t xml:space="preserve"> </w:t>
      </w:r>
      <w:r>
        <w:rPr>
          <w:color w:val="232A2D"/>
          <w:w w:val="105"/>
        </w:rPr>
        <w:t xml:space="preserve">de </w:t>
      </w:r>
      <w:proofErr w:type="spellStart"/>
      <w:r>
        <w:rPr>
          <w:color w:val="232A2D"/>
          <w:w w:val="105"/>
        </w:rPr>
        <w:t>Zúñiga</w:t>
      </w:r>
      <w:proofErr w:type="spellEnd"/>
      <w:r>
        <w:rPr>
          <w:color w:val="232A2D"/>
          <w:w w:val="105"/>
        </w:rPr>
        <w:t xml:space="preserve">, se </w:t>
      </w:r>
      <w:proofErr w:type="spellStart"/>
      <w:r>
        <w:rPr>
          <w:color w:val="232A2D"/>
          <w:w w:val="105"/>
        </w:rPr>
        <w:t>decidió</w:t>
      </w:r>
      <w:proofErr w:type="spellEnd"/>
      <w:r>
        <w:rPr>
          <w:color w:val="232A2D"/>
          <w:w w:val="105"/>
        </w:rPr>
        <w:t xml:space="preserve"> suspender </w:t>
      </w:r>
      <w:r>
        <w:rPr>
          <w:color w:val="414242"/>
          <w:w w:val="105"/>
        </w:rPr>
        <w:t>l</w:t>
      </w:r>
      <w:r>
        <w:rPr>
          <w:color w:val="232A2D"/>
          <w:w w:val="105"/>
        </w:rPr>
        <w:t xml:space="preserve">os </w:t>
      </w:r>
      <w:proofErr w:type="spellStart"/>
      <w:r>
        <w:rPr>
          <w:color w:val="232A2D"/>
          <w:w w:val="105"/>
        </w:rPr>
        <w:t>términos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legales</w:t>
      </w:r>
      <w:proofErr w:type="spellEnd"/>
      <w:r>
        <w:rPr>
          <w:color w:val="232A2D"/>
          <w:w w:val="105"/>
        </w:rPr>
        <w:t xml:space="preserve"> para </w:t>
      </w:r>
      <w:proofErr w:type="spellStart"/>
      <w:r>
        <w:rPr>
          <w:color w:val="232A2D"/>
          <w:w w:val="105"/>
        </w:rPr>
        <w:t>prevenir</w:t>
      </w:r>
      <w:proofErr w:type="spellEnd"/>
      <w:r>
        <w:rPr>
          <w:color w:val="232A2D"/>
          <w:w w:val="105"/>
        </w:rPr>
        <w:t xml:space="preserve"> la </w:t>
      </w:r>
      <w:proofErr w:type="spellStart"/>
      <w:r>
        <w:rPr>
          <w:color w:val="232A2D"/>
          <w:w w:val="105"/>
        </w:rPr>
        <w:t>propagación</w:t>
      </w:r>
      <w:proofErr w:type="spellEnd"/>
      <w:r>
        <w:rPr>
          <w:color w:val="232A2D"/>
          <w:w w:val="105"/>
        </w:rPr>
        <w:t xml:space="preserve"> de </w:t>
      </w:r>
      <w:proofErr w:type="spellStart"/>
      <w:r>
        <w:rPr>
          <w:color w:val="232A2D"/>
          <w:w w:val="105"/>
        </w:rPr>
        <w:t>e</w:t>
      </w:r>
      <w:r>
        <w:rPr>
          <w:color w:val="232A2D"/>
          <w:w w:val="105"/>
        </w:rPr>
        <w:t>ste</w:t>
      </w:r>
      <w:proofErr w:type="spellEnd"/>
      <w:r>
        <w:rPr>
          <w:color w:val="232A2D"/>
          <w:spacing w:val="3"/>
          <w:w w:val="105"/>
        </w:rPr>
        <w:t xml:space="preserve"> </w:t>
      </w:r>
      <w:r>
        <w:rPr>
          <w:color w:val="232A2D"/>
          <w:w w:val="105"/>
        </w:rPr>
        <w:t>virus</w:t>
      </w:r>
      <w:r>
        <w:rPr>
          <w:color w:val="595757"/>
          <w:w w:val="105"/>
        </w:rPr>
        <w:t>:</w:t>
      </w: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 w:rsidP="002A1C78">
      <w:pPr>
        <w:spacing w:before="209" w:line="333" w:lineRule="auto"/>
        <w:ind w:right="1256"/>
        <w:jc w:val="both"/>
        <w:rPr>
          <w:sz w:val="13"/>
        </w:rPr>
      </w:pPr>
    </w:p>
    <w:p w:rsidR="007369A1" w:rsidRDefault="007369A1" w:rsidP="002A1C78">
      <w:pPr>
        <w:tabs>
          <w:tab w:val="left" w:pos="2995"/>
        </w:tabs>
        <w:spacing w:line="246" w:lineRule="exact"/>
        <w:rPr>
          <w:sz w:val="13"/>
        </w:rPr>
      </w:pPr>
    </w:p>
    <w:p w:rsidR="007369A1" w:rsidRDefault="007369A1">
      <w:pPr>
        <w:spacing w:line="246" w:lineRule="exact"/>
        <w:rPr>
          <w:sz w:val="13"/>
        </w:rPr>
        <w:sectPr w:rsidR="007369A1">
          <w:pgSz w:w="12240" w:h="15840"/>
          <w:pgMar w:top="300" w:right="340" w:bottom="0" w:left="520" w:header="720" w:footer="720" w:gutter="0"/>
          <w:cols w:space="720"/>
        </w:sectPr>
      </w:pPr>
    </w:p>
    <w:p w:rsidR="007369A1" w:rsidRDefault="001B5481">
      <w:pPr>
        <w:pStyle w:val="Ttulo2"/>
        <w:spacing w:line="1085" w:lineRule="exact"/>
      </w:pPr>
      <w:r>
        <w:lastRenderedPageBreak/>
        <w:pict>
          <v:line id="_x0000_s1052" alt="" style="position:absolute;left:0;text-align:left;z-index:15744512;mso-wrap-edited:f;mso-width-percent:0;mso-height-percent:0;mso-position-horizontal-relative:page;mso-position-vertical-relative:page;mso-width-percent:0;mso-height-percent:0" from="604.05pt,372.55pt" to="604.05pt,372.55pt" strokeweight="1.1867mm">
            <w10:wrap anchorx="page" anchory="page"/>
          </v:line>
        </w:pict>
      </w:r>
      <w:r>
        <w:pict>
          <v:line id="_x0000_s1051" alt="" style="position:absolute;left:0;text-align:left;z-index:15745024;mso-wrap-edited:f;mso-width-percent:0;mso-height-percent:0;mso-position-horizontal-relative:page;mso-position-vertical-relative:page;mso-width-percent:0;mso-height-percent:0" from="605.05pt,167.5pt" to="605.05pt,167.5pt" strokeweight=".93242mm">
            <w10:wrap anchorx="page" anchory="page"/>
          </v:line>
        </w:pict>
      </w:r>
    </w:p>
    <w:p w:rsidR="007369A1" w:rsidRDefault="001B5481">
      <w:pPr>
        <w:pStyle w:val="Prrafodelista"/>
        <w:numPr>
          <w:ilvl w:val="0"/>
          <w:numId w:val="1"/>
        </w:numPr>
        <w:tabs>
          <w:tab w:val="left" w:pos="2007"/>
        </w:tabs>
        <w:spacing w:line="200" w:lineRule="exact"/>
        <w:ind w:hanging="356"/>
        <w:rPr>
          <w:i/>
          <w:color w:val="232626"/>
          <w:sz w:val="23"/>
        </w:rPr>
      </w:pPr>
      <w:proofErr w:type="spellStart"/>
      <w:r>
        <w:rPr>
          <w:i/>
          <w:color w:val="232626"/>
          <w:w w:val="105"/>
          <w:sz w:val="23"/>
        </w:rPr>
        <w:t>Sesión</w:t>
      </w:r>
      <w:proofErr w:type="spellEnd"/>
      <w:r>
        <w:rPr>
          <w:i/>
          <w:color w:val="232626"/>
          <w:w w:val="105"/>
          <w:sz w:val="23"/>
        </w:rPr>
        <w:t xml:space="preserve"> </w:t>
      </w:r>
      <w:proofErr w:type="spellStart"/>
      <w:r>
        <w:rPr>
          <w:i/>
          <w:color w:val="232626"/>
          <w:w w:val="105"/>
          <w:sz w:val="23"/>
        </w:rPr>
        <w:t>Ordinaria</w:t>
      </w:r>
      <w:proofErr w:type="spellEnd"/>
      <w:r>
        <w:rPr>
          <w:i/>
          <w:color w:val="232626"/>
          <w:w w:val="105"/>
          <w:sz w:val="23"/>
        </w:rPr>
        <w:t xml:space="preserve"> de </w:t>
      </w:r>
      <w:proofErr w:type="spellStart"/>
      <w:r>
        <w:rPr>
          <w:i/>
          <w:color w:val="232626"/>
          <w:w w:val="105"/>
          <w:sz w:val="23"/>
        </w:rPr>
        <w:t>Comisión</w:t>
      </w:r>
      <w:proofErr w:type="spellEnd"/>
      <w:r>
        <w:rPr>
          <w:i/>
          <w:color w:val="232626"/>
          <w:w w:val="105"/>
          <w:sz w:val="23"/>
        </w:rPr>
        <w:t xml:space="preserve"> </w:t>
      </w:r>
      <w:proofErr w:type="spellStart"/>
      <w:r>
        <w:rPr>
          <w:i/>
          <w:color w:val="232626"/>
          <w:w w:val="105"/>
          <w:sz w:val="23"/>
        </w:rPr>
        <w:t>Edilicia</w:t>
      </w:r>
      <w:proofErr w:type="spellEnd"/>
      <w:r>
        <w:rPr>
          <w:i/>
          <w:color w:val="232626"/>
          <w:w w:val="105"/>
          <w:sz w:val="23"/>
        </w:rPr>
        <w:t xml:space="preserve"> </w:t>
      </w:r>
      <w:proofErr w:type="spellStart"/>
      <w:r>
        <w:rPr>
          <w:i/>
          <w:color w:val="232626"/>
          <w:w w:val="105"/>
          <w:sz w:val="23"/>
        </w:rPr>
        <w:t>celebrada</w:t>
      </w:r>
      <w:proofErr w:type="spellEnd"/>
      <w:r>
        <w:rPr>
          <w:i/>
          <w:color w:val="232626"/>
          <w:w w:val="105"/>
          <w:sz w:val="23"/>
        </w:rPr>
        <w:t xml:space="preserve"> el día 20 de </w:t>
      </w:r>
      <w:proofErr w:type="spellStart"/>
      <w:r>
        <w:rPr>
          <w:i/>
          <w:color w:val="232626"/>
          <w:w w:val="105"/>
          <w:sz w:val="23"/>
        </w:rPr>
        <w:t>septiembre</w:t>
      </w:r>
      <w:proofErr w:type="spellEnd"/>
      <w:r>
        <w:rPr>
          <w:i/>
          <w:color w:val="232626"/>
          <w:spacing w:val="30"/>
          <w:w w:val="105"/>
          <w:sz w:val="23"/>
        </w:rPr>
        <w:t xml:space="preserve"> </w:t>
      </w:r>
      <w:r>
        <w:rPr>
          <w:i/>
          <w:color w:val="232626"/>
          <w:w w:val="105"/>
          <w:sz w:val="23"/>
        </w:rPr>
        <w:t>de</w:t>
      </w:r>
    </w:p>
    <w:p w:rsidR="007369A1" w:rsidRDefault="001B5481">
      <w:pPr>
        <w:spacing w:before="154"/>
        <w:ind w:left="2008"/>
        <w:rPr>
          <w:i/>
          <w:sz w:val="23"/>
        </w:rPr>
      </w:pPr>
      <w:r>
        <w:rPr>
          <w:i/>
          <w:color w:val="232626"/>
          <w:w w:val="105"/>
          <w:sz w:val="23"/>
        </w:rPr>
        <w:t xml:space="preserve">2019, bajo el </w:t>
      </w:r>
      <w:proofErr w:type="spellStart"/>
      <w:r>
        <w:rPr>
          <w:i/>
          <w:color w:val="232626"/>
          <w:w w:val="105"/>
          <w:sz w:val="23"/>
        </w:rPr>
        <w:t>siguiente</w:t>
      </w:r>
      <w:proofErr w:type="spellEnd"/>
      <w:r>
        <w:rPr>
          <w:i/>
          <w:color w:val="232626"/>
          <w:w w:val="105"/>
          <w:sz w:val="23"/>
        </w:rPr>
        <w:t xml:space="preserve"> </w:t>
      </w:r>
      <w:proofErr w:type="spellStart"/>
      <w:r>
        <w:rPr>
          <w:i/>
          <w:color w:val="232626"/>
          <w:w w:val="105"/>
          <w:sz w:val="23"/>
        </w:rPr>
        <w:t>orden</w:t>
      </w:r>
      <w:proofErr w:type="spellEnd"/>
      <w:r>
        <w:rPr>
          <w:i/>
          <w:color w:val="232626"/>
          <w:w w:val="105"/>
          <w:sz w:val="23"/>
        </w:rPr>
        <w:t xml:space="preserve"> del día:</w:t>
      </w:r>
    </w:p>
    <w:p w:rsidR="007369A1" w:rsidRDefault="007369A1">
      <w:pPr>
        <w:pStyle w:val="Textoindependiente"/>
        <w:spacing w:before="6"/>
        <w:rPr>
          <w:i/>
          <w:sz w:val="30"/>
        </w:rPr>
      </w:pPr>
    </w:p>
    <w:p w:rsidR="007369A1" w:rsidRDefault="001B5481">
      <w:pPr>
        <w:spacing w:line="283" w:lineRule="auto"/>
        <w:ind w:left="3072" w:right="1241" w:hanging="483"/>
        <w:jc w:val="both"/>
        <w:rPr>
          <w:sz w:val="21"/>
        </w:rPr>
      </w:pPr>
      <w:r>
        <w:rPr>
          <w:color w:val="4F4D4D"/>
          <w:sz w:val="21"/>
        </w:rPr>
        <w:t xml:space="preserve">l. </w:t>
      </w:r>
      <w:r>
        <w:rPr>
          <w:color w:val="343638"/>
          <w:sz w:val="21"/>
        </w:rPr>
        <w:t xml:space="preserve">Lista </w:t>
      </w:r>
      <w:r>
        <w:rPr>
          <w:color w:val="232626"/>
          <w:sz w:val="21"/>
        </w:rPr>
        <w:t xml:space="preserve">de </w:t>
      </w:r>
      <w:proofErr w:type="spellStart"/>
      <w:r>
        <w:rPr>
          <w:color w:val="232626"/>
          <w:sz w:val="21"/>
        </w:rPr>
        <w:t>asist</w:t>
      </w:r>
      <w:proofErr w:type="spellEnd"/>
      <w:r>
        <w:rPr>
          <w:color w:val="232626"/>
          <w:sz w:val="21"/>
        </w:rPr>
        <w:t xml:space="preserve"> </w:t>
      </w:r>
      <w:proofErr w:type="spellStart"/>
      <w:r>
        <w:rPr>
          <w:color w:val="232626"/>
          <w:sz w:val="21"/>
        </w:rPr>
        <w:t>encia</w:t>
      </w:r>
      <w:proofErr w:type="spellEnd"/>
      <w:r>
        <w:rPr>
          <w:color w:val="4F4D4D"/>
          <w:sz w:val="21"/>
        </w:rPr>
        <w:t xml:space="preserve">, </w:t>
      </w:r>
      <w:proofErr w:type="spellStart"/>
      <w:r>
        <w:rPr>
          <w:color w:val="343638"/>
          <w:sz w:val="21"/>
        </w:rPr>
        <w:t>verificación</w:t>
      </w:r>
      <w:proofErr w:type="spellEnd"/>
      <w:r>
        <w:rPr>
          <w:color w:val="343638"/>
          <w:sz w:val="21"/>
        </w:rPr>
        <w:t xml:space="preserve"> y </w:t>
      </w:r>
      <w:proofErr w:type="spellStart"/>
      <w:r>
        <w:rPr>
          <w:color w:val="232626"/>
          <w:sz w:val="21"/>
        </w:rPr>
        <w:t>declaración</w:t>
      </w:r>
      <w:proofErr w:type="spellEnd"/>
      <w:r>
        <w:rPr>
          <w:color w:val="232626"/>
          <w:sz w:val="21"/>
        </w:rPr>
        <w:t xml:space="preserve"> </w:t>
      </w:r>
      <w:proofErr w:type="gramStart"/>
      <w:r>
        <w:rPr>
          <w:color w:val="232626"/>
          <w:sz w:val="21"/>
        </w:rPr>
        <w:t xml:space="preserve">de  </w:t>
      </w:r>
      <w:proofErr w:type="spellStart"/>
      <w:r>
        <w:rPr>
          <w:color w:val="232626"/>
          <w:sz w:val="21"/>
        </w:rPr>
        <w:t>quórum</w:t>
      </w:r>
      <w:proofErr w:type="spellEnd"/>
      <w:proofErr w:type="gramEnd"/>
      <w:r>
        <w:rPr>
          <w:color w:val="232626"/>
          <w:sz w:val="21"/>
        </w:rPr>
        <w:t xml:space="preserve">  </w:t>
      </w:r>
      <w:r>
        <w:rPr>
          <w:color w:val="343638"/>
          <w:sz w:val="21"/>
        </w:rPr>
        <w:t xml:space="preserve">legal  </w:t>
      </w:r>
      <w:r>
        <w:rPr>
          <w:color w:val="232626"/>
          <w:sz w:val="21"/>
        </w:rPr>
        <w:t xml:space="preserve">para  </w:t>
      </w:r>
      <w:proofErr w:type="spellStart"/>
      <w:r>
        <w:rPr>
          <w:color w:val="232626"/>
          <w:sz w:val="21"/>
        </w:rPr>
        <w:t>sesionar</w:t>
      </w:r>
      <w:proofErr w:type="spellEnd"/>
      <w:r>
        <w:rPr>
          <w:color w:val="232626"/>
          <w:sz w:val="21"/>
        </w:rPr>
        <w:t>;</w:t>
      </w:r>
    </w:p>
    <w:p w:rsidR="007369A1" w:rsidRDefault="001B5481">
      <w:pPr>
        <w:pStyle w:val="Prrafodelista"/>
        <w:numPr>
          <w:ilvl w:val="1"/>
          <w:numId w:val="1"/>
        </w:numPr>
        <w:tabs>
          <w:tab w:val="left" w:pos="3074"/>
        </w:tabs>
        <w:spacing w:before="8"/>
        <w:ind w:left="3073" w:hanging="556"/>
        <w:jc w:val="both"/>
        <w:rPr>
          <w:color w:val="343638"/>
          <w:sz w:val="21"/>
        </w:rPr>
      </w:pPr>
      <w:proofErr w:type="spellStart"/>
      <w:r>
        <w:rPr>
          <w:color w:val="232626"/>
          <w:w w:val="105"/>
          <w:sz w:val="21"/>
        </w:rPr>
        <w:t>Lectura</w:t>
      </w:r>
      <w:proofErr w:type="spellEnd"/>
      <w:r>
        <w:rPr>
          <w:color w:val="232626"/>
          <w:w w:val="105"/>
          <w:sz w:val="21"/>
        </w:rPr>
        <w:t xml:space="preserve"> </w:t>
      </w:r>
      <w:r>
        <w:rPr>
          <w:color w:val="343638"/>
          <w:w w:val="105"/>
          <w:sz w:val="21"/>
        </w:rPr>
        <w:t xml:space="preserve">y </w:t>
      </w:r>
      <w:proofErr w:type="spellStart"/>
      <w:r>
        <w:rPr>
          <w:color w:val="232626"/>
          <w:w w:val="105"/>
          <w:sz w:val="21"/>
        </w:rPr>
        <w:t>aprobación</w:t>
      </w:r>
      <w:proofErr w:type="spellEnd"/>
      <w:r>
        <w:rPr>
          <w:color w:val="232626"/>
          <w:w w:val="105"/>
          <w:sz w:val="21"/>
        </w:rPr>
        <w:t xml:space="preserve"> del </w:t>
      </w:r>
      <w:proofErr w:type="spellStart"/>
      <w:r>
        <w:rPr>
          <w:color w:val="232626"/>
          <w:w w:val="105"/>
          <w:sz w:val="21"/>
        </w:rPr>
        <w:t>orden</w:t>
      </w:r>
      <w:proofErr w:type="spellEnd"/>
      <w:r>
        <w:rPr>
          <w:color w:val="232626"/>
          <w:w w:val="105"/>
          <w:sz w:val="21"/>
        </w:rPr>
        <w:t xml:space="preserve"> del</w:t>
      </w:r>
      <w:r>
        <w:rPr>
          <w:color w:val="232626"/>
          <w:spacing w:val="20"/>
          <w:w w:val="105"/>
          <w:sz w:val="21"/>
        </w:rPr>
        <w:t xml:space="preserve"> </w:t>
      </w:r>
      <w:r>
        <w:rPr>
          <w:color w:val="232626"/>
          <w:w w:val="105"/>
          <w:sz w:val="21"/>
        </w:rPr>
        <w:t>día;</w:t>
      </w:r>
    </w:p>
    <w:p w:rsidR="007369A1" w:rsidRDefault="001B5481">
      <w:pPr>
        <w:spacing w:before="52" w:line="283" w:lineRule="auto"/>
        <w:ind w:left="3064" w:right="1234" w:hanging="605"/>
        <w:jc w:val="both"/>
        <w:rPr>
          <w:rFonts w:ascii="Times New Roman" w:hAnsi="Times New Roman"/>
        </w:rPr>
      </w:pPr>
      <w:r>
        <w:rPr>
          <w:color w:val="343638"/>
          <w:w w:val="95"/>
          <w:sz w:val="21"/>
        </w:rPr>
        <w:t xml:space="preserve">111. </w:t>
      </w:r>
      <w:proofErr w:type="spellStart"/>
      <w:r>
        <w:rPr>
          <w:color w:val="232626"/>
          <w:sz w:val="21"/>
        </w:rPr>
        <w:t>Dispensa</w:t>
      </w:r>
      <w:proofErr w:type="spellEnd"/>
      <w:r>
        <w:rPr>
          <w:color w:val="232626"/>
          <w:sz w:val="21"/>
        </w:rPr>
        <w:t xml:space="preserve"> de </w:t>
      </w:r>
      <w:r>
        <w:rPr>
          <w:color w:val="343638"/>
          <w:sz w:val="21"/>
        </w:rPr>
        <w:t xml:space="preserve">la </w:t>
      </w:r>
      <w:proofErr w:type="spellStart"/>
      <w:r>
        <w:rPr>
          <w:color w:val="232626"/>
          <w:sz w:val="21"/>
        </w:rPr>
        <w:t>lectura</w:t>
      </w:r>
      <w:proofErr w:type="spellEnd"/>
      <w:r>
        <w:rPr>
          <w:color w:val="232626"/>
          <w:sz w:val="21"/>
        </w:rPr>
        <w:t xml:space="preserve"> </w:t>
      </w:r>
      <w:r>
        <w:rPr>
          <w:color w:val="343638"/>
          <w:sz w:val="21"/>
        </w:rPr>
        <w:t xml:space="preserve">y </w:t>
      </w:r>
      <w:proofErr w:type="spellStart"/>
      <w:r>
        <w:rPr>
          <w:color w:val="232626"/>
          <w:sz w:val="21"/>
        </w:rPr>
        <w:t>aprobación</w:t>
      </w:r>
      <w:proofErr w:type="spellEnd"/>
      <w:r>
        <w:rPr>
          <w:color w:val="232626"/>
          <w:sz w:val="21"/>
        </w:rPr>
        <w:t xml:space="preserve"> del </w:t>
      </w:r>
      <w:proofErr w:type="spellStart"/>
      <w:r>
        <w:rPr>
          <w:color w:val="232626"/>
          <w:sz w:val="21"/>
        </w:rPr>
        <w:t>contenido</w:t>
      </w:r>
      <w:proofErr w:type="spellEnd"/>
      <w:r>
        <w:rPr>
          <w:color w:val="232626"/>
          <w:sz w:val="21"/>
        </w:rPr>
        <w:t xml:space="preserve"> del acta de </w:t>
      </w:r>
      <w:proofErr w:type="spellStart"/>
      <w:r>
        <w:rPr>
          <w:color w:val="232626"/>
          <w:sz w:val="21"/>
        </w:rPr>
        <w:t>sesión</w:t>
      </w:r>
      <w:proofErr w:type="spellEnd"/>
      <w:r>
        <w:rPr>
          <w:color w:val="232626"/>
          <w:sz w:val="21"/>
        </w:rPr>
        <w:t xml:space="preserve"> </w:t>
      </w:r>
      <w:proofErr w:type="spellStart"/>
      <w:r>
        <w:rPr>
          <w:color w:val="232626"/>
          <w:sz w:val="21"/>
        </w:rPr>
        <w:t>ordinaria</w:t>
      </w:r>
      <w:proofErr w:type="spellEnd"/>
      <w:r>
        <w:rPr>
          <w:color w:val="232626"/>
          <w:sz w:val="21"/>
        </w:rPr>
        <w:t xml:space="preserve"> de </w:t>
      </w:r>
      <w:r>
        <w:rPr>
          <w:color w:val="343638"/>
          <w:sz w:val="21"/>
        </w:rPr>
        <w:t xml:space="preserve">la </w:t>
      </w:r>
      <w:proofErr w:type="spellStart"/>
      <w:r>
        <w:rPr>
          <w:color w:val="232626"/>
          <w:sz w:val="21"/>
        </w:rPr>
        <w:t>presente</w:t>
      </w:r>
      <w:proofErr w:type="spellEnd"/>
      <w:r>
        <w:rPr>
          <w:color w:val="232626"/>
          <w:sz w:val="21"/>
        </w:rPr>
        <w:t xml:space="preserve"> </w:t>
      </w:r>
      <w:proofErr w:type="spellStart"/>
      <w:r>
        <w:rPr>
          <w:color w:val="232626"/>
          <w:sz w:val="21"/>
        </w:rPr>
        <w:t>Comisión</w:t>
      </w:r>
      <w:proofErr w:type="spellEnd"/>
      <w:r>
        <w:rPr>
          <w:color w:val="232626"/>
          <w:sz w:val="21"/>
        </w:rPr>
        <w:t xml:space="preserve"> </w:t>
      </w:r>
      <w:proofErr w:type="spellStart"/>
      <w:r>
        <w:rPr>
          <w:color w:val="232626"/>
          <w:sz w:val="21"/>
        </w:rPr>
        <w:t>Edilicia</w:t>
      </w:r>
      <w:proofErr w:type="spellEnd"/>
      <w:r>
        <w:rPr>
          <w:color w:val="232626"/>
          <w:sz w:val="21"/>
        </w:rPr>
        <w:t xml:space="preserve"> de </w:t>
      </w:r>
      <w:proofErr w:type="spellStart"/>
      <w:r>
        <w:rPr>
          <w:color w:val="232626"/>
          <w:sz w:val="21"/>
        </w:rPr>
        <w:t>Educación</w:t>
      </w:r>
      <w:proofErr w:type="spellEnd"/>
      <w:r>
        <w:rPr>
          <w:color w:val="232626"/>
          <w:sz w:val="21"/>
        </w:rPr>
        <w:t xml:space="preserve">, </w:t>
      </w:r>
      <w:proofErr w:type="spellStart"/>
      <w:r>
        <w:rPr>
          <w:color w:val="343638"/>
          <w:sz w:val="21"/>
        </w:rPr>
        <w:t>Innovación</w:t>
      </w:r>
      <w:proofErr w:type="spellEnd"/>
      <w:r>
        <w:rPr>
          <w:color w:val="343638"/>
          <w:sz w:val="21"/>
        </w:rPr>
        <w:t xml:space="preserve"> y</w:t>
      </w:r>
      <w:r>
        <w:rPr>
          <w:color w:val="232626"/>
          <w:sz w:val="21"/>
        </w:rPr>
        <w:t xml:space="preserve"> </w:t>
      </w:r>
      <w:proofErr w:type="spellStart"/>
      <w:r>
        <w:rPr>
          <w:color w:val="232626"/>
          <w:sz w:val="21"/>
        </w:rPr>
        <w:t>Tecnología</w:t>
      </w:r>
      <w:proofErr w:type="spellEnd"/>
      <w:r>
        <w:rPr>
          <w:color w:val="232626"/>
          <w:sz w:val="21"/>
        </w:rPr>
        <w:t xml:space="preserve"> de </w:t>
      </w:r>
      <w:proofErr w:type="spellStart"/>
      <w:r>
        <w:rPr>
          <w:color w:val="232626"/>
          <w:sz w:val="21"/>
        </w:rPr>
        <w:t>fecha</w:t>
      </w:r>
      <w:proofErr w:type="spellEnd"/>
      <w:r>
        <w:rPr>
          <w:color w:val="232626"/>
          <w:sz w:val="21"/>
        </w:rPr>
        <w:t xml:space="preserve"> </w:t>
      </w:r>
      <w:r>
        <w:rPr>
          <w:rFonts w:ascii="Times New Roman" w:hAnsi="Times New Roman"/>
          <w:color w:val="232626"/>
        </w:rPr>
        <w:t xml:space="preserve">29 </w:t>
      </w:r>
      <w:r>
        <w:rPr>
          <w:color w:val="232626"/>
          <w:sz w:val="21"/>
        </w:rPr>
        <w:t xml:space="preserve">de </w:t>
      </w:r>
      <w:proofErr w:type="spellStart"/>
      <w:r>
        <w:rPr>
          <w:color w:val="232626"/>
          <w:sz w:val="21"/>
        </w:rPr>
        <w:t>agosto</w:t>
      </w:r>
      <w:proofErr w:type="spellEnd"/>
      <w:r>
        <w:rPr>
          <w:color w:val="232626"/>
          <w:sz w:val="21"/>
        </w:rPr>
        <w:t xml:space="preserve"> del</w:t>
      </w:r>
      <w:r>
        <w:rPr>
          <w:color w:val="232626"/>
          <w:spacing w:val="11"/>
          <w:sz w:val="21"/>
        </w:rPr>
        <w:t xml:space="preserve"> </w:t>
      </w:r>
      <w:r>
        <w:rPr>
          <w:rFonts w:ascii="Times New Roman" w:hAnsi="Times New Roman"/>
          <w:color w:val="232626"/>
        </w:rPr>
        <w:t>2019;</w:t>
      </w:r>
    </w:p>
    <w:p w:rsidR="007369A1" w:rsidRDefault="001B5481">
      <w:pPr>
        <w:pStyle w:val="Prrafodelista"/>
        <w:numPr>
          <w:ilvl w:val="0"/>
          <w:numId w:val="6"/>
        </w:numPr>
        <w:tabs>
          <w:tab w:val="left" w:pos="3065"/>
        </w:tabs>
        <w:spacing w:before="8" w:line="297" w:lineRule="auto"/>
        <w:ind w:right="1239" w:hanging="616"/>
        <w:jc w:val="both"/>
        <w:rPr>
          <w:sz w:val="21"/>
        </w:rPr>
      </w:pPr>
      <w:r>
        <w:rPr>
          <w:color w:val="343638"/>
          <w:sz w:val="21"/>
        </w:rPr>
        <w:t xml:space="preserve">Informe </w:t>
      </w:r>
      <w:proofErr w:type="spellStart"/>
      <w:r>
        <w:rPr>
          <w:color w:val="232626"/>
          <w:sz w:val="21"/>
        </w:rPr>
        <w:t>sobre</w:t>
      </w:r>
      <w:proofErr w:type="spellEnd"/>
      <w:r>
        <w:rPr>
          <w:color w:val="232626"/>
          <w:sz w:val="21"/>
        </w:rPr>
        <w:t xml:space="preserve"> la </w:t>
      </w:r>
      <w:proofErr w:type="spellStart"/>
      <w:r>
        <w:rPr>
          <w:color w:val="232626"/>
          <w:sz w:val="21"/>
        </w:rPr>
        <w:t>designación</w:t>
      </w:r>
      <w:proofErr w:type="spellEnd"/>
      <w:r>
        <w:rPr>
          <w:color w:val="232626"/>
          <w:sz w:val="21"/>
        </w:rPr>
        <w:t xml:space="preserve"> por  </w:t>
      </w:r>
      <w:proofErr w:type="spellStart"/>
      <w:r>
        <w:rPr>
          <w:color w:val="232626"/>
          <w:sz w:val="21"/>
        </w:rPr>
        <w:t>parte</w:t>
      </w:r>
      <w:proofErr w:type="spellEnd"/>
      <w:r>
        <w:rPr>
          <w:color w:val="232626"/>
          <w:sz w:val="21"/>
        </w:rPr>
        <w:t xml:space="preserve"> del  </w:t>
      </w:r>
      <w:proofErr w:type="spellStart"/>
      <w:r>
        <w:rPr>
          <w:color w:val="232626"/>
          <w:sz w:val="21"/>
        </w:rPr>
        <w:t>Ayuntamiento</w:t>
      </w:r>
      <w:proofErr w:type="spellEnd"/>
      <w:r>
        <w:rPr>
          <w:color w:val="232626"/>
          <w:sz w:val="21"/>
        </w:rPr>
        <w:t xml:space="preserve">  de </w:t>
      </w:r>
      <w:proofErr w:type="spellStart"/>
      <w:r>
        <w:rPr>
          <w:color w:val="232626"/>
          <w:sz w:val="21"/>
        </w:rPr>
        <w:t>Tlajomulco</w:t>
      </w:r>
      <w:proofErr w:type="spellEnd"/>
      <w:r>
        <w:rPr>
          <w:color w:val="232626"/>
          <w:sz w:val="21"/>
        </w:rPr>
        <w:t xml:space="preserve"> de </w:t>
      </w:r>
      <w:proofErr w:type="spellStart"/>
      <w:r>
        <w:rPr>
          <w:color w:val="232626"/>
          <w:sz w:val="21"/>
        </w:rPr>
        <w:t>Zúñiga</w:t>
      </w:r>
      <w:proofErr w:type="spellEnd"/>
      <w:r>
        <w:rPr>
          <w:color w:val="232626"/>
          <w:sz w:val="21"/>
        </w:rPr>
        <w:t xml:space="preserve">, del Regidor Antonio Sánchez Flores </w:t>
      </w:r>
      <w:proofErr w:type="spellStart"/>
      <w:r>
        <w:rPr>
          <w:color w:val="232626"/>
          <w:sz w:val="21"/>
        </w:rPr>
        <w:t>como</w:t>
      </w:r>
      <w:proofErr w:type="spellEnd"/>
      <w:r>
        <w:rPr>
          <w:color w:val="232626"/>
          <w:sz w:val="21"/>
        </w:rPr>
        <w:t xml:space="preserve"> titular, </w:t>
      </w:r>
      <w:proofErr w:type="spellStart"/>
      <w:r>
        <w:rPr>
          <w:color w:val="232626"/>
          <w:sz w:val="21"/>
        </w:rPr>
        <w:t>así</w:t>
      </w:r>
      <w:proofErr w:type="spellEnd"/>
      <w:r>
        <w:rPr>
          <w:color w:val="232626"/>
          <w:sz w:val="21"/>
        </w:rPr>
        <w:t xml:space="preserve"> </w:t>
      </w:r>
      <w:proofErr w:type="spellStart"/>
      <w:r>
        <w:rPr>
          <w:color w:val="232626"/>
          <w:sz w:val="21"/>
        </w:rPr>
        <w:t>como</w:t>
      </w:r>
      <w:proofErr w:type="spellEnd"/>
      <w:r>
        <w:rPr>
          <w:color w:val="232626"/>
          <w:sz w:val="21"/>
        </w:rPr>
        <w:t xml:space="preserve"> la del Regidor Cesar Francisco Padilla Chávez </w:t>
      </w:r>
      <w:proofErr w:type="spellStart"/>
      <w:r>
        <w:rPr>
          <w:color w:val="232626"/>
          <w:sz w:val="21"/>
        </w:rPr>
        <w:t>como</w:t>
      </w:r>
      <w:proofErr w:type="spellEnd"/>
      <w:r>
        <w:rPr>
          <w:color w:val="232626"/>
          <w:sz w:val="21"/>
        </w:rPr>
        <w:t xml:space="preserve"> </w:t>
      </w:r>
      <w:proofErr w:type="spellStart"/>
      <w:r>
        <w:rPr>
          <w:color w:val="232626"/>
          <w:sz w:val="21"/>
        </w:rPr>
        <w:t>suplente</w:t>
      </w:r>
      <w:proofErr w:type="spellEnd"/>
      <w:r>
        <w:rPr>
          <w:color w:val="232626"/>
          <w:sz w:val="21"/>
        </w:rPr>
        <w:t>, ambos</w:t>
      </w:r>
      <w:r>
        <w:rPr>
          <w:color w:val="343638"/>
          <w:sz w:val="21"/>
        </w:rPr>
        <w:t xml:space="preserve"> </w:t>
      </w:r>
      <w:proofErr w:type="spellStart"/>
      <w:r>
        <w:rPr>
          <w:color w:val="343638"/>
          <w:sz w:val="21"/>
        </w:rPr>
        <w:t>integrantes</w:t>
      </w:r>
      <w:proofErr w:type="spellEnd"/>
      <w:r>
        <w:rPr>
          <w:color w:val="343638"/>
          <w:sz w:val="21"/>
        </w:rPr>
        <w:t xml:space="preserve"> </w:t>
      </w:r>
      <w:r>
        <w:rPr>
          <w:color w:val="232626"/>
          <w:sz w:val="21"/>
        </w:rPr>
        <w:t xml:space="preserve">de la </w:t>
      </w:r>
      <w:proofErr w:type="spellStart"/>
      <w:r>
        <w:rPr>
          <w:color w:val="232626"/>
          <w:sz w:val="21"/>
        </w:rPr>
        <w:t>Comisión</w:t>
      </w:r>
      <w:proofErr w:type="spellEnd"/>
      <w:r>
        <w:rPr>
          <w:color w:val="232626"/>
          <w:sz w:val="21"/>
        </w:rPr>
        <w:t xml:space="preserve"> </w:t>
      </w:r>
      <w:proofErr w:type="spellStart"/>
      <w:r>
        <w:rPr>
          <w:color w:val="232626"/>
          <w:sz w:val="21"/>
        </w:rPr>
        <w:t>Edilicia</w:t>
      </w:r>
      <w:proofErr w:type="spellEnd"/>
      <w:r>
        <w:rPr>
          <w:color w:val="232626"/>
          <w:sz w:val="21"/>
        </w:rPr>
        <w:t xml:space="preserve"> de </w:t>
      </w:r>
      <w:proofErr w:type="spellStart"/>
      <w:r>
        <w:rPr>
          <w:color w:val="232626"/>
          <w:sz w:val="21"/>
        </w:rPr>
        <w:t>Educación</w:t>
      </w:r>
      <w:proofErr w:type="spellEnd"/>
      <w:r>
        <w:rPr>
          <w:color w:val="232626"/>
          <w:sz w:val="21"/>
        </w:rPr>
        <w:t xml:space="preserve">,  </w:t>
      </w:r>
      <w:proofErr w:type="spellStart"/>
      <w:r>
        <w:rPr>
          <w:color w:val="343638"/>
          <w:sz w:val="21"/>
        </w:rPr>
        <w:t>Inno</w:t>
      </w:r>
      <w:r>
        <w:rPr>
          <w:color w:val="343638"/>
          <w:sz w:val="21"/>
        </w:rPr>
        <w:t>vación</w:t>
      </w:r>
      <w:proofErr w:type="spellEnd"/>
      <w:r>
        <w:rPr>
          <w:color w:val="343638"/>
          <w:sz w:val="21"/>
        </w:rPr>
        <w:t xml:space="preserve">  y</w:t>
      </w:r>
      <w:r>
        <w:rPr>
          <w:color w:val="232626"/>
          <w:sz w:val="21"/>
        </w:rPr>
        <w:t xml:space="preserve"> </w:t>
      </w:r>
      <w:proofErr w:type="spellStart"/>
      <w:r>
        <w:rPr>
          <w:color w:val="232626"/>
          <w:sz w:val="21"/>
        </w:rPr>
        <w:t>Tecnología</w:t>
      </w:r>
      <w:proofErr w:type="spellEnd"/>
      <w:r>
        <w:rPr>
          <w:color w:val="232626"/>
          <w:sz w:val="21"/>
        </w:rPr>
        <w:t xml:space="preserve">; al Sistema Municipal  de </w:t>
      </w:r>
      <w:proofErr w:type="spellStart"/>
      <w:r>
        <w:rPr>
          <w:color w:val="232626"/>
          <w:sz w:val="21"/>
        </w:rPr>
        <w:t>Protección</w:t>
      </w:r>
      <w:proofErr w:type="spellEnd"/>
      <w:r>
        <w:rPr>
          <w:color w:val="232626"/>
          <w:sz w:val="21"/>
        </w:rPr>
        <w:t xml:space="preserve">  Integral de Niña </w:t>
      </w:r>
      <w:r>
        <w:rPr>
          <w:color w:val="232626"/>
          <w:spacing w:val="-4"/>
          <w:sz w:val="21"/>
        </w:rPr>
        <w:t>s</w:t>
      </w:r>
      <w:r>
        <w:rPr>
          <w:color w:val="4F4D4D"/>
          <w:spacing w:val="-4"/>
          <w:sz w:val="21"/>
        </w:rPr>
        <w:t xml:space="preserve">,  </w:t>
      </w:r>
      <w:proofErr w:type="spellStart"/>
      <w:r>
        <w:rPr>
          <w:color w:val="343638"/>
          <w:sz w:val="21"/>
        </w:rPr>
        <w:t>Niños</w:t>
      </w:r>
      <w:proofErr w:type="spellEnd"/>
      <w:r>
        <w:rPr>
          <w:color w:val="343638"/>
          <w:sz w:val="21"/>
        </w:rPr>
        <w:t xml:space="preserve"> y </w:t>
      </w:r>
      <w:proofErr w:type="spellStart"/>
      <w:r>
        <w:rPr>
          <w:color w:val="232626"/>
          <w:sz w:val="21"/>
        </w:rPr>
        <w:t>Adolescentes</w:t>
      </w:r>
      <w:proofErr w:type="spellEnd"/>
      <w:r>
        <w:rPr>
          <w:color w:val="232626"/>
          <w:sz w:val="21"/>
        </w:rPr>
        <w:t xml:space="preserve"> de</w:t>
      </w:r>
      <w:r>
        <w:rPr>
          <w:color w:val="4F4D4D"/>
          <w:sz w:val="21"/>
        </w:rPr>
        <w:t xml:space="preserve">l </w:t>
      </w:r>
      <w:r>
        <w:rPr>
          <w:color w:val="343638"/>
          <w:sz w:val="21"/>
        </w:rPr>
        <w:t xml:space="preserve">M </w:t>
      </w:r>
      <w:proofErr w:type="spellStart"/>
      <w:r>
        <w:rPr>
          <w:color w:val="343638"/>
          <w:sz w:val="21"/>
        </w:rPr>
        <w:t>unic</w:t>
      </w:r>
      <w:proofErr w:type="spellEnd"/>
      <w:r>
        <w:rPr>
          <w:color w:val="343638"/>
          <w:sz w:val="21"/>
        </w:rPr>
        <w:t xml:space="preserve"> </w:t>
      </w:r>
      <w:proofErr w:type="spellStart"/>
      <w:r>
        <w:rPr>
          <w:color w:val="4F4D4D"/>
          <w:spacing w:val="3"/>
          <w:sz w:val="21"/>
        </w:rPr>
        <w:t>i</w:t>
      </w:r>
      <w:r>
        <w:rPr>
          <w:color w:val="232626"/>
          <w:spacing w:val="3"/>
          <w:sz w:val="21"/>
        </w:rPr>
        <w:t>pio</w:t>
      </w:r>
      <w:proofErr w:type="spellEnd"/>
      <w:r>
        <w:rPr>
          <w:color w:val="232626"/>
          <w:spacing w:val="3"/>
          <w:sz w:val="21"/>
        </w:rPr>
        <w:t xml:space="preserve"> </w:t>
      </w:r>
      <w:r>
        <w:rPr>
          <w:color w:val="232626"/>
          <w:sz w:val="21"/>
        </w:rPr>
        <w:t xml:space="preserve">de </w:t>
      </w:r>
      <w:proofErr w:type="spellStart"/>
      <w:r>
        <w:rPr>
          <w:color w:val="232626"/>
          <w:sz w:val="21"/>
        </w:rPr>
        <w:t>Tlajomulco</w:t>
      </w:r>
      <w:proofErr w:type="spellEnd"/>
      <w:r>
        <w:rPr>
          <w:color w:val="232626"/>
          <w:sz w:val="21"/>
        </w:rPr>
        <w:t xml:space="preserve"> de </w:t>
      </w:r>
      <w:proofErr w:type="spellStart"/>
      <w:r>
        <w:rPr>
          <w:color w:val="232626"/>
          <w:sz w:val="21"/>
        </w:rPr>
        <w:t>Zúñiga</w:t>
      </w:r>
      <w:proofErr w:type="spellEnd"/>
      <w:r>
        <w:rPr>
          <w:color w:val="232626"/>
          <w:sz w:val="21"/>
        </w:rPr>
        <w:t>, Jalisco</w:t>
      </w:r>
      <w:r>
        <w:rPr>
          <w:color w:val="232626"/>
          <w:spacing w:val="-25"/>
          <w:sz w:val="21"/>
        </w:rPr>
        <w:t xml:space="preserve"> </w:t>
      </w:r>
      <w:r>
        <w:rPr>
          <w:color w:val="343638"/>
          <w:sz w:val="21"/>
        </w:rPr>
        <w:t>(SI</w:t>
      </w:r>
      <w:r>
        <w:rPr>
          <w:color w:val="232626"/>
          <w:sz w:val="21"/>
        </w:rPr>
        <w:t>PINNA};</w:t>
      </w:r>
    </w:p>
    <w:p w:rsidR="007369A1" w:rsidRDefault="001B5481">
      <w:pPr>
        <w:pStyle w:val="Prrafodelista"/>
        <w:numPr>
          <w:ilvl w:val="0"/>
          <w:numId w:val="6"/>
        </w:numPr>
        <w:tabs>
          <w:tab w:val="left" w:pos="3069"/>
        </w:tabs>
        <w:spacing w:line="292" w:lineRule="auto"/>
        <w:ind w:left="3062" w:right="1229" w:hanging="556"/>
        <w:jc w:val="both"/>
        <w:rPr>
          <w:sz w:val="21"/>
        </w:rPr>
      </w:pPr>
      <w:proofErr w:type="spellStart"/>
      <w:r>
        <w:rPr>
          <w:color w:val="232626"/>
          <w:w w:val="105"/>
          <w:sz w:val="21"/>
        </w:rPr>
        <w:t>Presentación</w:t>
      </w:r>
      <w:proofErr w:type="spellEnd"/>
      <w:r>
        <w:rPr>
          <w:color w:val="232626"/>
          <w:spacing w:val="-5"/>
          <w:w w:val="105"/>
          <w:sz w:val="21"/>
        </w:rPr>
        <w:t xml:space="preserve"> </w:t>
      </w:r>
      <w:r>
        <w:rPr>
          <w:color w:val="343638"/>
          <w:w w:val="105"/>
          <w:sz w:val="21"/>
        </w:rPr>
        <w:t>y</w:t>
      </w:r>
      <w:r>
        <w:rPr>
          <w:color w:val="343638"/>
          <w:spacing w:val="-19"/>
          <w:w w:val="105"/>
          <w:sz w:val="21"/>
        </w:rPr>
        <w:t xml:space="preserve"> </w:t>
      </w:r>
      <w:proofErr w:type="spellStart"/>
      <w:r>
        <w:rPr>
          <w:color w:val="232626"/>
          <w:w w:val="105"/>
          <w:sz w:val="21"/>
        </w:rPr>
        <w:t>exposición</w:t>
      </w:r>
      <w:proofErr w:type="spellEnd"/>
      <w:r>
        <w:rPr>
          <w:color w:val="232626"/>
          <w:spacing w:val="-4"/>
          <w:w w:val="105"/>
          <w:sz w:val="21"/>
        </w:rPr>
        <w:t xml:space="preserve"> </w:t>
      </w:r>
      <w:r>
        <w:rPr>
          <w:color w:val="232626"/>
          <w:w w:val="105"/>
          <w:sz w:val="21"/>
        </w:rPr>
        <w:t>por</w:t>
      </w:r>
      <w:r>
        <w:rPr>
          <w:color w:val="232626"/>
          <w:spacing w:val="-12"/>
          <w:w w:val="105"/>
          <w:sz w:val="21"/>
        </w:rPr>
        <w:t xml:space="preserve"> </w:t>
      </w:r>
      <w:proofErr w:type="spellStart"/>
      <w:r>
        <w:rPr>
          <w:color w:val="232626"/>
          <w:w w:val="105"/>
          <w:sz w:val="21"/>
        </w:rPr>
        <w:t>parte</w:t>
      </w:r>
      <w:proofErr w:type="spellEnd"/>
      <w:r>
        <w:rPr>
          <w:color w:val="232626"/>
          <w:spacing w:val="-16"/>
          <w:w w:val="105"/>
          <w:sz w:val="21"/>
        </w:rPr>
        <w:t xml:space="preserve"> </w:t>
      </w:r>
      <w:r>
        <w:rPr>
          <w:color w:val="232626"/>
          <w:w w:val="105"/>
          <w:sz w:val="21"/>
        </w:rPr>
        <w:t>del</w:t>
      </w:r>
      <w:r>
        <w:rPr>
          <w:color w:val="232626"/>
          <w:spacing w:val="-14"/>
          <w:w w:val="105"/>
          <w:sz w:val="21"/>
        </w:rPr>
        <w:t xml:space="preserve"> </w:t>
      </w:r>
      <w:proofErr w:type="spellStart"/>
      <w:r>
        <w:rPr>
          <w:color w:val="232626"/>
          <w:w w:val="105"/>
          <w:sz w:val="21"/>
        </w:rPr>
        <w:t>Lic</w:t>
      </w:r>
      <w:proofErr w:type="spellEnd"/>
      <w:r>
        <w:rPr>
          <w:color w:val="232626"/>
          <w:w w:val="105"/>
          <w:sz w:val="21"/>
        </w:rPr>
        <w:t>.</w:t>
      </w:r>
      <w:r>
        <w:rPr>
          <w:color w:val="232626"/>
          <w:spacing w:val="-11"/>
          <w:w w:val="105"/>
          <w:sz w:val="21"/>
        </w:rPr>
        <w:t xml:space="preserve"> </w:t>
      </w:r>
      <w:r>
        <w:rPr>
          <w:color w:val="232626"/>
          <w:w w:val="105"/>
          <w:sz w:val="21"/>
        </w:rPr>
        <w:t>Héctor</w:t>
      </w:r>
      <w:r>
        <w:rPr>
          <w:color w:val="232626"/>
          <w:spacing w:val="-12"/>
          <w:w w:val="105"/>
          <w:sz w:val="21"/>
        </w:rPr>
        <w:t xml:space="preserve"> </w:t>
      </w:r>
      <w:r>
        <w:rPr>
          <w:color w:val="232626"/>
          <w:w w:val="105"/>
          <w:sz w:val="21"/>
        </w:rPr>
        <w:t>Guillermo</w:t>
      </w:r>
      <w:r>
        <w:rPr>
          <w:color w:val="232626"/>
          <w:spacing w:val="-9"/>
          <w:w w:val="105"/>
          <w:sz w:val="21"/>
        </w:rPr>
        <w:t xml:space="preserve"> </w:t>
      </w:r>
      <w:r>
        <w:rPr>
          <w:color w:val="232626"/>
          <w:w w:val="105"/>
          <w:sz w:val="21"/>
        </w:rPr>
        <w:t xml:space="preserve">Hernández Aguayo, Director General de </w:t>
      </w:r>
      <w:proofErr w:type="spellStart"/>
      <w:r>
        <w:rPr>
          <w:color w:val="343638"/>
          <w:w w:val="105"/>
          <w:sz w:val="21"/>
        </w:rPr>
        <w:t>Innovación</w:t>
      </w:r>
      <w:proofErr w:type="spellEnd"/>
      <w:r>
        <w:rPr>
          <w:color w:val="343638"/>
          <w:w w:val="105"/>
          <w:sz w:val="21"/>
        </w:rPr>
        <w:t xml:space="preserve"> </w:t>
      </w:r>
      <w:proofErr w:type="spellStart"/>
      <w:r>
        <w:rPr>
          <w:color w:val="232626"/>
          <w:w w:val="105"/>
          <w:sz w:val="21"/>
        </w:rPr>
        <w:t>Gubernamental</w:t>
      </w:r>
      <w:proofErr w:type="spellEnd"/>
      <w:r>
        <w:rPr>
          <w:color w:val="232626"/>
          <w:w w:val="105"/>
          <w:sz w:val="21"/>
        </w:rPr>
        <w:t xml:space="preserve"> del </w:t>
      </w:r>
      <w:r>
        <w:rPr>
          <w:color w:val="343638"/>
          <w:w w:val="105"/>
          <w:sz w:val="21"/>
        </w:rPr>
        <w:t xml:space="preserve">H. </w:t>
      </w:r>
      <w:proofErr w:type="spellStart"/>
      <w:r>
        <w:rPr>
          <w:color w:val="343638"/>
          <w:w w:val="105"/>
          <w:sz w:val="21"/>
        </w:rPr>
        <w:t>Ayuntamiento</w:t>
      </w:r>
      <w:proofErr w:type="spellEnd"/>
      <w:r>
        <w:rPr>
          <w:color w:val="343638"/>
          <w:spacing w:val="2"/>
          <w:w w:val="105"/>
          <w:sz w:val="21"/>
        </w:rPr>
        <w:t xml:space="preserve"> </w:t>
      </w:r>
      <w:r>
        <w:rPr>
          <w:color w:val="232626"/>
          <w:w w:val="105"/>
          <w:sz w:val="21"/>
        </w:rPr>
        <w:t>de</w:t>
      </w:r>
      <w:r>
        <w:rPr>
          <w:color w:val="232626"/>
          <w:spacing w:val="-18"/>
          <w:w w:val="105"/>
          <w:sz w:val="21"/>
        </w:rPr>
        <w:t xml:space="preserve"> </w:t>
      </w:r>
      <w:proofErr w:type="spellStart"/>
      <w:r>
        <w:rPr>
          <w:color w:val="232626"/>
          <w:w w:val="105"/>
          <w:sz w:val="21"/>
        </w:rPr>
        <w:t>Tlajomulco</w:t>
      </w:r>
      <w:proofErr w:type="spellEnd"/>
      <w:r>
        <w:rPr>
          <w:color w:val="232626"/>
          <w:w w:val="105"/>
          <w:sz w:val="21"/>
        </w:rPr>
        <w:t xml:space="preserve"> de</w:t>
      </w:r>
      <w:r>
        <w:rPr>
          <w:color w:val="232626"/>
          <w:spacing w:val="-15"/>
          <w:w w:val="105"/>
          <w:sz w:val="21"/>
        </w:rPr>
        <w:t xml:space="preserve"> </w:t>
      </w:r>
      <w:proofErr w:type="spellStart"/>
      <w:r>
        <w:rPr>
          <w:color w:val="232626"/>
          <w:w w:val="105"/>
          <w:sz w:val="21"/>
        </w:rPr>
        <w:t>Zúñiga</w:t>
      </w:r>
      <w:proofErr w:type="spellEnd"/>
      <w:r>
        <w:rPr>
          <w:color w:val="232626"/>
          <w:w w:val="105"/>
          <w:sz w:val="21"/>
        </w:rPr>
        <w:t>;</w:t>
      </w:r>
      <w:r>
        <w:rPr>
          <w:color w:val="232626"/>
          <w:spacing w:val="-7"/>
          <w:w w:val="105"/>
          <w:sz w:val="21"/>
        </w:rPr>
        <w:t xml:space="preserve"> </w:t>
      </w:r>
      <w:proofErr w:type="spellStart"/>
      <w:r>
        <w:rPr>
          <w:color w:val="232626"/>
          <w:w w:val="105"/>
          <w:sz w:val="21"/>
        </w:rPr>
        <w:t>sobre</w:t>
      </w:r>
      <w:proofErr w:type="spellEnd"/>
      <w:r>
        <w:rPr>
          <w:color w:val="232626"/>
          <w:spacing w:val="-11"/>
          <w:w w:val="105"/>
          <w:sz w:val="21"/>
        </w:rPr>
        <w:t xml:space="preserve"> </w:t>
      </w:r>
      <w:r>
        <w:rPr>
          <w:color w:val="232626"/>
          <w:w w:val="105"/>
          <w:sz w:val="21"/>
        </w:rPr>
        <w:t>los</w:t>
      </w:r>
      <w:r>
        <w:rPr>
          <w:color w:val="232626"/>
          <w:spacing w:val="-16"/>
          <w:w w:val="105"/>
          <w:sz w:val="21"/>
        </w:rPr>
        <w:t xml:space="preserve"> </w:t>
      </w:r>
      <w:proofErr w:type="spellStart"/>
      <w:r>
        <w:rPr>
          <w:color w:val="232626"/>
          <w:w w:val="105"/>
          <w:sz w:val="21"/>
        </w:rPr>
        <w:t>programas</w:t>
      </w:r>
      <w:proofErr w:type="spellEnd"/>
      <w:r>
        <w:rPr>
          <w:color w:val="232626"/>
          <w:w w:val="105"/>
          <w:sz w:val="21"/>
        </w:rPr>
        <w:t>,</w:t>
      </w:r>
      <w:r>
        <w:rPr>
          <w:color w:val="232626"/>
          <w:spacing w:val="-2"/>
          <w:w w:val="105"/>
          <w:sz w:val="21"/>
        </w:rPr>
        <w:t xml:space="preserve"> </w:t>
      </w:r>
      <w:proofErr w:type="spellStart"/>
      <w:r>
        <w:rPr>
          <w:color w:val="232626"/>
          <w:w w:val="105"/>
          <w:sz w:val="21"/>
        </w:rPr>
        <w:t>acciones</w:t>
      </w:r>
      <w:proofErr w:type="spellEnd"/>
      <w:r>
        <w:rPr>
          <w:color w:val="232626"/>
          <w:spacing w:val="-6"/>
          <w:w w:val="105"/>
          <w:sz w:val="21"/>
        </w:rPr>
        <w:t xml:space="preserve"> </w:t>
      </w:r>
      <w:r>
        <w:rPr>
          <w:color w:val="343638"/>
          <w:w w:val="105"/>
          <w:sz w:val="21"/>
        </w:rPr>
        <w:t>y</w:t>
      </w:r>
      <w:r>
        <w:rPr>
          <w:color w:val="232626"/>
          <w:w w:val="105"/>
          <w:sz w:val="21"/>
        </w:rPr>
        <w:t xml:space="preserve"> </w:t>
      </w:r>
      <w:proofErr w:type="spellStart"/>
      <w:r>
        <w:rPr>
          <w:color w:val="232626"/>
          <w:w w:val="105"/>
          <w:sz w:val="21"/>
        </w:rPr>
        <w:t>desarrollos</w:t>
      </w:r>
      <w:proofErr w:type="spellEnd"/>
      <w:r>
        <w:rPr>
          <w:color w:val="232626"/>
          <w:w w:val="105"/>
          <w:sz w:val="21"/>
        </w:rPr>
        <w:t xml:space="preserve"> </w:t>
      </w:r>
      <w:proofErr w:type="spellStart"/>
      <w:r>
        <w:rPr>
          <w:color w:val="232626"/>
          <w:w w:val="105"/>
          <w:sz w:val="21"/>
        </w:rPr>
        <w:t>tecnológicos</w:t>
      </w:r>
      <w:proofErr w:type="spellEnd"/>
      <w:r>
        <w:rPr>
          <w:color w:val="232626"/>
          <w:w w:val="105"/>
          <w:sz w:val="21"/>
        </w:rPr>
        <w:t xml:space="preserve"> </w:t>
      </w:r>
      <w:proofErr w:type="spellStart"/>
      <w:r>
        <w:rPr>
          <w:color w:val="343638"/>
          <w:w w:val="105"/>
          <w:sz w:val="21"/>
        </w:rPr>
        <w:t>implementados</w:t>
      </w:r>
      <w:proofErr w:type="spellEnd"/>
      <w:r>
        <w:rPr>
          <w:color w:val="343638"/>
          <w:w w:val="105"/>
          <w:sz w:val="21"/>
        </w:rPr>
        <w:t xml:space="preserve"> </w:t>
      </w:r>
      <w:r>
        <w:rPr>
          <w:color w:val="232626"/>
          <w:w w:val="105"/>
          <w:sz w:val="21"/>
        </w:rPr>
        <w:t xml:space="preserve">por </w:t>
      </w:r>
      <w:proofErr w:type="spellStart"/>
      <w:r>
        <w:rPr>
          <w:color w:val="232626"/>
          <w:w w:val="105"/>
          <w:sz w:val="21"/>
        </w:rPr>
        <w:t>parte</w:t>
      </w:r>
      <w:proofErr w:type="spellEnd"/>
      <w:r>
        <w:rPr>
          <w:color w:val="232626"/>
          <w:w w:val="105"/>
          <w:sz w:val="21"/>
        </w:rPr>
        <w:t xml:space="preserve"> de la </w:t>
      </w:r>
      <w:proofErr w:type="spellStart"/>
      <w:r>
        <w:rPr>
          <w:color w:val="232626"/>
          <w:w w:val="105"/>
          <w:sz w:val="21"/>
        </w:rPr>
        <w:t>dirección</w:t>
      </w:r>
      <w:proofErr w:type="spellEnd"/>
      <w:r>
        <w:rPr>
          <w:color w:val="232626"/>
          <w:w w:val="105"/>
          <w:sz w:val="21"/>
        </w:rPr>
        <w:t xml:space="preserve"> a </w:t>
      </w:r>
      <w:proofErr w:type="spellStart"/>
      <w:r>
        <w:rPr>
          <w:color w:val="232626"/>
          <w:w w:val="105"/>
          <w:sz w:val="21"/>
        </w:rPr>
        <w:t>su</w:t>
      </w:r>
      <w:proofErr w:type="spellEnd"/>
      <w:r>
        <w:rPr>
          <w:color w:val="232626"/>
          <w:w w:val="105"/>
          <w:sz w:val="21"/>
        </w:rPr>
        <w:t xml:space="preserve"> cargo, </w:t>
      </w:r>
      <w:proofErr w:type="spellStart"/>
      <w:r>
        <w:rPr>
          <w:color w:val="232626"/>
          <w:w w:val="105"/>
          <w:sz w:val="21"/>
        </w:rPr>
        <w:t>encaminados</w:t>
      </w:r>
      <w:proofErr w:type="spellEnd"/>
      <w:r>
        <w:rPr>
          <w:color w:val="232626"/>
          <w:w w:val="105"/>
          <w:sz w:val="21"/>
        </w:rPr>
        <w:t xml:space="preserve"> al </w:t>
      </w:r>
      <w:proofErr w:type="spellStart"/>
      <w:r>
        <w:rPr>
          <w:color w:val="232626"/>
          <w:w w:val="105"/>
          <w:sz w:val="21"/>
        </w:rPr>
        <w:t>perfeccionamiento</w:t>
      </w:r>
      <w:proofErr w:type="spellEnd"/>
      <w:r>
        <w:rPr>
          <w:color w:val="232626"/>
          <w:w w:val="105"/>
          <w:sz w:val="21"/>
        </w:rPr>
        <w:t xml:space="preserve"> de los</w:t>
      </w:r>
      <w:r>
        <w:rPr>
          <w:color w:val="232626"/>
          <w:w w:val="105"/>
          <w:sz w:val="21"/>
        </w:rPr>
        <w:t xml:space="preserve"> </w:t>
      </w:r>
      <w:proofErr w:type="spellStart"/>
      <w:r>
        <w:rPr>
          <w:color w:val="232626"/>
          <w:w w:val="105"/>
          <w:sz w:val="21"/>
        </w:rPr>
        <w:t>procesos</w:t>
      </w:r>
      <w:proofErr w:type="spellEnd"/>
      <w:r>
        <w:rPr>
          <w:color w:val="232626"/>
          <w:w w:val="105"/>
          <w:sz w:val="21"/>
        </w:rPr>
        <w:t xml:space="preserve"> de </w:t>
      </w:r>
      <w:proofErr w:type="gramStart"/>
      <w:r>
        <w:rPr>
          <w:color w:val="343638"/>
          <w:w w:val="105"/>
          <w:sz w:val="21"/>
        </w:rPr>
        <w:t xml:space="preserve">la </w:t>
      </w:r>
      <w:r>
        <w:rPr>
          <w:color w:val="232626"/>
          <w:w w:val="105"/>
          <w:sz w:val="21"/>
        </w:rPr>
        <w:t xml:space="preserve"> </w:t>
      </w:r>
      <w:proofErr w:type="spellStart"/>
      <w:r>
        <w:rPr>
          <w:color w:val="232626"/>
          <w:w w:val="105"/>
          <w:sz w:val="21"/>
        </w:rPr>
        <w:t>adm</w:t>
      </w:r>
      <w:r>
        <w:rPr>
          <w:color w:val="2A3369"/>
          <w:w w:val="105"/>
          <w:sz w:val="21"/>
        </w:rPr>
        <w:t>i</w:t>
      </w:r>
      <w:r>
        <w:rPr>
          <w:color w:val="232626"/>
          <w:w w:val="105"/>
          <w:sz w:val="21"/>
        </w:rPr>
        <w:t>nist</w:t>
      </w:r>
      <w:proofErr w:type="spellEnd"/>
      <w:proofErr w:type="gramEnd"/>
      <w:r>
        <w:rPr>
          <w:color w:val="232626"/>
          <w:spacing w:val="-26"/>
          <w:w w:val="105"/>
          <w:sz w:val="21"/>
        </w:rPr>
        <w:t xml:space="preserve"> </w:t>
      </w:r>
      <w:r>
        <w:rPr>
          <w:color w:val="232626"/>
          <w:w w:val="105"/>
          <w:sz w:val="21"/>
        </w:rPr>
        <w:t>ra</w:t>
      </w:r>
      <w:r>
        <w:rPr>
          <w:color w:val="232626"/>
          <w:spacing w:val="-34"/>
          <w:w w:val="105"/>
          <w:sz w:val="21"/>
        </w:rPr>
        <w:t xml:space="preserve"> </w:t>
      </w:r>
      <w:proofErr w:type="spellStart"/>
      <w:r>
        <w:rPr>
          <w:color w:val="232626"/>
          <w:w w:val="105"/>
          <w:sz w:val="21"/>
        </w:rPr>
        <w:t>ción</w:t>
      </w:r>
      <w:proofErr w:type="spellEnd"/>
      <w:r>
        <w:rPr>
          <w:color w:val="232626"/>
          <w:spacing w:val="-5"/>
          <w:w w:val="105"/>
          <w:sz w:val="21"/>
        </w:rPr>
        <w:t xml:space="preserve"> </w:t>
      </w:r>
      <w:proofErr w:type="spellStart"/>
      <w:r>
        <w:rPr>
          <w:color w:val="232626"/>
          <w:w w:val="105"/>
          <w:sz w:val="21"/>
        </w:rPr>
        <w:t>pública</w:t>
      </w:r>
      <w:proofErr w:type="spellEnd"/>
      <w:r>
        <w:rPr>
          <w:color w:val="232626"/>
          <w:spacing w:val="14"/>
          <w:w w:val="105"/>
          <w:sz w:val="21"/>
        </w:rPr>
        <w:t xml:space="preserve"> </w:t>
      </w:r>
      <w:r>
        <w:rPr>
          <w:color w:val="232626"/>
          <w:w w:val="105"/>
          <w:sz w:val="21"/>
        </w:rPr>
        <w:t>del</w:t>
      </w:r>
      <w:r>
        <w:rPr>
          <w:color w:val="232626"/>
          <w:spacing w:val="-7"/>
          <w:w w:val="105"/>
          <w:sz w:val="21"/>
        </w:rPr>
        <w:t xml:space="preserve"> </w:t>
      </w:r>
      <w:proofErr w:type="spellStart"/>
      <w:r>
        <w:rPr>
          <w:color w:val="232626"/>
          <w:w w:val="105"/>
          <w:sz w:val="21"/>
        </w:rPr>
        <w:t>municipio</w:t>
      </w:r>
      <w:proofErr w:type="spellEnd"/>
      <w:r>
        <w:rPr>
          <w:color w:val="232626"/>
          <w:w w:val="105"/>
          <w:sz w:val="21"/>
        </w:rPr>
        <w:t>;</w:t>
      </w:r>
    </w:p>
    <w:p w:rsidR="007369A1" w:rsidRDefault="001B5481">
      <w:pPr>
        <w:pStyle w:val="Prrafodelista"/>
        <w:numPr>
          <w:ilvl w:val="0"/>
          <w:numId w:val="6"/>
        </w:numPr>
        <w:tabs>
          <w:tab w:val="left" w:pos="3066"/>
        </w:tabs>
        <w:spacing w:line="231" w:lineRule="exact"/>
        <w:ind w:left="3065" w:hanging="627"/>
        <w:jc w:val="both"/>
        <w:rPr>
          <w:sz w:val="21"/>
        </w:rPr>
      </w:pPr>
      <w:proofErr w:type="spellStart"/>
      <w:r>
        <w:rPr>
          <w:color w:val="343638"/>
          <w:sz w:val="21"/>
        </w:rPr>
        <w:t>Asuntos</w:t>
      </w:r>
      <w:proofErr w:type="spellEnd"/>
      <w:r>
        <w:rPr>
          <w:color w:val="343638"/>
          <w:sz w:val="21"/>
        </w:rPr>
        <w:t xml:space="preserve"> </w:t>
      </w:r>
      <w:proofErr w:type="spellStart"/>
      <w:r>
        <w:rPr>
          <w:color w:val="232626"/>
          <w:sz w:val="21"/>
        </w:rPr>
        <w:t>Generales</w:t>
      </w:r>
      <w:proofErr w:type="spellEnd"/>
      <w:r>
        <w:rPr>
          <w:color w:val="232626"/>
          <w:sz w:val="21"/>
        </w:rPr>
        <w:t>;</w:t>
      </w:r>
      <w:r>
        <w:rPr>
          <w:color w:val="232626"/>
          <w:spacing w:val="16"/>
          <w:sz w:val="21"/>
        </w:rPr>
        <w:t xml:space="preserve"> </w:t>
      </w:r>
      <w:r>
        <w:rPr>
          <w:color w:val="343638"/>
          <w:sz w:val="21"/>
        </w:rPr>
        <w:t>y</w:t>
      </w:r>
    </w:p>
    <w:p w:rsidR="007369A1" w:rsidRDefault="001B5481">
      <w:pPr>
        <w:pStyle w:val="Prrafodelista"/>
        <w:numPr>
          <w:ilvl w:val="0"/>
          <w:numId w:val="6"/>
        </w:numPr>
        <w:tabs>
          <w:tab w:val="left" w:pos="3060"/>
        </w:tabs>
        <w:spacing w:before="55"/>
        <w:ind w:left="3059" w:hanging="679"/>
        <w:jc w:val="both"/>
        <w:rPr>
          <w:sz w:val="21"/>
        </w:rPr>
      </w:pPr>
      <w:r>
        <w:rPr>
          <w:color w:val="232626"/>
          <w:sz w:val="21"/>
        </w:rPr>
        <w:t xml:space="preserve">Clausura de </w:t>
      </w:r>
      <w:r>
        <w:rPr>
          <w:color w:val="343638"/>
          <w:sz w:val="21"/>
        </w:rPr>
        <w:t>la</w:t>
      </w:r>
      <w:r>
        <w:rPr>
          <w:color w:val="343638"/>
          <w:spacing w:val="27"/>
          <w:sz w:val="21"/>
        </w:rPr>
        <w:t xml:space="preserve"> </w:t>
      </w:r>
      <w:proofErr w:type="spellStart"/>
      <w:r>
        <w:rPr>
          <w:color w:val="232626"/>
          <w:spacing w:val="3"/>
          <w:sz w:val="21"/>
        </w:rPr>
        <w:t>sesión</w:t>
      </w:r>
      <w:proofErr w:type="spellEnd"/>
      <w:r>
        <w:rPr>
          <w:color w:val="4F4D4D"/>
          <w:spacing w:val="3"/>
          <w:sz w:val="21"/>
        </w:rPr>
        <w:t>.</w:t>
      </w:r>
    </w:p>
    <w:p w:rsidR="007369A1" w:rsidRDefault="007369A1">
      <w:pPr>
        <w:pStyle w:val="Textoindependiente"/>
        <w:spacing w:before="7"/>
        <w:rPr>
          <w:sz w:val="27"/>
        </w:rPr>
      </w:pPr>
    </w:p>
    <w:p w:rsidR="007369A1" w:rsidRDefault="001B5481">
      <w:pPr>
        <w:pStyle w:val="Prrafodelista"/>
        <w:numPr>
          <w:ilvl w:val="0"/>
          <w:numId w:val="1"/>
        </w:numPr>
        <w:tabs>
          <w:tab w:val="left" w:pos="1997"/>
        </w:tabs>
        <w:spacing w:line="384" w:lineRule="auto"/>
        <w:ind w:left="1998" w:right="1227" w:hanging="361"/>
        <w:jc w:val="both"/>
        <w:rPr>
          <w:i/>
          <w:color w:val="232626"/>
          <w:sz w:val="23"/>
        </w:rPr>
      </w:pPr>
      <w:proofErr w:type="spellStart"/>
      <w:r>
        <w:rPr>
          <w:i/>
          <w:color w:val="232626"/>
          <w:w w:val="105"/>
          <w:sz w:val="23"/>
        </w:rPr>
        <w:t>Sesión</w:t>
      </w:r>
      <w:proofErr w:type="spellEnd"/>
      <w:r>
        <w:rPr>
          <w:i/>
          <w:color w:val="232626"/>
          <w:w w:val="105"/>
          <w:sz w:val="23"/>
        </w:rPr>
        <w:t xml:space="preserve"> </w:t>
      </w:r>
      <w:proofErr w:type="spellStart"/>
      <w:r>
        <w:rPr>
          <w:i/>
          <w:color w:val="232626"/>
          <w:w w:val="105"/>
          <w:sz w:val="23"/>
        </w:rPr>
        <w:t>Ordinaria</w:t>
      </w:r>
      <w:proofErr w:type="spellEnd"/>
      <w:r>
        <w:rPr>
          <w:i/>
          <w:color w:val="232626"/>
          <w:w w:val="105"/>
          <w:sz w:val="23"/>
        </w:rPr>
        <w:t xml:space="preserve"> de </w:t>
      </w:r>
      <w:proofErr w:type="spellStart"/>
      <w:r>
        <w:rPr>
          <w:i/>
          <w:color w:val="343638"/>
          <w:w w:val="105"/>
          <w:sz w:val="23"/>
        </w:rPr>
        <w:t>Comisión</w:t>
      </w:r>
      <w:proofErr w:type="spellEnd"/>
      <w:r>
        <w:rPr>
          <w:i/>
          <w:color w:val="343638"/>
          <w:w w:val="105"/>
          <w:sz w:val="23"/>
        </w:rPr>
        <w:t xml:space="preserve"> </w:t>
      </w:r>
      <w:proofErr w:type="spellStart"/>
      <w:r>
        <w:rPr>
          <w:i/>
          <w:color w:val="232626"/>
          <w:w w:val="105"/>
          <w:sz w:val="23"/>
        </w:rPr>
        <w:t>Edilicia</w:t>
      </w:r>
      <w:proofErr w:type="spellEnd"/>
      <w:r>
        <w:rPr>
          <w:i/>
          <w:color w:val="232626"/>
          <w:w w:val="105"/>
          <w:sz w:val="23"/>
        </w:rPr>
        <w:t xml:space="preserve"> </w:t>
      </w:r>
      <w:proofErr w:type="spellStart"/>
      <w:r>
        <w:rPr>
          <w:i/>
          <w:color w:val="232626"/>
          <w:w w:val="105"/>
          <w:sz w:val="23"/>
        </w:rPr>
        <w:t>celebrada</w:t>
      </w:r>
      <w:proofErr w:type="spellEnd"/>
      <w:r>
        <w:rPr>
          <w:i/>
          <w:color w:val="232626"/>
          <w:w w:val="105"/>
          <w:sz w:val="23"/>
        </w:rPr>
        <w:t xml:space="preserve"> el día 30 de </w:t>
      </w:r>
      <w:proofErr w:type="spellStart"/>
      <w:r>
        <w:rPr>
          <w:i/>
          <w:color w:val="232626"/>
          <w:w w:val="105"/>
          <w:sz w:val="23"/>
        </w:rPr>
        <w:t>octubre</w:t>
      </w:r>
      <w:proofErr w:type="spellEnd"/>
      <w:r>
        <w:rPr>
          <w:i/>
          <w:color w:val="232626"/>
          <w:w w:val="105"/>
          <w:sz w:val="23"/>
        </w:rPr>
        <w:t xml:space="preserve"> </w:t>
      </w:r>
      <w:r>
        <w:rPr>
          <w:i/>
          <w:color w:val="343638"/>
          <w:w w:val="105"/>
          <w:sz w:val="23"/>
        </w:rPr>
        <w:t>de</w:t>
      </w:r>
      <w:r>
        <w:rPr>
          <w:i/>
          <w:color w:val="232626"/>
          <w:w w:val="105"/>
          <w:sz w:val="23"/>
        </w:rPr>
        <w:t xml:space="preserve"> 2019, bajo el </w:t>
      </w:r>
      <w:proofErr w:type="spellStart"/>
      <w:r>
        <w:rPr>
          <w:i/>
          <w:color w:val="232626"/>
          <w:w w:val="105"/>
          <w:sz w:val="23"/>
        </w:rPr>
        <w:t>siguiente</w:t>
      </w:r>
      <w:proofErr w:type="spellEnd"/>
      <w:r>
        <w:rPr>
          <w:i/>
          <w:color w:val="232626"/>
          <w:w w:val="105"/>
          <w:sz w:val="23"/>
        </w:rPr>
        <w:t xml:space="preserve"> </w:t>
      </w:r>
      <w:proofErr w:type="spellStart"/>
      <w:r>
        <w:rPr>
          <w:i/>
          <w:color w:val="232626"/>
          <w:w w:val="105"/>
          <w:sz w:val="23"/>
        </w:rPr>
        <w:t>orden</w:t>
      </w:r>
      <w:proofErr w:type="spellEnd"/>
      <w:r>
        <w:rPr>
          <w:i/>
          <w:color w:val="232626"/>
          <w:w w:val="105"/>
          <w:sz w:val="23"/>
        </w:rPr>
        <w:t xml:space="preserve"> del</w:t>
      </w:r>
      <w:r>
        <w:rPr>
          <w:i/>
          <w:color w:val="232626"/>
          <w:spacing w:val="14"/>
          <w:w w:val="105"/>
          <w:sz w:val="23"/>
        </w:rPr>
        <w:t xml:space="preserve"> </w:t>
      </w:r>
      <w:r>
        <w:rPr>
          <w:i/>
          <w:color w:val="232626"/>
          <w:w w:val="105"/>
          <w:sz w:val="23"/>
        </w:rPr>
        <w:t>día:</w:t>
      </w:r>
    </w:p>
    <w:p w:rsidR="007369A1" w:rsidRDefault="001B5481">
      <w:pPr>
        <w:spacing w:before="169" w:line="307" w:lineRule="auto"/>
        <w:ind w:left="3063" w:right="1255" w:hanging="483"/>
        <w:jc w:val="both"/>
        <w:rPr>
          <w:sz w:val="21"/>
        </w:rPr>
      </w:pPr>
      <w:r>
        <w:rPr>
          <w:color w:val="343638"/>
          <w:w w:val="105"/>
          <w:sz w:val="21"/>
        </w:rPr>
        <w:t xml:space="preserve">l. Lista </w:t>
      </w:r>
      <w:r>
        <w:rPr>
          <w:color w:val="232626"/>
          <w:w w:val="105"/>
          <w:sz w:val="21"/>
        </w:rPr>
        <w:t xml:space="preserve">de </w:t>
      </w:r>
      <w:proofErr w:type="spellStart"/>
      <w:r>
        <w:rPr>
          <w:color w:val="232626"/>
          <w:w w:val="105"/>
          <w:sz w:val="21"/>
        </w:rPr>
        <w:t>asist</w:t>
      </w:r>
      <w:proofErr w:type="spellEnd"/>
      <w:r>
        <w:rPr>
          <w:color w:val="232626"/>
          <w:w w:val="105"/>
          <w:sz w:val="21"/>
        </w:rPr>
        <w:t xml:space="preserve"> </w:t>
      </w:r>
      <w:proofErr w:type="spellStart"/>
      <w:r>
        <w:rPr>
          <w:color w:val="232626"/>
          <w:w w:val="105"/>
          <w:sz w:val="21"/>
        </w:rPr>
        <w:t>encia</w:t>
      </w:r>
      <w:proofErr w:type="spellEnd"/>
      <w:r>
        <w:rPr>
          <w:color w:val="4F4D4D"/>
          <w:w w:val="105"/>
          <w:sz w:val="21"/>
        </w:rPr>
        <w:t xml:space="preserve">, </w:t>
      </w:r>
      <w:proofErr w:type="spellStart"/>
      <w:r>
        <w:rPr>
          <w:color w:val="343638"/>
          <w:w w:val="105"/>
          <w:sz w:val="21"/>
        </w:rPr>
        <w:t>verificación</w:t>
      </w:r>
      <w:proofErr w:type="spellEnd"/>
      <w:r>
        <w:rPr>
          <w:color w:val="343638"/>
          <w:w w:val="105"/>
          <w:sz w:val="21"/>
        </w:rPr>
        <w:t xml:space="preserve"> y </w:t>
      </w:r>
      <w:proofErr w:type="spellStart"/>
      <w:r>
        <w:rPr>
          <w:color w:val="232626"/>
          <w:w w:val="105"/>
          <w:sz w:val="21"/>
        </w:rPr>
        <w:t>declaración</w:t>
      </w:r>
      <w:proofErr w:type="spellEnd"/>
      <w:r>
        <w:rPr>
          <w:color w:val="232626"/>
          <w:w w:val="105"/>
          <w:sz w:val="21"/>
        </w:rPr>
        <w:t xml:space="preserve"> de </w:t>
      </w:r>
      <w:proofErr w:type="spellStart"/>
      <w:r>
        <w:rPr>
          <w:color w:val="232626"/>
          <w:w w:val="105"/>
          <w:sz w:val="21"/>
        </w:rPr>
        <w:t>quórum</w:t>
      </w:r>
      <w:proofErr w:type="spellEnd"/>
      <w:r>
        <w:rPr>
          <w:color w:val="232626"/>
          <w:w w:val="105"/>
          <w:sz w:val="21"/>
        </w:rPr>
        <w:t xml:space="preserve"> legal para </w:t>
      </w:r>
      <w:proofErr w:type="spellStart"/>
      <w:r>
        <w:rPr>
          <w:color w:val="232626"/>
          <w:w w:val="105"/>
          <w:sz w:val="21"/>
        </w:rPr>
        <w:t>sesionar</w:t>
      </w:r>
      <w:proofErr w:type="spellEnd"/>
      <w:r>
        <w:rPr>
          <w:color w:val="232626"/>
          <w:w w:val="105"/>
          <w:sz w:val="21"/>
        </w:rPr>
        <w:t>;</w:t>
      </w:r>
    </w:p>
    <w:p w:rsidR="007369A1" w:rsidRDefault="001B5481">
      <w:pPr>
        <w:pStyle w:val="Prrafodelista"/>
        <w:numPr>
          <w:ilvl w:val="1"/>
          <w:numId w:val="1"/>
        </w:numPr>
        <w:tabs>
          <w:tab w:val="left" w:pos="3060"/>
        </w:tabs>
        <w:spacing w:line="215" w:lineRule="exact"/>
        <w:ind w:left="3059" w:hanging="552"/>
        <w:jc w:val="both"/>
        <w:rPr>
          <w:color w:val="343638"/>
          <w:sz w:val="21"/>
        </w:rPr>
      </w:pPr>
      <w:proofErr w:type="spellStart"/>
      <w:r>
        <w:rPr>
          <w:color w:val="343638"/>
          <w:w w:val="105"/>
          <w:sz w:val="21"/>
        </w:rPr>
        <w:t>Lectura</w:t>
      </w:r>
      <w:proofErr w:type="spellEnd"/>
      <w:r>
        <w:rPr>
          <w:color w:val="343638"/>
          <w:w w:val="105"/>
          <w:sz w:val="21"/>
        </w:rPr>
        <w:t xml:space="preserve"> y </w:t>
      </w:r>
      <w:proofErr w:type="spellStart"/>
      <w:r>
        <w:rPr>
          <w:color w:val="232626"/>
          <w:w w:val="105"/>
          <w:sz w:val="21"/>
        </w:rPr>
        <w:t>aprobación</w:t>
      </w:r>
      <w:proofErr w:type="spellEnd"/>
      <w:r>
        <w:rPr>
          <w:color w:val="232626"/>
          <w:w w:val="105"/>
          <w:sz w:val="21"/>
        </w:rPr>
        <w:t xml:space="preserve"> del </w:t>
      </w:r>
      <w:proofErr w:type="spellStart"/>
      <w:r>
        <w:rPr>
          <w:color w:val="232626"/>
          <w:w w:val="105"/>
          <w:sz w:val="21"/>
        </w:rPr>
        <w:t>orden</w:t>
      </w:r>
      <w:proofErr w:type="spellEnd"/>
      <w:r>
        <w:rPr>
          <w:color w:val="232626"/>
          <w:w w:val="105"/>
          <w:sz w:val="21"/>
        </w:rPr>
        <w:t xml:space="preserve"> del día;</w:t>
      </w:r>
    </w:p>
    <w:p w:rsidR="007369A1" w:rsidRDefault="001B5481">
      <w:pPr>
        <w:spacing w:before="43" w:line="288" w:lineRule="auto"/>
        <w:ind w:left="3058" w:right="1247" w:hanging="608"/>
        <w:jc w:val="both"/>
        <w:rPr>
          <w:rFonts w:ascii="Times New Roman" w:hAnsi="Times New Roman"/>
        </w:rPr>
      </w:pPr>
      <w:r>
        <w:rPr>
          <w:color w:val="343638"/>
          <w:w w:val="95"/>
          <w:sz w:val="21"/>
        </w:rPr>
        <w:t xml:space="preserve">111. </w:t>
      </w:r>
      <w:proofErr w:type="spellStart"/>
      <w:r>
        <w:rPr>
          <w:color w:val="232626"/>
          <w:w w:val="105"/>
          <w:sz w:val="21"/>
        </w:rPr>
        <w:t>Dispensa</w:t>
      </w:r>
      <w:proofErr w:type="spellEnd"/>
      <w:r>
        <w:rPr>
          <w:color w:val="232626"/>
          <w:w w:val="105"/>
          <w:sz w:val="21"/>
        </w:rPr>
        <w:t xml:space="preserve"> de la </w:t>
      </w:r>
      <w:proofErr w:type="spellStart"/>
      <w:r>
        <w:rPr>
          <w:color w:val="343638"/>
          <w:w w:val="105"/>
          <w:sz w:val="21"/>
        </w:rPr>
        <w:t>lectura</w:t>
      </w:r>
      <w:proofErr w:type="spellEnd"/>
      <w:r>
        <w:rPr>
          <w:color w:val="343638"/>
          <w:w w:val="105"/>
          <w:sz w:val="21"/>
        </w:rPr>
        <w:t xml:space="preserve"> y </w:t>
      </w:r>
      <w:proofErr w:type="spellStart"/>
      <w:r>
        <w:rPr>
          <w:color w:val="232626"/>
          <w:w w:val="105"/>
          <w:sz w:val="21"/>
        </w:rPr>
        <w:t>aprobación</w:t>
      </w:r>
      <w:proofErr w:type="spellEnd"/>
      <w:r>
        <w:rPr>
          <w:color w:val="232626"/>
          <w:w w:val="105"/>
          <w:sz w:val="21"/>
        </w:rPr>
        <w:t xml:space="preserve"> del </w:t>
      </w:r>
      <w:proofErr w:type="spellStart"/>
      <w:r>
        <w:rPr>
          <w:color w:val="232626"/>
          <w:w w:val="105"/>
          <w:sz w:val="21"/>
        </w:rPr>
        <w:t>contenido</w:t>
      </w:r>
      <w:proofErr w:type="spellEnd"/>
      <w:r>
        <w:rPr>
          <w:color w:val="232626"/>
          <w:w w:val="105"/>
          <w:sz w:val="21"/>
        </w:rPr>
        <w:t xml:space="preserve"> del acta </w:t>
      </w:r>
      <w:proofErr w:type="spellStart"/>
      <w:r>
        <w:rPr>
          <w:color w:val="232626"/>
          <w:w w:val="105"/>
          <w:sz w:val="21"/>
        </w:rPr>
        <w:t>circunstanciada</w:t>
      </w:r>
      <w:proofErr w:type="spellEnd"/>
      <w:r>
        <w:rPr>
          <w:color w:val="232626"/>
          <w:w w:val="105"/>
          <w:sz w:val="21"/>
        </w:rPr>
        <w:t xml:space="preserve"> con </w:t>
      </w:r>
      <w:proofErr w:type="spellStart"/>
      <w:r>
        <w:rPr>
          <w:color w:val="343638"/>
          <w:w w:val="105"/>
          <w:sz w:val="21"/>
        </w:rPr>
        <w:t>número</w:t>
      </w:r>
      <w:proofErr w:type="spellEnd"/>
      <w:r>
        <w:rPr>
          <w:color w:val="343638"/>
          <w:w w:val="105"/>
          <w:sz w:val="21"/>
        </w:rPr>
        <w:t xml:space="preserve"> </w:t>
      </w:r>
      <w:r>
        <w:rPr>
          <w:rFonts w:ascii="Times New Roman" w:hAnsi="Times New Roman"/>
          <w:color w:val="232626"/>
          <w:w w:val="105"/>
        </w:rPr>
        <w:t xml:space="preserve">001/2019 </w:t>
      </w:r>
      <w:proofErr w:type="spellStart"/>
      <w:r>
        <w:rPr>
          <w:color w:val="343638"/>
          <w:w w:val="105"/>
          <w:sz w:val="21"/>
        </w:rPr>
        <w:t>relativa</w:t>
      </w:r>
      <w:proofErr w:type="spellEnd"/>
      <w:r>
        <w:rPr>
          <w:color w:val="343638"/>
          <w:w w:val="105"/>
          <w:sz w:val="21"/>
        </w:rPr>
        <w:t xml:space="preserve"> </w:t>
      </w:r>
      <w:r>
        <w:rPr>
          <w:color w:val="232626"/>
          <w:w w:val="105"/>
          <w:sz w:val="21"/>
        </w:rPr>
        <w:t xml:space="preserve">a la </w:t>
      </w:r>
      <w:proofErr w:type="spellStart"/>
      <w:r>
        <w:rPr>
          <w:color w:val="232626"/>
          <w:w w:val="105"/>
          <w:sz w:val="21"/>
        </w:rPr>
        <w:t>sesión</w:t>
      </w:r>
      <w:proofErr w:type="spellEnd"/>
      <w:r>
        <w:rPr>
          <w:color w:val="232626"/>
          <w:w w:val="105"/>
          <w:sz w:val="21"/>
        </w:rPr>
        <w:t xml:space="preserve"> </w:t>
      </w:r>
      <w:proofErr w:type="spellStart"/>
      <w:r>
        <w:rPr>
          <w:color w:val="232626"/>
          <w:w w:val="105"/>
          <w:sz w:val="21"/>
        </w:rPr>
        <w:t>ordinaria</w:t>
      </w:r>
      <w:proofErr w:type="spellEnd"/>
      <w:r>
        <w:rPr>
          <w:color w:val="232626"/>
          <w:w w:val="105"/>
          <w:sz w:val="21"/>
        </w:rPr>
        <w:t xml:space="preserve"> de la </w:t>
      </w:r>
      <w:proofErr w:type="spellStart"/>
      <w:r>
        <w:rPr>
          <w:color w:val="232626"/>
          <w:w w:val="105"/>
          <w:sz w:val="21"/>
        </w:rPr>
        <w:t>presente</w:t>
      </w:r>
      <w:proofErr w:type="spellEnd"/>
      <w:r>
        <w:rPr>
          <w:color w:val="232626"/>
          <w:w w:val="105"/>
          <w:sz w:val="21"/>
        </w:rPr>
        <w:t xml:space="preserve"> </w:t>
      </w:r>
      <w:proofErr w:type="spellStart"/>
      <w:r>
        <w:rPr>
          <w:color w:val="232626"/>
          <w:w w:val="105"/>
          <w:sz w:val="21"/>
        </w:rPr>
        <w:t>Comisión</w:t>
      </w:r>
      <w:proofErr w:type="spellEnd"/>
      <w:r>
        <w:rPr>
          <w:color w:val="232626"/>
          <w:w w:val="105"/>
          <w:sz w:val="21"/>
        </w:rPr>
        <w:t xml:space="preserve"> </w:t>
      </w:r>
      <w:proofErr w:type="spellStart"/>
      <w:r>
        <w:rPr>
          <w:color w:val="232626"/>
          <w:w w:val="105"/>
          <w:sz w:val="21"/>
        </w:rPr>
        <w:t>Edi</w:t>
      </w:r>
      <w:r>
        <w:rPr>
          <w:color w:val="232626"/>
          <w:w w:val="105"/>
          <w:sz w:val="21"/>
        </w:rPr>
        <w:t>licia</w:t>
      </w:r>
      <w:proofErr w:type="spellEnd"/>
      <w:r>
        <w:rPr>
          <w:color w:val="232626"/>
          <w:w w:val="105"/>
          <w:sz w:val="21"/>
        </w:rPr>
        <w:t xml:space="preserve"> de </w:t>
      </w:r>
      <w:proofErr w:type="spellStart"/>
      <w:r>
        <w:rPr>
          <w:color w:val="232626"/>
          <w:w w:val="105"/>
          <w:sz w:val="21"/>
        </w:rPr>
        <w:t>Educación</w:t>
      </w:r>
      <w:proofErr w:type="spellEnd"/>
      <w:r>
        <w:rPr>
          <w:color w:val="232626"/>
          <w:w w:val="105"/>
          <w:sz w:val="21"/>
        </w:rPr>
        <w:t xml:space="preserve">, </w:t>
      </w:r>
      <w:proofErr w:type="spellStart"/>
      <w:r>
        <w:rPr>
          <w:color w:val="343638"/>
          <w:w w:val="105"/>
          <w:sz w:val="21"/>
        </w:rPr>
        <w:t>Innovación</w:t>
      </w:r>
      <w:proofErr w:type="spellEnd"/>
      <w:r>
        <w:rPr>
          <w:color w:val="343638"/>
          <w:w w:val="105"/>
          <w:sz w:val="21"/>
        </w:rPr>
        <w:t xml:space="preserve"> </w:t>
      </w:r>
      <w:r>
        <w:rPr>
          <w:color w:val="232626"/>
          <w:w w:val="105"/>
          <w:sz w:val="21"/>
        </w:rPr>
        <w:t xml:space="preserve">y </w:t>
      </w:r>
      <w:proofErr w:type="spellStart"/>
      <w:r>
        <w:rPr>
          <w:color w:val="232626"/>
          <w:w w:val="105"/>
          <w:sz w:val="21"/>
        </w:rPr>
        <w:t>Tecnología</w:t>
      </w:r>
      <w:proofErr w:type="spellEnd"/>
      <w:r>
        <w:rPr>
          <w:color w:val="232626"/>
          <w:w w:val="105"/>
          <w:sz w:val="21"/>
        </w:rPr>
        <w:t xml:space="preserve"> </w:t>
      </w:r>
      <w:r>
        <w:rPr>
          <w:color w:val="343638"/>
          <w:w w:val="105"/>
          <w:sz w:val="21"/>
        </w:rPr>
        <w:t xml:space="preserve">de </w:t>
      </w:r>
      <w:proofErr w:type="spellStart"/>
      <w:r>
        <w:rPr>
          <w:color w:val="343638"/>
          <w:w w:val="105"/>
          <w:sz w:val="21"/>
        </w:rPr>
        <w:t>fecha</w:t>
      </w:r>
      <w:proofErr w:type="spellEnd"/>
      <w:r>
        <w:rPr>
          <w:color w:val="343638"/>
          <w:w w:val="105"/>
          <w:sz w:val="21"/>
        </w:rPr>
        <w:t xml:space="preserve"> </w:t>
      </w:r>
      <w:r>
        <w:rPr>
          <w:rFonts w:ascii="Times New Roman" w:hAnsi="Times New Roman"/>
          <w:color w:val="232626"/>
          <w:w w:val="105"/>
        </w:rPr>
        <w:t xml:space="preserve">30 </w:t>
      </w:r>
      <w:r>
        <w:rPr>
          <w:color w:val="232626"/>
          <w:w w:val="105"/>
          <w:sz w:val="21"/>
        </w:rPr>
        <w:t xml:space="preserve">de </w:t>
      </w:r>
      <w:proofErr w:type="spellStart"/>
      <w:r>
        <w:rPr>
          <w:color w:val="232626"/>
          <w:w w:val="105"/>
          <w:sz w:val="21"/>
        </w:rPr>
        <w:t>septiembre</w:t>
      </w:r>
      <w:proofErr w:type="spellEnd"/>
      <w:r>
        <w:rPr>
          <w:color w:val="232626"/>
          <w:w w:val="105"/>
          <w:sz w:val="21"/>
        </w:rPr>
        <w:t xml:space="preserve"> del </w:t>
      </w:r>
      <w:r>
        <w:rPr>
          <w:rFonts w:ascii="Times New Roman" w:hAnsi="Times New Roman"/>
          <w:color w:val="232626"/>
          <w:w w:val="105"/>
        </w:rPr>
        <w:t>2019;</w:t>
      </w:r>
    </w:p>
    <w:p w:rsidR="007369A1" w:rsidRDefault="001B5481">
      <w:pPr>
        <w:pStyle w:val="Prrafodelista"/>
        <w:numPr>
          <w:ilvl w:val="0"/>
          <w:numId w:val="5"/>
        </w:numPr>
        <w:tabs>
          <w:tab w:val="left" w:pos="3060"/>
        </w:tabs>
        <w:spacing w:line="304" w:lineRule="auto"/>
        <w:ind w:right="1233" w:hanging="619"/>
        <w:jc w:val="both"/>
        <w:rPr>
          <w:rFonts w:ascii="Times New Roman" w:hAnsi="Times New Roman"/>
        </w:rPr>
      </w:pPr>
      <w:r>
        <w:rPr>
          <w:color w:val="343638"/>
          <w:w w:val="105"/>
          <w:sz w:val="21"/>
        </w:rPr>
        <w:t xml:space="preserve">Informe </w:t>
      </w:r>
      <w:proofErr w:type="spellStart"/>
      <w:r>
        <w:rPr>
          <w:color w:val="232626"/>
          <w:w w:val="105"/>
          <w:sz w:val="21"/>
        </w:rPr>
        <w:t>sobre</w:t>
      </w:r>
      <w:proofErr w:type="spellEnd"/>
      <w:r>
        <w:rPr>
          <w:color w:val="232626"/>
          <w:w w:val="105"/>
          <w:sz w:val="21"/>
        </w:rPr>
        <w:t xml:space="preserve"> </w:t>
      </w:r>
      <w:r>
        <w:rPr>
          <w:color w:val="343638"/>
          <w:w w:val="105"/>
          <w:sz w:val="21"/>
        </w:rPr>
        <w:t xml:space="preserve">la </w:t>
      </w:r>
      <w:proofErr w:type="spellStart"/>
      <w:r>
        <w:rPr>
          <w:color w:val="232626"/>
          <w:w w:val="105"/>
          <w:sz w:val="21"/>
        </w:rPr>
        <w:t>solicitud</w:t>
      </w:r>
      <w:proofErr w:type="spellEnd"/>
      <w:r>
        <w:rPr>
          <w:color w:val="232626"/>
          <w:w w:val="105"/>
          <w:sz w:val="21"/>
        </w:rPr>
        <w:t xml:space="preserve"> de </w:t>
      </w:r>
      <w:proofErr w:type="spellStart"/>
      <w:r>
        <w:rPr>
          <w:color w:val="232626"/>
          <w:w w:val="105"/>
          <w:sz w:val="21"/>
        </w:rPr>
        <w:t>prórroga</w:t>
      </w:r>
      <w:proofErr w:type="spellEnd"/>
      <w:r>
        <w:rPr>
          <w:color w:val="232626"/>
          <w:w w:val="105"/>
          <w:sz w:val="21"/>
        </w:rPr>
        <w:t xml:space="preserve"> </w:t>
      </w:r>
      <w:proofErr w:type="spellStart"/>
      <w:r>
        <w:rPr>
          <w:color w:val="232626"/>
          <w:w w:val="105"/>
          <w:sz w:val="21"/>
        </w:rPr>
        <w:t>presentada</w:t>
      </w:r>
      <w:proofErr w:type="spellEnd"/>
      <w:r>
        <w:rPr>
          <w:color w:val="232626"/>
          <w:w w:val="105"/>
          <w:sz w:val="21"/>
        </w:rPr>
        <w:t xml:space="preserve"> ante el </w:t>
      </w:r>
      <w:proofErr w:type="spellStart"/>
      <w:r>
        <w:rPr>
          <w:color w:val="343638"/>
          <w:w w:val="105"/>
          <w:sz w:val="21"/>
        </w:rPr>
        <w:t>pleno</w:t>
      </w:r>
      <w:proofErr w:type="spellEnd"/>
      <w:r>
        <w:rPr>
          <w:color w:val="343638"/>
          <w:w w:val="105"/>
          <w:sz w:val="21"/>
        </w:rPr>
        <w:t xml:space="preserve"> </w:t>
      </w:r>
      <w:r>
        <w:rPr>
          <w:color w:val="232626"/>
          <w:w w:val="105"/>
          <w:sz w:val="21"/>
        </w:rPr>
        <w:t xml:space="preserve">del H. </w:t>
      </w:r>
      <w:proofErr w:type="spellStart"/>
      <w:r>
        <w:rPr>
          <w:color w:val="232626"/>
          <w:w w:val="105"/>
          <w:sz w:val="21"/>
        </w:rPr>
        <w:t>Ayuntamiento</w:t>
      </w:r>
      <w:proofErr w:type="spellEnd"/>
      <w:r>
        <w:rPr>
          <w:color w:val="232626"/>
          <w:w w:val="105"/>
          <w:sz w:val="21"/>
        </w:rPr>
        <w:t xml:space="preserve"> de </w:t>
      </w:r>
      <w:proofErr w:type="spellStart"/>
      <w:r>
        <w:rPr>
          <w:color w:val="232626"/>
          <w:w w:val="105"/>
          <w:sz w:val="21"/>
        </w:rPr>
        <w:t>Tlajomulco</w:t>
      </w:r>
      <w:proofErr w:type="spellEnd"/>
      <w:r>
        <w:rPr>
          <w:color w:val="232626"/>
          <w:w w:val="105"/>
          <w:sz w:val="21"/>
        </w:rPr>
        <w:t xml:space="preserve"> de </w:t>
      </w:r>
      <w:proofErr w:type="spellStart"/>
      <w:r>
        <w:rPr>
          <w:color w:val="232626"/>
          <w:w w:val="105"/>
          <w:sz w:val="21"/>
        </w:rPr>
        <w:t>Zúñiga</w:t>
      </w:r>
      <w:proofErr w:type="spellEnd"/>
      <w:r>
        <w:rPr>
          <w:color w:val="232626"/>
          <w:w w:val="105"/>
          <w:sz w:val="21"/>
        </w:rPr>
        <w:t xml:space="preserve">, </w:t>
      </w:r>
      <w:proofErr w:type="spellStart"/>
      <w:r>
        <w:rPr>
          <w:color w:val="232626"/>
          <w:w w:val="105"/>
          <w:sz w:val="21"/>
        </w:rPr>
        <w:t>referente</w:t>
      </w:r>
      <w:proofErr w:type="spellEnd"/>
      <w:r>
        <w:rPr>
          <w:color w:val="232626"/>
          <w:w w:val="105"/>
          <w:sz w:val="21"/>
        </w:rPr>
        <w:t xml:space="preserve"> al punto de </w:t>
      </w:r>
      <w:proofErr w:type="spellStart"/>
      <w:r>
        <w:rPr>
          <w:color w:val="232626"/>
          <w:w w:val="105"/>
          <w:sz w:val="21"/>
        </w:rPr>
        <w:t>acuerdo</w:t>
      </w:r>
      <w:proofErr w:type="spellEnd"/>
      <w:r>
        <w:rPr>
          <w:color w:val="232626"/>
          <w:w w:val="105"/>
          <w:sz w:val="21"/>
        </w:rPr>
        <w:t xml:space="preserve"> </w:t>
      </w:r>
      <w:r>
        <w:rPr>
          <w:rFonts w:ascii="Times New Roman" w:hAnsi="Times New Roman"/>
          <w:color w:val="232626"/>
          <w:w w:val="105"/>
        </w:rPr>
        <w:t>132/2019;</w:t>
      </w:r>
    </w:p>
    <w:p w:rsidR="007369A1" w:rsidRDefault="001B5481">
      <w:pPr>
        <w:pStyle w:val="Prrafodelista"/>
        <w:numPr>
          <w:ilvl w:val="0"/>
          <w:numId w:val="5"/>
        </w:numPr>
        <w:tabs>
          <w:tab w:val="left" w:pos="3066"/>
        </w:tabs>
        <w:spacing w:line="221" w:lineRule="exact"/>
        <w:ind w:left="3065" w:hanging="565"/>
        <w:jc w:val="both"/>
        <w:rPr>
          <w:sz w:val="21"/>
        </w:rPr>
      </w:pPr>
      <w:proofErr w:type="spellStart"/>
      <w:r>
        <w:rPr>
          <w:color w:val="232626"/>
          <w:sz w:val="21"/>
        </w:rPr>
        <w:t>Asuntos</w:t>
      </w:r>
      <w:proofErr w:type="spellEnd"/>
      <w:r>
        <w:rPr>
          <w:color w:val="232626"/>
          <w:sz w:val="21"/>
        </w:rPr>
        <w:t xml:space="preserve"> </w:t>
      </w:r>
      <w:proofErr w:type="spellStart"/>
      <w:r>
        <w:rPr>
          <w:color w:val="232626"/>
          <w:sz w:val="21"/>
        </w:rPr>
        <w:t>Generales</w:t>
      </w:r>
      <w:proofErr w:type="spellEnd"/>
      <w:r>
        <w:rPr>
          <w:color w:val="232626"/>
          <w:sz w:val="21"/>
        </w:rPr>
        <w:t>;</w:t>
      </w:r>
      <w:r>
        <w:rPr>
          <w:color w:val="232626"/>
          <w:spacing w:val="11"/>
          <w:sz w:val="21"/>
        </w:rPr>
        <w:t xml:space="preserve"> </w:t>
      </w:r>
      <w:r>
        <w:rPr>
          <w:color w:val="343638"/>
          <w:sz w:val="21"/>
        </w:rPr>
        <w:t>y</w:t>
      </w:r>
    </w:p>
    <w:p w:rsidR="007369A1" w:rsidRDefault="001B5481">
      <w:pPr>
        <w:pStyle w:val="Prrafodelista"/>
        <w:numPr>
          <w:ilvl w:val="0"/>
          <w:numId w:val="5"/>
        </w:numPr>
        <w:tabs>
          <w:tab w:val="left" w:pos="3060"/>
        </w:tabs>
        <w:spacing w:before="44"/>
        <w:ind w:left="3059" w:hanging="597"/>
        <w:jc w:val="both"/>
        <w:rPr>
          <w:sz w:val="21"/>
        </w:rPr>
      </w:pPr>
      <w:r>
        <w:rPr>
          <w:color w:val="232626"/>
          <w:sz w:val="21"/>
        </w:rPr>
        <w:t>Clausu</w:t>
      </w:r>
      <w:r>
        <w:rPr>
          <w:color w:val="232626"/>
          <w:sz w:val="21"/>
        </w:rPr>
        <w:t xml:space="preserve">ra de </w:t>
      </w:r>
      <w:r>
        <w:rPr>
          <w:color w:val="343638"/>
          <w:sz w:val="21"/>
        </w:rPr>
        <w:t>la</w:t>
      </w:r>
      <w:r>
        <w:rPr>
          <w:color w:val="343638"/>
          <w:spacing w:val="18"/>
          <w:sz w:val="21"/>
        </w:rPr>
        <w:t xml:space="preserve"> </w:t>
      </w:r>
      <w:proofErr w:type="spellStart"/>
      <w:r>
        <w:rPr>
          <w:color w:val="232626"/>
          <w:sz w:val="21"/>
        </w:rPr>
        <w:t>sesión</w:t>
      </w:r>
      <w:proofErr w:type="spellEnd"/>
      <w:r>
        <w:rPr>
          <w:color w:val="232626"/>
          <w:sz w:val="21"/>
        </w:rPr>
        <w:t>.</w:t>
      </w:r>
    </w:p>
    <w:p w:rsidR="007369A1" w:rsidRDefault="007369A1">
      <w:pPr>
        <w:pStyle w:val="Textoindependiente"/>
        <w:rPr>
          <w:sz w:val="24"/>
        </w:rPr>
      </w:pPr>
    </w:p>
    <w:p w:rsidR="007369A1" w:rsidRDefault="007369A1">
      <w:pPr>
        <w:pStyle w:val="Textoindependiente"/>
        <w:rPr>
          <w:sz w:val="24"/>
        </w:rPr>
      </w:pPr>
    </w:p>
    <w:p w:rsidR="007369A1" w:rsidRDefault="007369A1">
      <w:pPr>
        <w:pStyle w:val="Textoindependiente"/>
        <w:rPr>
          <w:sz w:val="24"/>
        </w:rPr>
      </w:pPr>
    </w:p>
    <w:p w:rsidR="007369A1" w:rsidRDefault="007369A1">
      <w:pPr>
        <w:pStyle w:val="Textoindependiente"/>
        <w:rPr>
          <w:sz w:val="24"/>
        </w:rPr>
      </w:pPr>
    </w:p>
    <w:p w:rsidR="007369A1" w:rsidRDefault="007369A1">
      <w:pPr>
        <w:pStyle w:val="Textoindependiente"/>
        <w:rPr>
          <w:sz w:val="24"/>
        </w:rPr>
      </w:pPr>
    </w:p>
    <w:p w:rsidR="007369A1" w:rsidRDefault="007369A1">
      <w:pPr>
        <w:rPr>
          <w:sz w:val="13"/>
        </w:rPr>
        <w:sectPr w:rsidR="007369A1">
          <w:pgSz w:w="12240" w:h="15840"/>
          <w:pgMar w:top="240" w:right="340" w:bottom="0" w:left="520" w:header="720" w:footer="720" w:gutter="0"/>
          <w:cols w:space="720"/>
        </w:sectPr>
      </w:pPr>
    </w:p>
    <w:p w:rsidR="007369A1" w:rsidRDefault="001B5481">
      <w:pPr>
        <w:pStyle w:val="Ttulo1"/>
        <w:spacing w:before="47" w:line="986" w:lineRule="exact"/>
      </w:pPr>
      <w:r>
        <w:lastRenderedPageBreak/>
        <w:pict>
          <v:line id="_x0000_s1050" alt="" style="position:absolute;left:0;text-align:left;z-index:15746048;mso-wrap-edited:f;mso-width-percent:0;mso-height-percent:0;mso-position-horizontal-relative:page;mso-position-vertical-relative:page;mso-width-percent:0;mso-height-percent:0" from="602.85pt,373.5pt" to="602.85pt,373.5pt" strokeweight="2.03439mm">
            <w10:wrap anchorx="page" anchory="page"/>
          </v:line>
        </w:pict>
      </w:r>
      <w:r>
        <w:pict>
          <v:line id="_x0000_s1049" alt="" style="position:absolute;left:0;text-align:left;z-index:15746560;mso-wrap-edited:f;mso-width-percent:0;mso-height-percent:0;mso-position-horizontal-relative:page;mso-position-vertical-relative:page;mso-width-percent:0;mso-height-percent:0" from="603.85pt,168.45pt" to="603.85pt,168.45pt" strokeweight="1.61056mm">
            <w10:wrap anchorx="page" anchory="page"/>
          </v:line>
        </w:pict>
      </w:r>
    </w:p>
    <w:p w:rsidR="007369A1" w:rsidRDefault="001B5481">
      <w:pPr>
        <w:pStyle w:val="Prrafodelista"/>
        <w:numPr>
          <w:ilvl w:val="0"/>
          <w:numId w:val="1"/>
        </w:numPr>
        <w:tabs>
          <w:tab w:val="left" w:pos="2007"/>
        </w:tabs>
        <w:spacing w:line="227" w:lineRule="exact"/>
        <w:ind w:hanging="363"/>
        <w:rPr>
          <w:i/>
          <w:color w:val="232828"/>
          <w:sz w:val="23"/>
        </w:rPr>
      </w:pPr>
      <w:proofErr w:type="spellStart"/>
      <w:r>
        <w:rPr>
          <w:i/>
          <w:color w:val="232828"/>
          <w:w w:val="105"/>
          <w:sz w:val="23"/>
        </w:rPr>
        <w:t>Sesión</w:t>
      </w:r>
      <w:proofErr w:type="spellEnd"/>
      <w:r>
        <w:rPr>
          <w:i/>
          <w:color w:val="232828"/>
          <w:w w:val="105"/>
          <w:sz w:val="23"/>
        </w:rPr>
        <w:t xml:space="preserve"> </w:t>
      </w:r>
      <w:proofErr w:type="spellStart"/>
      <w:r>
        <w:rPr>
          <w:i/>
          <w:color w:val="232828"/>
          <w:w w:val="105"/>
          <w:sz w:val="23"/>
        </w:rPr>
        <w:t>Ordinaria</w:t>
      </w:r>
      <w:proofErr w:type="spellEnd"/>
      <w:r>
        <w:rPr>
          <w:i/>
          <w:color w:val="232828"/>
          <w:w w:val="105"/>
          <w:sz w:val="23"/>
        </w:rPr>
        <w:t xml:space="preserve"> de </w:t>
      </w:r>
      <w:proofErr w:type="spellStart"/>
      <w:r>
        <w:rPr>
          <w:i/>
          <w:color w:val="34383A"/>
          <w:w w:val="105"/>
          <w:sz w:val="23"/>
        </w:rPr>
        <w:t>Comisión</w:t>
      </w:r>
      <w:proofErr w:type="spellEnd"/>
      <w:r>
        <w:rPr>
          <w:i/>
          <w:color w:val="34383A"/>
          <w:w w:val="105"/>
          <w:sz w:val="23"/>
        </w:rPr>
        <w:t xml:space="preserve"> </w:t>
      </w:r>
      <w:proofErr w:type="spellStart"/>
      <w:r>
        <w:rPr>
          <w:i/>
          <w:color w:val="232828"/>
          <w:w w:val="105"/>
          <w:sz w:val="23"/>
        </w:rPr>
        <w:t>Edilicia</w:t>
      </w:r>
      <w:proofErr w:type="spellEnd"/>
      <w:r>
        <w:rPr>
          <w:i/>
          <w:color w:val="232828"/>
          <w:w w:val="105"/>
          <w:sz w:val="23"/>
        </w:rPr>
        <w:t xml:space="preserve"> </w:t>
      </w:r>
      <w:proofErr w:type="spellStart"/>
      <w:r>
        <w:rPr>
          <w:i/>
          <w:color w:val="232828"/>
          <w:w w:val="105"/>
          <w:sz w:val="23"/>
        </w:rPr>
        <w:t>celebrada</w:t>
      </w:r>
      <w:proofErr w:type="spellEnd"/>
      <w:r>
        <w:rPr>
          <w:i/>
          <w:color w:val="232828"/>
          <w:spacing w:val="33"/>
          <w:w w:val="105"/>
          <w:sz w:val="23"/>
        </w:rPr>
        <w:t xml:space="preserve"> </w:t>
      </w:r>
      <w:r>
        <w:rPr>
          <w:i/>
          <w:color w:val="232828"/>
          <w:w w:val="105"/>
          <w:sz w:val="23"/>
        </w:rPr>
        <w:t xml:space="preserve">el día 29 de </w:t>
      </w:r>
      <w:proofErr w:type="spellStart"/>
      <w:r>
        <w:rPr>
          <w:i/>
          <w:color w:val="232828"/>
          <w:w w:val="105"/>
          <w:sz w:val="23"/>
        </w:rPr>
        <w:t>noviembre</w:t>
      </w:r>
      <w:proofErr w:type="spellEnd"/>
      <w:r>
        <w:rPr>
          <w:i/>
          <w:color w:val="232828"/>
          <w:w w:val="105"/>
          <w:sz w:val="23"/>
        </w:rPr>
        <w:t xml:space="preserve"> de</w:t>
      </w:r>
    </w:p>
    <w:p w:rsidR="007369A1" w:rsidRDefault="001B5481">
      <w:pPr>
        <w:spacing w:before="155"/>
        <w:ind w:left="2003"/>
        <w:rPr>
          <w:i/>
          <w:sz w:val="23"/>
        </w:rPr>
      </w:pPr>
      <w:r>
        <w:rPr>
          <w:i/>
          <w:color w:val="232828"/>
          <w:w w:val="105"/>
          <w:sz w:val="23"/>
        </w:rPr>
        <w:t>2019, bajo e</w:t>
      </w:r>
      <w:r>
        <w:rPr>
          <w:i/>
          <w:color w:val="213654"/>
          <w:w w:val="105"/>
          <w:sz w:val="23"/>
        </w:rPr>
        <w:t xml:space="preserve">l </w:t>
      </w:r>
      <w:proofErr w:type="spellStart"/>
      <w:r>
        <w:rPr>
          <w:i/>
          <w:color w:val="232828"/>
          <w:w w:val="105"/>
          <w:sz w:val="23"/>
        </w:rPr>
        <w:t>siguiente</w:t>
      </w:r>
      <w:proofErr w:type="spellEnd"/>
      <w:r>
        <w:rPr>
          <w:i/>
          <w:color w:val="232828"/>
          <w:w w:val="105"/>
          <w:sz w:val="23"/>
        </w:rPr>
        <w:t xml:space="preserve"> </w:t>
      </w:r>
      <w:proofErr w:type="spellStart"/>
      <w:r>
        <w:rPr>
          <w:i/>
          <w:color w:val="232828"/>
          <w:w w:val="105"/>
          <w:sz w:val="23"/>
        </w:rPr>
        <w:t>orden</w:t>
      </w:r>
      <w:proofErr w:type="spellEnd"/>
      <w:r>
        <w:rPr>
          <w:i/>
          <w:color w:val="232828"/>
          <w:w w:val="105"/>
          <w:sz w:val="23"/>
        </w:rPr>
        <w:t xml:space="preserve"> del día:</w:t>
      </w:r>
    </w:p>
    <w:p w:rsidR="007369A1" w:rsidRDefault="007369A1">
      <w:pPr>
        <w:pStyle w:val="Textoindependiente"/>
        <w:spacing w:before="4"/>
        <w:rPr>
          <w:i/>
          <w:sz w:val="31"/>
        </w:rPr>
      </w:pPr>
    </w:p>
    <w:p w:rsidR="007369A1" w:rsidRDefault="001B5481">
      <w:pPr>
        <w:spacing w:line="297" w:lineRule="auto"/>
        <w:ind w:left="3072" w:right="1246" w:hanging="483"/>
        <w:jc w:val="both"/>
        <w:rPr>
          <w:sz w:val="21"/>
        </w:rPr>
      </w:pPr>
      <w:r>
        <w:rPr>
          <w:color w:val="34383A"/>
          <w:sz w:val="21"/>
        </w:rPr>
        <w:t>l. Lis</w:t>
      </w:r>
      <w:r>
        <w:rPr>
          <w:color w:val="213654"/>
          <w:sz w:val="21"/>
        </w:rPr>
        <w:t xml:space="preserve">t </w:t>
      </w:r>
      <w:r>
        <w:rPr>
          <w:color w:val="232828"/>
          <w:sz w:val="21"/>
        </w:rPr>
        <w:t xml:space="preserve">a de </w:t>
      </w:r>
      <w:proofErr w:type="spellStart"/>
      <w:r>
        <w:rPr>
          <w:color w:val="232828"/>
          <w:sz w:val="21"/>
        </w:rPr>
        <w:t>asistencia</w:t>
      </w:r>
      <w:proofErr w:type="spellEnd"/>
      <w:r>
        <w:rPr>
          <w:color w:val="232828"/>
          <w:sz w:val="21"/>
        </w:rPr>
        <w:t xml:space="preserve">, </w:t>
      </w:r>
      <w:proofErr w:type="spellStart"/>
      <w:r>
        <w:rPr>
          <w:color w:val="34383A"/>
          <w:sz w:val="21"/>
        </w:rPr>
        <w:t>verificación</w:t>
      </w:r>
      <w:proofErr w:type="spellEnd"/>
      <w:r>
        <w:rPr>
          <w:color w:val="34383A"/>
          <w:sz w:val="21"/>
        </w:rPr>
        <w:t xml:space="preserve"> y </w:t>
      </w:r>
      <w:proofErr w:type="spellStart"/>
      <w:proofErr w:type="gramStart"/>
      <w:r>
        <w:rPr>
          <w:color w:val="232828"/>
          <w:sz w:val="21"/>
        </w:rPr>
        <w:t>declaración</w:t>
      </w:r>
      <w:proofErr w:type="spellEnd"/>
      <w:r>
        <w:rPr>
          <w:color w:val="232828"/>
          <w:sz w:val="21"/>
        </w:rPr>
        <w:t xml:space="preserve">  de</w:t>
      </w:r>
      <w:proofErr w:type="gramEnd"/>
      <w:r>
        <w:rPr>
          <w:color w:val="232828"/>
          <w:sz w:val="21"/>
        </w:rPr>
        <w:t xml:space="preserve">  </w:t>
      </w:r>
      <w:proofErr w:type="spellStart"/>
      <w:r>
        <w:rPr>
          <w:color w:val="232828"/>
          <w:sz w:val="21"/>
        </w:rPr>
        <w:t>quórum</w:t>
      </w:r>
      <w:proofErr w:type="spellEnd"/>
      <w:r>
        <w:rPr>
          <w:color w:val="232828"/>
          <w:sz w:val="21"/>
        </w:rPr>
        <w:t xml:space="preserve">  </w:t>
      </w:r>
      <w:r>
        <w:rPr>
          <w:color w:val="34383A"/>
          <w:sz w:val="21"/>
        </w:rPr>
        <w:t xml:space="preserve">legal  </w:t>
      </w:r>
      <w:r>
        <w:rPr>
          <w:color w:val="232828"/>
          <w:sz w:val="21"/>
        </w:rPr>
        <w:t xml:space="preserve">para </w:t>
      </w:r>
      <w:proofErr w:type="spellStart"/>
      <w:r>
        <w:rPr>
          <w:color w:val="232828"/>
          <w:sz w:val="21"/>
        </w:rPr>
        <w:t>sesionar</w:t>
      </w:r>
      <w:proofErr w:type="spellEnd"/>
      <w:r>
        <w:rPr>
          <w:color w:val="232828"/>
          <w:sz w:val="21"/>
        </w:rPr>
        <w:t>;</w:t>
      </w:r>
    </w:p>
    <w:p w:rsidR="007369A1" w:rsidRDefault="001B5481">
      <w:pPr>
        <w:pStyle w:val="Prrafodelista"/>
        <w:numPr>
          <w:ilvl w:val="1"/>
          <w:numId w:val="1"/>
        </w:numPr>
        <w:tabs>
          <w:tab w:val="left" w:pos="3069"/>
        </w:tabs>
        <w:spacing w:line="239" w:lineRule="exact"/>
        <w:ind w:left="3068" w:hanging="551"/>
        <w:jc w:val="both"/>
        <w:rPr>
          <w:color w:val="34383A"/>
          <w:sz w:val="21"/>
        </w:rPr>
      </w:pPr>
      <w:proofErr w:type="spellStart"/>
      <w:r>
        <w:rPr>
          <w:color w:val="232828"/>
          <w:w w:val="105"/>
          <w:sz w:val="21"/>
        </w:rPr>
        <w:t>Lectura</w:t>
      </w:r>
      <w:proofErr w:type="spellEnd"/>
      <w:r>
        <w:rPr>
          <w:color w:val="232828"/>
          <w:w w:val="105"/>
          <w:sz w:val="21"/>
        </w:rPr>
        <w:t xml:space="preserve"> </w:t>
      </w:r>
      <w:r>
        <w:rPr>
          <w:color w:val="34383A"/>
          <w:w w:val="105"/>
          <w:sz w:val="21"/>
        </w:rPr>
        <w:t xml:space="preserve">y </w:t>
      </w:r>
      <w:proofErr w:type="spellStart"/>
      <w:r>
        <w:rPr>
          <w:color w:val="232828"/>
          <w:w w:val="105"/>
          <w:sz w:val="21"/>
        </w:rPr>
        <w:t>aprobación</w:t>
      </w:r>
      <w:proofErr w:type="spellEnd"/>
      <w:r>
        <w:rPr>
          <w:color w:val="232828"/>
          <w:w w:val="105"/>
          <w:sz w:val="21"/>
        </w:rPr>
        <w:t xml:space="preserve"> del </w:t>
      </w:r>
      <w:proofErr w:type="spellStart"/>
      <w:r>
        <w:rPr>
          <w:color w:val="232828"/>
          <w:w w:val="105"/>
          <w:sz w:val="21"/>
        </w:rPr>
        <w:t>orden</w:t>
      </w:r>
      <w:proofErr w:type="spellEnd"/>
      <w:r>
        <w:rPr>
          <w:color w:val="232828"/>
          <w:w w:val="105"/>
          <w:sz w:val="21"/>
        </w:rPr>
        <w:t xml:space="preserve"> del</w:t>
      </w:r>
      <w:r>
        <w:rPr>
          <w:color w:val="232828"/>
          <w:spacing w:val="9"/>
          <w:w w:val="105"/>
          <w:sz w:val="21"/>
        </w:rPr>
        <w:t xml:space="preserve"> </w:t>
      </w:r>
      <w:r>
        <w:rPr>
          <w:color w:val="232828"/>
          <w:w w:val="105"/>
          <w:sz w:val="21"/>
        </w:rPr>
        <w:t>día;</w:t>
      </w:r>
    </w:p>
    <w:p w:rsidR="007369A1" w:rsidRDefault="001B5481">
      <w:pPr>
        <w:spacing w:before="52" w:line="285" w:lineRule="auto"/>
        <w:ind w:left="3060" w:right="1234" w:hanging="600"/>
        <w:jc w:val="both"/>
        <w:rPr>
          <w:sz w:val="21"/>
        </w:rPr>
      </w:pPr>
      <w:r>
        <w:rPr>
          <w:color w:val="34383A"/>
          <w:w w:val="95"/>
          <w:sz w:val="21"/>
        </w:rPr>
        <w:t xml:space="preserve">111. </w:t>
      </w:r>
      <w:proofErr w:type="spellStart"/>
      <w:r>
        <w:rPr>
          <w:color w:val="232828"/>
          <w:sz w:val="21"/>
        </w:rPr>
        <w:t>Dispensa</w:t>
      </w:r>
      <w:proofErr w:type="spellEnd"/>
      <w:r>
        <w:rPr>
          <w:color w:val="232828"/>
          <w:sz w:val="21"/>
        </w:rPr>
        <w:t xml:space="preserve"> de </w:t>
      </w:r>
      <w:r>
        <w:rPr>
          <w:color w:val="34383A"/>
          <w:sz w:val="21"/>
        </w:rPr>
        <w:t xml:space="preserve">la </w:t>
      </w:r>
      <w:proofErr w:type="spellStart"/>
      <w:r>
        <w:rPr>
          <w:color w:val="232828"/>
          <w:sz w:val="21"/>
        </w:rPr>
        <w:t>lectura</w:t>
      </w:r>
      <w:proofErr w:type="spellEnd"/>
      <w:r>
        <w:rPr>
          <w:color w:val="232828"/>
          <w:sz w:val="21"/>
        </w:rPr>
        <w:t xml:space="preserve"> </w:t>
      </w:r>
      <w:r>
        <w:rPr>
          <w:color w:val="34383A"/>
          <w:sz w:val="21"/>
        </w:rPr>
        <w:t xml:space="preserve">y </w:t>
      </w:r>
      <w:proofErr w:type="spellStart"/>
      <w:r>
        <w:rPr>
          <w:color w:val="232828"/>
          <w:sz w:val="21"/>
        </w:rPr>
        <w:t>aprobación</w:t>
      </w:r>
      <w:proofErr w:type="spellEnd"/>
      <w:r>
        <w:rPr>
          <w:color w:val="232828"/>
          <w:sz w:val="21"/>
        </w:rPr>
        <w:t xml:space="preserve"> del </w:t>
      </w:r>
      <w:proofErr w:type="spellStart"/>
      <w:r>
        <w:rPr>
          <w:color w:val="232828"/>
          <w:sz w:val="21"/>
        </w:rPr>
        <w:t>contenido</w:t>
      </w:r>
      <w:proofErr w:type="spellEnd"/>
      <w:r>
        <w:rPr>
          <w:color w:val="232828"/>
          <w:sz w:val="21"/>
        </w:rPr>
        <w:t xml:space="preserve"> del acta de </w:t>
      </w:r>
      <w:proofErr w:type="spellStart"/>
      <w:r>
        <w:rPr>
          <w:color w:val="232828"/>
          <w:sz w:val="21"/>
        </w:rPr>
        <w:t>sesión</w:t>
      </w:r>
      <w:proofErr w:type="spellEnd"/>
      <w:r>
        <w:rPr>
          <w:color w:val="232828"/>
          <w:sz w:val="21"/>
        </w:rPr>
        <w:t xml:space="preserve"> </w:t>
      </w:r>
      <w:proofErr w:type="spellStart"/>
      <w:r>
        <w:rPr>
          <w:color w:val="232828"/>
          <w:sz w:val="21"/>
        </w:rPr>
        <w:t>ordinaria</w:t>
      </w:r>
      <w:proofErr w:type="spellEnd"/>
      <w:r>
        <w:rPr>
          <w:color w:val="232828"/>
          <w:sz w:val="21"/>
        </w:rPr>
        <w:t xml:space="preserve"> de </w:t>
      </w:r>
      <w:r>
        <w:rPr>
          <w:color w:val="34383A"/>
          <w:sz w:val="21"/>
        </w:rPr>
        <w:t xml:space="preserve">la </w:t>
      </w:r>
      <w:proofErr w:type="spellStart"/>
      <w:r>
        <w:rPr>
          <w:color w:val="232828"/>
          <w:sz w:val="21"/>
        </w:rPr>
        <w:t>presente</w:t>
      </w:r>
      <w:proofErr w:type="spellEnd"/>
      <w:r>
        <w:rPr>
          <w:color w:val="232828"/>
          <w:sz w:val="21"/>
        </w:rPr>
        <w:t xml:space="preserve"> </w:t>
      </w:r>
      <w:proofErr w:type="spellStart"/>
      <w:r>
        <w:rPr>
          <w:color w:val="232828"/>
          <w:sz w:val="21"/>
        </w:rPr>
        <w:t>Comisión</w:t>
      </w:r>
      <w:proofErr w:type="spellEnd"/>
      <w:r>
        <w:rPr>
          <w:color w:val="232828"/>
          <w:sz w:val="21"/>
        </w:rPr>
        <w:t xml:space="preserve"> </w:t>
      </w:r>
      <w:proofErr w:type="spellStart"/>
      <w:r>
        <w:rPr>
          <w:color w:val="232828"/>
          <w:sz w:val="21"/>
        </w:rPr>
        <w:t>Edilicia</w:t>
      </w:r>
      <w:proofErr w:type="spellEnd"/>
      <w:r>
        <w:rPr>
          <w:color w:val="232828"/>
          <w:sz w:val="21"/>
        </w:rPr>
        <w:t xml:space="preserve"> de </w:t>
      </w:r>
      <w:proofErr w:type="spellStart"/>
      <w:r>
        <w:rPr>
          <w:color w:val="232828"/>
          <w:sz w:val="21"/>
        </w:rPr>
        <w:t>Educación</w:t>
      </w:r>
      <w:proofErr w:type="spellEnd"/>
      <w:r>
        <w:rPr>
          <w:color w:val="232828"/>
          <w:sz w:val="21"/>
        </w:rPr>
        <w:t xml:space="preserve">, </w:t>
      </w:r>
      <w:proofErr w:type="spellStart"/>
      <w:r>
        <w:rPr>
          <w:color w:val="34383A"/>
          <w:sz w:val="21"/>
        </w:rPr>
        <w:t>Innova</w:t>
      </w:r>
      <w:r>
        <w:rPr>
          <w:color w:val="34383A"/>
          <w:sz w:val="21"/>
        </w:rPr>
        <w:t>ción</w:t>
      </w:r>
      <w:proofErr w:type="spellEnd"/>
      <w:r>
        <w:rPr>
          <w:color w:val="34383A"/>
          <w:sz w:val="21"/>
        </w:rPr>
        <w:t xml:space="preserve"> y</w:t>
      </w:r>
      <w:r>
        <w:rPr>
          <w:color w:val="232828"/>
          <w:sz w:val="21"/>
        </w:rPr>
        <w:t xml:space="preserve"> </w:t>
      </w:r>
      <w:proofErr w:type="spellStart"/>
      <w:r>
        <w:rPr>
          <w:color w:val="232828"/>
          <w:sz w:val="21"/>
        </w:rPr>
        <w:t>Tecnología</w:t>
      </w:r>
      <w:proofErr w:type="spellEnd"/>
      <w:r>
        <w:rPr>
          <w:color w:val="232828"/>
          <w:sz w:val="21"/>
        </w:rPr>
        <w:t xml:space="preserve"> de </w:t>
      </w:r>
      <w:proofErr w:type="spellStart"/>
      <w:r>
        <w:rPr>
          <w:color w:val="232828"/>
          <w:sz w:val="21"/>
        </w:rPr>
        <w:t>fecha</w:t>
      </w:r>
      <w:proofErr w:type="spellEnd"/>
      <w:r>
        <w:rPr>
          <w:color w:val="232828"/>
          <w:sz w:val="21"/>
        </w:rPr>
        <w:t xml:space="preserve"> 30 de </w:t>
      </w:r>
      <w:proofErr w:type="spellStart"/>
      <w:r>
        <w:rPr>
          <w:color w:val="232828"/>
          <w:sz w:val="21"/>
        </w:rPr>
        <w:t>octubre</w:t>
      </w:r>
      <w:proofErr w:type="spellEnd"/>
      <w:r>
        <w:rPr>
          <w:color w:val="232828"/>
          <w:sz w:val="21"/>
        </w:rPr>
        <w:t xml:space="preserve"> del</w:t>
      </w:r>
      <w:r>
        <w:rPr>
          <w:color w:val="232828"/>
          <w:spacing w:val="9"/>
          <w:sz w:val="21"/>
        </w:rPr>
        <w:t xml:space="preserve"> </w:t>
      </w:r>
      <w:r>
        <w:rPr>
          <w:color w:val="232828"/>
          <w:sz w:val="21"/>
        </w:rPr>
        <w:t>2019;</w:t>
      </w:r>
    </w:p>
    <w:p w:rsidR="007369A1" w:rsidRDefault="001B5481">
      <w:pPr>
        <w:pStyle w:val="Prrafodelista"/>
        <w:numPr>
          <w:ilvl w:val="0"/>
          <w:numId w:val="4"/>
        </w:numPr>
        <w:tabs>
          <w:tab w:val="left" w:pos="3068"/>
        </w:tabs>
        <w:spacing w:before="4" w:line="288" w:lineRule="auto"/>
        <w:ind w:right="1246"/>
        <w:jc w:val="both"/>
        <w:rPr>
          <w:color w:val="34383A"/>
          <w:sz w:val="21"/>
        </w:rPr>
      </w:pPr>
      <w:proofErr w:type="spellStart"/>
      <w:r>
        <w:rPr>
          <w:color w:val="232828"/>
          <w:w w:val="105"/>
          <w:sz w:val="21"/>
        </w:rPr>
        <w:t>Revisión</w:t>
      </w:r>
      <w:proofErr w:type="spellEnd"/>
      <w:r>
        <w:rPr>
          <w:color w:val="232828"/>
          <w:w w:val="105"/>
          <w:sz w:val="21"/>
        </w:rPr>
        <w:t xml:space="preserve"> de </w:t>
      </w:r>
      <w:proofErr w:type="spellStart"/>
      <w:r>
        <w:rPr>
          <w:color w:val="232828"/>
          <w:w w:val="105"/>
          <w:sz w:val="21"/>
        </w:rPr>
        <w:t>correspondencia</w:t>
      </w:r>
      <w:proofErr w:type="spellEnd"/>
      <w:r>
        <w:rPr>
          <w:color w:val="232828"/>
          <w:w w:val="105"/>
          <w:sz w:val="21"/>
        </w:rPr>
        <w:t xml:space="preserve"> </w:t>
      </w:r>
      <w:proofErr w:type="spellStart"/>
      <w:r>
        <w:rPr>
          <w:color w:val="34383A"/>
          <w:w w:val="105"/>
          <w:sz w:val="21"/>
        </w:rPr>
        <w:t>relativa</w:t>
      </w:r>
      <w:proofErr w:type="spellEnd"/>
      <w:r>
        <w:rPr>
          <w:color w:val="34383A"/>
          <w:w w:val="105"/>
          <w:sz w:val="21"/>
        </w:rPr>
        <w:t xml:space="preserve"> </w:t>
      </w:r>
      <w:r>
        <w:rPr>
          <w:color w:val="232828"/>
          <w:w w:val="105"/>
          <w:sz w:val="21"/>
        </w:rPr>
        <w:t xml:space="preserve">al </w:t>
      </w:r>
      <w:proofErr w:type="spellStart"/>
      <w:r>
        <w:rPr>
          <w:color w:val="232828"/>
          <w:w w:val="105"/>
          <w:sz w:val="21"/>
        </w:rPr>
        <w:t>mes</w:t>
      </w:r>
      <w:proofErr w:type="spellEnd"/>
      <w:r>
        <w:rPr>
          <w:color w:val="232828"/>
          <w:w w:val="105"/>
          <w:sz w:val="21"/>
        </w:rPr>
        <w:t xml:space="preserve"> de </w:t>
      </w:r>
      <w:proofErr w:type="spellStart"/>
      <w:r>
        <w:rPr>
          <w:color w:val="34383A"/>
          <w:w w:val="105"/>
          <w:sz w:val="21"/>
        </w:rPr>
        <w:t>noviembre</w:t>
      </w:r>
      <w:proofErr w:type="spellEnd"/>
      <w:r>
        <w:rPr>
          <w:color w:val="34383A"/>
          <w:w w:val="105"/>
          <w:sz w:val="21"/>
        </w:rPr>
        <w:t xml:space="preserve"> </w:t>
      </w:r>
      <w:r>
        <w:rPr>
          <w:color w:val="232828"/>
          <w:w w:val="105"/>
          <w:sz w:val="21"/>
        </w:rPr>
        <w:t xml:space="preserve">del </w:t>
      </w:r>
      <w:proofErr w:type="spellStart"/>
      <w:r>
        <w:rPr>
          <w:color w:val="232828"/>
          <w:w w:val="105"/>
          <w:sz w:val="21"/>
        </w:rPr>
        <w:t>presente</w:t>
      </w:r>
      <w:proofErr w:type="spellEnd"/>
      <w:r>
        <w:rPr>
          <w:color w:val="232828"/>
          <w:w w:val="105"/>
          <w:sz w:val="21"/>
        </w:rPr>
        <w:t xml:space="preserve"> </w:t>
      </w:r>
      <w:proofErr w:type="spellStart"/>
      <w:r>
        <w:rPr>
          <w:color w:val="232828"/>
          <w:w w:val="105"/>
          <w:sz w:val="21"/>
        </w:rPr>
        <w:t>año</w:t>
      </w:r>
      <w:proofErr w:type="spellEnd"/>
      <w:r>
        <w:rPr>
          <w:color w:val="232828"/>
          <w:w w:val="105"/>
          <w:sz w:val="21"/>
        </w:rPr>
        <w:t>;</w:t>
      </w:r>
    </w:p>
    <w:p w:rsidR="007369A1" w:rsidRDefault="001B5481">
      <w:pPr>
        <w:pStyle w:val="Prrafodelista"/>
        <w:numPr>
          <w:ilvl w:val="0"/>
          <w:numId w:val="4"/>
        </w:numPr>
        <w:tabs>
          <w:tab w:val="left" w:pos="3066"/>
        </w:tabs>
        <w:spacing w:line="240" w:lineRule="exact"/>
        <w:ind w:left="3065" w:hanging="560"/>
        <w:jc w:val="both"/>
        <w:rPr>
          <w:color w:val="34383A"/>
          <w:sz w:val="21"/>
        </w:rPr>
      </w:pPr>
      <w:proofErr w:type="spellStart"/>
      <w:r>
        <w:rPr>
          <w:color w:val="34383A"/>
          <w:w w:val="105"/>
          <w:sz w:val="21"/>
        </w:rPr>
        <w:t>Asuntos</w:t>
      </w:r>
      <w:proofErr w:type="spellEnd"/>
      <w:r>
        <w:rPr>
          <w:color w:val="34383A"/>
          <w:w w:val="105"/>
          <w:sz w:val="21"/>
        </w:rPr>
        <w:t xml:space="preserve"> </w:t>
      </w:r>
      <w:proofErr w:type="spellStart"/>
      <w:r>
        <w:rPr>
          <w:color w:val="232828"/>
          <w:w w:val="105"/>
          <w:sz w:val="21"/>
        </w:rPr>
        <w:t>Generales</w:t>
      </w:r>
      <w:proofErr w:type="spellEnd"/>
      <w:r>
        <w:rPr>
          <w:color w:val="232828"/>
          <w:w w:val="105"/>
          <w:sz w:val="21"/>
        </w:rPr>
        <w:t>;</w:t>
      </w:r>
      <w:r>
        <w:rPr>
          <w:color w:val="232828"/>
          <w:spacing w:val="1"/>
          <w:w w:val="105"/>
          <w:sz w:val="21"/>
        </w:rPr>
        <w:t xml:space="preserve"> </w:t>
      </w:r>
      <w:r>
        <w:rPr>
          <w:color w:val="34383A"/>
          <w:w w:val="105"/>
          <w:sz w:val="21"/>
        </w:rPr>
        <w:t>y</w:t>
      </w:r>
    </w:p>
    <w:p w:rsidR="007369A1" w:rsidRDefault="001B5481">
      <w:pPr>
        <w:pStyle w:val="Prrafodelista"/>
        <w:numPr>
          <w:ilvl w:val="0"/>
          <w:numId w:val="4"/>
        </w:numPr>
        <w:tabs>
          <w:tab w:val="left" w:pos="3060"/>
        </w:tabs>
        <w:spacing w:before="57"/>
        <w:ind w:left="3059" w:hanging="621"/>
        <w:jc w:val="both"/>
        <w:rPr>
          <w:color w:val="232828"/>
          <w:sz w:val="21"/>
        </w:rPr>
      </w:pPr>
      <w:r>
        <w:rPr>
          <w:color w:val="232828"/>
          <w:sz w:val="21"/>
        </w:rPr>
        <w:t xml:space="preserve">Clausura de </w:t>
      </w:r>
      <w:r>
        <w:rPr>
          <w:color w:val="34383A"/>
          <w:sz w:val="21"/>
        </w:rPr>
        <w:t>la</w:t>
      </w:r>
      <w:r>
        <w:rPr>
          <w:color w:val="34383A"/>
          <w:spacing w:val="18"/>
          <w:sz w:val="21"/>
        </w:rPr>
        <w:t xml:space="preserve"> </w:t>
      </w:r>
      <w:proofErr w:type="spellStart"/>
      <w:r>
        <w:rPr>
          <w:color w:val="232828"/>
          <w:sz w:val="21"/>
        </w:rPr>
        <w:t>sesión</w:t>
      </w:r>
      <w:proofErr w:type="spellEnd"/>
      <w:r>
        <w:rPr>
          <w:color w:val="232828"/>
          <w:sz w:val="21"/>
        </w:rPr>
        <w:t>.</w:t>
      </w:r>
    </w:p>
    <w:p w:rsidR="007369A1" w:rsidRDefault="007369A1">
      <w:pPr>
        <w:pStyle w:val="Textoindependiente"/>
        <w:rPr>
          <w:sz w:val="24"/>
        </w:rPr>
      </w:pPr>
    </w:p>
    <w:p w:rsidR="007369A1" w:rsidRDefault="007369A1">
      <w:pPr>
        <w:pStyle w:val="Textoindependiente"/>
        <w:rPr>
          <w:sz w:val="24"/>
        </w:rPr>
      </w:pPr>
    </w:p>
    <w:p w:rsidR="007369A1" w:rsidRDefault="001B5481">
      <w:pPr>
        <w:pStyle w:val="Prrafodelista"/>
        <w:numPr>
          <w:ilvl w:val="0"/>
          <w:numId w:val="1"/>
        </w:numPr>
        <w:tabs>
          <w:tab w:val="left" w:pos="1997"/>
        </w:tabs>
        <w:spacing w:before="199" w:line="379" w:lineRule="auto"/>
        <w:ind w:left="1998" w:right="1227" w:hanging="362"/>
        <w:jc w:val="both"/>
        <w:rPr>
          <w:i/>
          <w:color w:val="232828"/>
          <w:sz w:val="23"/>
        </w:rPr>
      </w:pPr>
      <w:proofErr w:type="spellStart"/>
      <w:r>
        <w:rPr>
          <w:i/>
          <w:color w:val="232828"/>
          <w:w w:val="105"/>
          <w:sz w:val="23"/>
        </w:rPr>
        <w:t>Sesión</w:t>
      </w:r>
      <w:proofErr w:type="spellEnd"/>
      <w:r>
        <w:rPr>
          <w:i/>
          <w:color w:val="232828"/>
          <w:w w:val="105"/>
          <w:sz w:val="23"/>
        </w:rPr>
        <w:t xml:space="preserve"> </w:t>
      </w:r>
      <w:proofErr w:type="spellStart"/>
      <w:r>
        <w:rPr>
          <w:i/>
          <w:color w:val="232828"/>
          <w:w w:val="105"/>
          <w:sz w:val="23"/>
        </w:rPr>
        <w:t>Ordinaria</w:t>
      </w:r>
      <w:proofErr w:type="spellEnd"/>
      <w:r>
        <w:rPr>
          <w:i/>
          <w:color w:val="232828"/>
          <w:w w:val="105"/>
          <w:sz w:val="23"/>
        </w:rPr>
        <w:t xml:space="preserve"> de </w:t>
      </w:r>
      <w:proofErr w:type="spellStart"/>
      <w:r>
        <w:rPr>
          <w:i/>
          <w:color w:val="34383A"/>
          <w:w w:val="105"/>
          <w:sz w:val="23"/>
        </w:rPr>
        <w:t>Comisión</w:t>
      </w:r>
      <w:proofErr w:type="spellEnd"/>
      <w:r>
        <w:rPr>
          <w:i/>
          <w:color w:val="34383A"/>
          <w:w w:val="105"/>
          <w:sz w:val="23"/>
        </w:rPr>
        <w:t xml:space="preserve"> </w:t>
      </w:r>
      <w:proofErr w:type="spellStart"/>
      <w:r>
        <w:rPr>
          <w:i/>
          <w:color w:val="232828"/>
          <w:w w:val="105"/>
          <w:sz w:val="23"/>
        </w:rPr>
        <w:t>Edilicia</w:t>
      </w:r>
      <w:proofErr w:type="spellEnd"/>
      <w:r>
        <w:rPr>
          <w:i/>
          <w:color w:val="232828"/>
          <w:w w:val="105"/>
          <w:sz w:val="23"/>
        </w:rPr>
        <w:t xml:space="preserve"> </w:t>
      </w:r>
      <w:proofErr w:type="spellStart"/>
      <w:r>
        <w:rPr>
          <w:i/>
          <w:color w:val="232828"/>
          <w:w w:val="105"/>
          <w:sz w:val="23"/>
        </w:rPr>
        <w:t>celebrada</w:t>
      </w:r>
      <w:proofErr w:type="spellEnd"/>
      <w:r>
        <w:rPr>
          <w:i/>
          <w:color w:val="232828"/>
          <w:w w:val="105"/>
          <w:sz w:val="23"/>
        </w:rPr>
        <w:t xml:space="preserve"> el día 09 de </w:t>
      </w:r>
      <w:proofErr w:type="spellStart"/>
      <w:r>
        <w:rPr>
          <w:i/>
          <w:color w:val="232828"/>
          <w:w w:val="105"/>
          <w:sz w:val="23"/>
        </w:rPr>
        <w:t>diciembre</w:t>
      </w:r>
      <w:proofErr w:type="spellEnd"/>
      <w:r>
        <w:rPr>
          <w:i/>
          <w:color w:val="232828"/>
          <w:w w:val="105"/>
          <w:sz w:val="23"/>
        </w:rPr>
        <w:t xml:space="preserve"> de </w:t>
      </w:r>
      <w:r>
        <w:rPr>
          <w:i/>
          <w:color w:val="232828"/>
          <w:spacing w:val="-3"/>
          <w:w w:val="105"/>
          <w:sz w:val="23"/>
        </w:rPr>
        <w:t>2019</w:t>
      </w:r>
      <w:r>
        <w:rPr>
          <w:i/>
          <w:color w:val="545454"/>
          <w:spacing w:val="-3"/>
          <w:w w:val="105"/>
          <w:sz w:val="23"/>
        </w:rPr>
        <w:t xml:space="preserve">, </w:t>
      </w:r>
      <w:r>
        <w:rPr>
          <w:i/>
          <w:color w:val="232828"/>
          <w:w w:val="105"/>
          <w:sz w:val="23"/>
        </w:rPr>
        <w:t>bajo e</w:t>
      </w:r>
      <w:r>
        <w:rPr>
          <w:i/>
          <w:color w:val="213654"/>
          <w:w w:val="105"/>
          <w:sz w:val="23"/>
        </w:rPr>
        <w:t xml:space="preserve">l </w:t>
      </w:r>
      <w:proofErr w:type="spellStart"/>
      <w:r>
        <w:rPr>
          <w:i/>
          <w:color w:val="232828"/>
          <w:w w:val="105"/>
          <w:sz w:val="23"/>
        </w:rPr>
        <w:t>siguiente</w:t>
      </w:r>
      <w:proofErr w:type="spellEnd"/>
      <w:r>
        <w:rPr>
          <w:i/>
          <w:color w:val="232828"/>
          <w:w w:val="105"/>
          <w:sz w:val="23"/>
        </w:rPr>
        <w:t xml:space="preserve"> </w:t>
      </w:r>
      <w:proofErr w:type="spellStart"/>
      <w:r>
        <w:rPr>
          <w:i/>
          <w:color w:val="232828"/>
          <w:w w:val="105"/>
          <w:sz w:val="23"/>
        </w:rPr>
        <w:t>orden</w:t>
      </w:r>
      <w:proofErr w:type="spellEnd"/>
      <w:r>
        <w:rPr>
          <w:i/>
          <w:color w:val="232828"/>
          <w:w w:val="105"/>
          <w:sz w:val="23"/>
        </w:rPr>
        <w:t xml:space="preserve"> del</w:t>
      </w:r>
      <w:r>
        <w:rPr>
          <w:i/>
          <w:color w:val="232828"/>
          <w:spacing w:val="12"/>
          <w:w w:val="105"/>
          <w:sz w:val="23"/>
        </w:rPr>
        <w:t xml:space="preserve"> </w:t>
      </w:r>
      <w:r>
        <w:rPr>
          <w:i/>
          <w:color w:val="232828"/>
          <w:w w:val="105"/>
          <w:sz w:val="23"/>
        </w:rPr>
        <w:t>día:</w:t>
      </w:r>
    </w:p>
    <w:p w:rsidR="007369A1" w:rsidRDefault="001B5481">
      <w:pPr>
        <w:spacing w:before="174" w:line="288" w:lineRule="auto"/>
        <w:ind w:left="3058" w:right="1255" w:hanging="476"/>
        <w:jc w:val="both"/>
        <w:rPr>
          <w:sz w:val="21"/>
        </w:rPr>
      </w:pPr>
      <w:r>
        <w:rPr>
          <w:rFonts w:ascii="Times New Roman" w:hAnsi="Times New Roman"/>
          <w:color w:val="34383A"/>
          <w:w w:val="105"/>
          <w:sz w:val="19"/>
        </w:rPr>
        <w:t xml:space="preserve">l. </w:t>
      </w:r>
      <w:r>
        <w:rPr>
          <w:color w:val="232828"/>
          <w:w w:val="105"/>
          <w:sz w:val="21"/>
        </w:rPr>
        <w:t xml:space="preserve">Lista de </w:t>
      </w:r>
      <w:proofErr w:type="spellStart"/>
      <w:r>
        <w:rPr>
          <w:color w:val="232828"/>
          <w:w w:val="105"/>
          <w:sz w:val="21"/>
        </w:rPr>
        <w:t>asist</w:t>
      </w:r>
      <w:proofErr w:type="spellEnd"/>
      <w:r>
        <w:rPr>
          <w:color w:val="232828"/>
          <w:w w:val="105"/>
          <w:sz w:val="21"/>
        </w:rPr>
        <w:t xml:space="preserve"> </w:t>
      </w:r>
      <w:proofErr w:type="spellStart"/>
      <w:r>
        <w:rPr>
          <w:color w:val="232828"/>
          <w:w w:val="105"/>
          <w:sz w:val="21"/>
        </w:rPr>
        <w:t>encia</w:t>
      </w:r>
      <w:proofErr w:type="spellEnd"/>
      <w:r>
        <w:rPr>
          <w:color w:val="545454"/>
          <w:w w:val="105"/>
          <w:sz w:val="21"/>
        </w:rPr>
        <w:t xml:space="preserve">, </w:t>
      </w:r>
      <w:proofErr w:type="spellStart"/>
      <w:r>
        <w:rPr>
          <w:color w:val="34383A"/>
          <w:w w:val="105"/>
          <w:sz w:val="21"/>
        </w:rPr>
        <w:t>verificación</w:t>
      </w:r>
      <w:proofErr w:type="spellEnd"/>
      <w:r>
        <w:rPr>
          <w:color w:val="34383A"/>
          <w:w w:val="105"/>
          <w:sz w:val="21"/>
        </w:rPr>
        <w:t xml:space="preserve"> y </w:t>
      </w:r>
      <w:proofErr w:type="spellStart"/>
      <w:r>
        <w:rPr>
          <w:color w:val="232828"/>
          <w:w w:val="105"/>
          <w:sz w:val="21"/>
        </w:rPr>
        <w:t>declaración</w:t>
      </w:r>
      <w:proofErr w:type="spellEnd"/>
      <w:r>
        <w:rPr>
          <w:color w:val="232828"/>
          <w:w w:val="105"/>
          <w:sz w:val="21"/>
        </w:rPr>
        <w:t xml:space="preserve"> de </w:t>
      </w:r>
      <w:proofErr w:type="spellStart"/>
      <w:r>
        <w:rPr>
          <w:color w:val="232828"/>
          <w:w w:val="105"/>
          <w:sz w:val="21"/>
        </w:rPr>
        <w:t>quórum</w:t>
      </w:r>
      <w:proofErr w:type="spellEnd"/>
      <w:r>
        <w:rPr>
          <w:color w:val="232828"/>
          <w:w w:val="105"/>
          <w:sz w:val="21"/>
        </w:rPr>
        <w:t xml:space="preserve"> </w:t>
      </w:r>
      <w:r>
        <w:rPr>
          <w:color w:val="34383A"/>
          <w:w w:val="105"/>
          <w:sz w:val="21"/>
        </w:rPr>
        <w:t xml:space="preserve">legal </w:t>
      </w:r>
      <w:r>
        <w:rPr>
          <w:color w:val="232828"/>
          <w:w w:val="105"/>
          <w:sz w:val="21"/>
        </w:rPr>
        <w:t xml:space="preserve">para </w:t>
      </w:r>
      <w:proofErr w:type="spellStart"/>
      <w:r>
        <w:rPr>
          <w:color w:val="232828"/>
          <w:w w:val="105"/>
          <w:sz w:val="21"/>
        </w:rPr>
        <w:t>sesionar</w:t>
      </w:r>
      <w:proofErr w:type="spellEnd"/>
      <w:r>
        <w:rPr>
          <w:color w:val="232828"/>
          <w:w w:val="105"/>
          <w:sz w:val="21"/>
        </w:rPr>
        <w:t>;</w:t>
      </w:r>
    </w:p>
    <w:p w:rsidR="007369A1" w:rsidRDefault="001B5481">
      <w:pPr>
        <w:pStyle w:val="Prrafodelista"/>
        <w:numPr>
          <w:ilvl w:val="1"/>
          <w:numId w:val="1"/>
        </w:numPr>
        <w:tabs>
          <w:tab w:val="left" w:pos="3060"/>
        </w:tabs>
        <w:spacing w:line="240" w:lineRule="exact"/>
        <w:ind w:left="3059" w:hanging="556"/>
        <w:jc w:val="both"/>
        <w:rPr>
          <w:color w:val="34383A"/>
          <w:sz w:val="21"/>
        </w:rPr>
      </w:pPr>
      <w:proofErr w:type="spellStart"/>
      <w:r>
        <w:rPr>
          <w:color w:val="232828"/>
          <w:w w:val="105"/>
          <w:sz w:val="21"/>
        </w:rPr>
        <w:t>Lectura</w:t>
      </w:r>
      <w:proofErr w:type="spellEnd"/>
      <w:r>
        <w:rPr>
          <w:color w:val="232828"/>
          <w:w w:val="105"/>
          <w:sz w:val="21"/>
        </w:rPr>
        <w:t xml:space="preserve"> </w:t>
      </w:r>
      <w:r>
        <w:rPr>
          <w:color w:val="34383A"/>
          <w:w w:val="105"/>
          <w:sz w:val="21"/>
        </w:rPr>
        <w:t xml:space="preserve">y </w:t>
      </w:r>
      <w:proofErr w:type="spellStart"/>
      <w:r>
        <w:rPr>
          <w:color w:val="232828"/>
          <w:w w:val="105"/>
          <w:sz w:val="21"/>
        </w:rPr>
        <w:t>aprobación</w:t>
      </w:r>
      <w:proofErr w:type="spellEnd"/>
      <w:r>
        <w:rPr>
          <w:color w:val="232828"/>
          <w:w w:val="105"/>
          <w:sz w:val="21"/>
        </w:rPr>
        <w:t xml:space="preserve"> del </w:t>
      </w:r>
      <w:proofErr w:type="spellStart"/>
      <w:r>
        <w:rPr>
          <w:color w:val="232828"/>
          <w:w w:val="105"/>
          <w:sz w:val="21"/>
        </w:rPr>
        <w:t>orden</w:t>
      </w:r>
      <w:proofErr w:type="spellEnd"/>
      <w:r>
        <w:rPr>
          <w:color w:val="232828"/>
          <w:w w:val="105"/>
          <w:sz w:val="21"/>
        </w:rPr>
        <w:t xml:space="preserve"> del</w:t>
      </w:r>
      <w:r>
        <w:rPr>
          <w:color w:val="232828"/>
          <w:spacing w:val="26"/>
          <w:w w:val="105"/>
          <w:sz w:val="21"/>
        </w:rPr>
        <w:t xml:space="preserve"> </w:t>
      </w:r>
      <w:r>
        <w:rPr>
          <w:color w:val="232828"/>
          <w:w w:val="105"/>
          <w:sz w:val="21"/>
        </w:rPr>
        <w:t>día;</w:t>
      </w:r>
    </w:p>
    <w:p w:rsidR="007369A1" w:rsidRDefault="001B5481">
      <w:pPr>
        <w:spacing w:before="52" w:line="295" w:lineRule="auto"/>
        <w:ind w:left="3049" w:right="1247" w:hanging="604"/>
        <w:jc w:val="both"/>
        <w:rPr>
          <w:sz w:val="21"/>
        </w:rPr>
      </w:pPr>
      <w:r>
        <w:rPr>
          <w:color w:val="34383A"/>
          <w:w w:val="95"/>
          <w:sz w:val="21"/>
        </w:rPr>
        <w:t xml:space="preserve">111. </w:t>
      </w:r>
      <w:proofErr w:type="spellStart"/>
      <w:r>
        <w:rPr>
          <w:color w:val="232828"/>
          <w:sz w:val="21"/>
        </w:rPr>
        <w:t>Dispensa</w:t>
      </w:r>
      <w:proofErr w:type="spellEnd"/>
      <w:r>
        <w:rPr>
          <w:color w:val="232828"/>
          <w:sz w:val="21"/>
        </w:rPr>
        <w:t xml:space="preserve"> de </w:t>
      </w:r>
      <w:r>
        <w:rPr>
          <w:color w:val="34383A"/>
          <w:sz w:val="21"/>
        </w:rPr>
        <w:t xml:space="preserve">la </w:t>
      </w:r>
      <w:proofErr w:type="spellStart"/>
      <w:r>
        <w:rPr>
          <w:color w:val="232828"/>
          <w:sz w:val="21"/>
        </w:rPr>
        <w:t>lectura</w:t>
      </w:r>
      <w:proofErr w:type="spellEnd"/>
      <w:r>
        <w:rPr>
          <w:color w:val="232828"/>
          <w:sz w:val="21"/>
        </w:rPr>
        <w:t xml:space="preserve"> </w:t>
      </w:r>
      <w:r>
        <w:rPr>
          <w:color w:val="34383A"/>
          <w:sz w:val="21"/>
        </w:rPr>
        <w:t xml:space="preserve">y </w:t>
      </w:r>
      <w:proofErr w:type="spellStart"/>
      <w:r>
        <w:rPr>
          <w:color w:val="232828"/>
          <w:sz w:val="21"/>
        </w:rPr>
        <w:t>aprobación</w:t>
      </w:r>
      <w:proofErr w:type="spellEnd"/>
      <w:r>
        <w:rPr>
          <w:color w:val="232828"/>
          <w:sz w:val="21"/>
        </w:rPr>
        <w:t xml:space="preserve"> del </w:t>
      </w:r>
      <w:proofErr w:type="spellStart"/>
      <w:r>
        <w:rPr>
          <w:color w:val="232828"/>
          <w:sz w:val="21"/>
        </w:rPr>
        <w:t>contenido</w:t>
      </w:r>
      <w:proofErr w:type="spellEnd"/>
      <w:r>
        <w:rPr>
          <w:color w:val="232828"/>
          <w:sz w:val="21"/>
        </w:rPr>
        <w:t xml:space="preserve"> del acta con </w:t>
      </w:r>
      <w:proofErr w:type="spellStart"/>
      <w:r>
        <w:rPr>
          <w:color w:val="232828"/>
          <w:sz w:val="21"/>
        </w:rPr>
        <w:t>número</w:t>
      </w:r>
      <w:proofErr w:type="spellEnd"/>
      <w:r>
        <w:rPr>
          <w:color w:val="232828"/>
          <w:sz w:val="21"/>
        </w:rPr>
        <w:t xml:space="preserve"> CEEIT/012/2019, </w:t>
      </w:r>
      <w:proofErr w:type="spellStart"/>
      <w:r>
        <w:rPr>
          <w:color w:val="34383A"/>
          <w:sz w:val="21"/>
        </w:rPr>
        <w:t>relativa</w:t>
      </w:r>
      <w:proofErr w:type="spellEnd"/>
      <w:r>
        <w:rPr>
          <w:color w:val="34383A"/>
          <w:sz w:val="21"/>
        </w:rPr>
        <w:t xml:space="preserve"> </w:t>
      </w:r>
      <w:r>
        <w:rPr>
          <w:color w:val="232828"/>
          <w:sz w:val="21"/>
        </w:rPr>
        <w:t xml:space="preserve">a </w:t>
      </w:r>
      <w:r>
        <w:rPr>
          <w:color w:val="34383A"/>
          <w:sz w:val="21"/>
        </w:rPr>
        <w:t xml:space="preserve">la </w:t>
      </w:r>
      <w:proofErr w:type="spellStart"/>
      <w:r>
        <w:rPr>
          <w:color w:val="232828"/>
          <w:sz w:val="21"/>
        </w:rPr>
        <w:t>sesión</w:t>
      </w:r>
      <w:proofErr w:type="spellEnd"/>
      <w:r>
        <w:rPr>
          <w:color w:val="232828"/>
          <w:sz w:val="21"/>
        </w:rPr>
        <w:t xml:space="preserve"> </w:t>
      </w:r>
      <w:proofErr w:type="spellStart"/>
      <w:r>
        <w:rPr>
          <w:color w:val="232828"/>
          <w:sz w:val="21"/>
        </w:rPr>
        <w:t>ordinaria</w:t>
      </w:r>
      <w:proofErr w:type="spellEnd"/>
      <w:r>
        <w:rPr>
          <w:color w:val="232828"/>
          <w:sz w:val="21"/>
        </w:rPr>
        <w:t xml:space="preserve"> de </w:t>
      </w:r>
      <w:r>
        <w:rPr>
          <w:color w:val="34383A"/>
          <w:sz w:val="21"/>
        </w:rPr>
        <w:t xml:space="preserve">la </w:t>
      </w:r>
      <w:proofErr w:type="spellStart"/>
      <w:r>
        <w:rPr>
          <w:color w:val="232828"/>
          <w:sz w:val="21"/>
        </w:rPr>
        <w:t>Comisión</w:t>
      </w:r>
      <w:proofErr w:type="spellEnd"/>
      <w:r>
        <w:rPr>
          <w:color w:val="232828"/>
          <w:sz w:val="21"/>
        </w:rPr>
        <w:t xml:space="preserve"> </w:t>
      </w:r>
      <w:proofErr w:type="spellStart"/>
      <w:r>
        <w:rPr>
          <w:color w:val="232828"/>
          <w:sz w:val="21"/>
        </w:rPr>
        <w:t>Edilicia</w:t>
      </w:r>
      <w:proofErr w:type="spellEnd"/>
      <w:r>
        <w:rPr>
          <w:color w:val="232828"/>
          <w:sz w:val="21"/>
        </w:rPr>
        <w:t xml:space="preserve"> de </w:t>
      </w:r>
      <w:proofErr w:type="spellStart"/>
      <w:r>
        <w:rPr>
          <w:color w:val="232828"/>
          <w:sz w:val="21"/>
        </w:rPr>
        <w:t>Educación</w:t>
      </w:r>
      <w:proofErr w:type="spellEnd"/>
      <w:r>
        <w:rPr>
          <w:color w:val="232828"/>
          <w:sz w:val="21"/>
        </w:rPr>
        <w:t xml:space="preserve">, </w:t>
      </w:r>
      <w:proofErr w:type="spellStart"/>
      <w:r>
        <w:rPr>
          <w:color w:val="34383A"/>
          <w:sz w:val="21"/>
        </w:rPr>
        <w:t>Innovación</w:t>
      </w:r>
      <w:proofErr w:type="spellEnd"/>
      <w:r>
        <w:rPr>
          <w:color w:val="34383A"/>
          <w:sz w:val="21"/>
        </w:rPr>
        <w:t xml:space="preserve"> y </w:t>
      </w:r>
      <w:proofErr w:type="spellStart"/>
      <w:r>
        <w:rPr>
          <w:color w:val="232828"/>
          <w:sz w:val="21"/>
        </w:rPr>
        <w:t>Tecnología</w:t>
      </w:r>
      <w:proofErr w:type="spellEnd"/>
      <w:r>
        <w:rPr>
          <w:color w:val="232828"/>
          <w:sz w:val="21"/>
        </w:rPr>
        <w:t xml:space="preserve"> de </w:t>
      </w:r>
      <w:proofErr w:type="spellStart"/>
      <w:r>
        <w:rPr>
          <w:color w:val="232828"/>
          <w:sz w:val="21"/>
        </w:rPr>
        <w:t>fecha</w:t>
      </w:r>
      <w:proofErr w:type="spellEnd"/>
      <w:r>
        <w:rPr>
          <w:color w:val="232828"/>
          <w:sz w:val="21"/>
        </w:rPr>
        <w:t xml:space="preserve"> 29 de </w:t>
      </w:r>
      <w:proofErr w:type="spellStart"/>
      <w:r>
        <w:rPr>
          <w:color w:val="232828"/>
          <w:sz w:val="21"/>
        </w:rPr>
        <w:t>noviembre</w:t>
      </w:r>
      <w:proofErr w:type="spellEnd"/>
      <w:r>
        <w:rPr>
          <w:color w:val="232828"/>
          <w:sz w:val="21"/>
        </w:rPr>
        <w:t xml:space="preserve"> del 2019;</w:t>
      </w:r>
    </w:p>
    <w:p w:rsidR="007369A1" w:rsidRDefault="001B5481">
      <w:pPr>
        <w:pStyle w:val="Prrafodelista"/>
        <w:numPr>
          <w:ilvl w:val="0"/>
          <w:numId w:val="3"/>
        </w:numPr>
        <w:tabs>
          <w:tab w:val="left" w:pos="3054"/>
        </w:tabs>
        <w:spacing w:line="304" w:lineRule="auto"/>
        <w:ind w:right="1253" w:hanging="626"/>
        <w:jc w:val="both"/>
        <w:rPr>
          <w:sz w:val="21"/>
        </w:rPr>
      </w:pPr>
      <w:proofErr w:type="spellStart"/>
      <w:proofErr w:type="gramStart"/>
      <w:r>
        <w:rPr>
          <w:color w:val="232828"/>
          <w:sz w:val="21"/>
        </w:rPr>
        <w:t>Presentación</w:t>
      </w:r>
      <w:proofErr w:type="spellEnd"/>
      <w:r>
        <w:rPr>
          <w:color w:val="232828"/>
          <w:sz w:val="21"/>
        </w:rPr>
        <w:t xml:space="preserve">,  </w:t>
      </w:r>
      <w:proofErr w:type="spellStart"/>
      <w:r>
        <w:rPr>
          <w:color w:val="232828"/>
          <w:sz w:val="21"/>
        </w:rPr>
        <w:t>discusión</w:t>
      </w:r>
      <w:proofErr w:type="spellEnd"/>
      <w:proofErr w:type="gramEnd"/>
      <w:r>
        <w:rPr>
          <w:color w:val="232828"/>
          <w:sz w:val="21"/>
        </w:rPr>
        <w:t xml:space="preserve">  </w:t>
      </w:r>
      <w:r>
        <w:rPr>
          <w:color w:val="34383A"/>
          <w:sz w:val="21"/>
        </w:rPr>
        <w:t xml:space="preserve">y  </w:t>
      </w:r>
      <w:proofErr w:type="spellStart"/>
      <w:r>
        <w:rPr>
          <w:color w:val="232828"/>
          <w:sz w:val="21"/>
        </w:rPr>
        <w:t>en</w:t>
      </w:r>
      <w:proofErr w:type="spellEnd"/>
      <w:r>
        <w:rPr>
          <w:color w:val="232828"/>
          <w:sz w:val="21"/>
        </w:rPr>
        <w:t xml:space="preserve">  </w:t>
      </w:r>
      <w:proofErr w:type="spellStart"/>
      <w:r>
        <w:rPr>
          <w:color w:val="232828"/>
          <w:sz w:val="21"/>
        </w:rPr>
        <w:t>su</w:t>
      </w:r>
      <w:proofErr w:type="spellEnd"/>
      <w:r>
        <w:rPr>
          <w:color w:val="232828"/>
          <w:sz w:val="21"/>
        </w:rPr>
        <w:t xml:space="preserve">  </w:t>
      </w:r>
      <w:proofErr w:type="spellStart"/>
      <w:r>
        <w:rPr>
          <w:color w:val="232828"/>
          <w:sz w:val="21"/>
        </w:rPr>
        <w:t>caso</w:t>
      </w:r>
      <w:proofErr w:type="spellEnd"/>
      <w:r>
        <w:rPr>
          <w:color w:val="232828"/>
          <w:sz w:val="21"/>
        </w:rPr>
        <w:t xml:space="preserve">  </w:t>
      </w:r>
      <w:proofErr w:type="spellStart"/>
      <w:r>
        <w:rPr>
          <w:color w:val="232828"/>
          <w:sz w:val="21"/>
        </w:rPr>
        <w:t>aprobación</w:t>
      </w:r>
      <w:proofErr w:type="spellEnd"/>
      <w:r>
        <w:rPr>
          <w:color w:val="232828"/>
          <w:sz w:val="21"/>
        </w:rPr>
        <w:t xml:space="preserve">   del   </w:t>
      </w:r>
      <w:proofErr w:type="spellStart"/>
      <w:r>
        <w:rPr>
          <w:color w:val="232828"/>
          <w:sz w:val="21"/>
        </w:rPr>
        <w:t>proyecto</w:t>
      </w:r>
      <w:proofErr w:type="spellEnd"/>
      <w:r>
        <w:rPr>
          <w:color w:val="232828"/>
          <w:sz w:val="21"/>
        </w:rPr>
        <w:t xml:space="preserve">   de</w:t>
      </w:r>
      <w:r>
        <w:rPr>
          <w:color w:val="34383A"/>
          <w:sz w:val="21"/>
        </w:rPr>
        <w:t xml:space="preserve"> </w:t>
      </w:r>
      <w:proofErr w:type="spellStart"/>
      <w:r>
        <w:rPr>
          <w:color w:val="34383A"/>
          <w:sz w:val="21"/>
        </w:rPr>
        <w:t>dic</w:t>
      </w:r>
      <w:r>
        <w:rPr>
          <w:color w:val="162646"/>
          <w:sz w:val="21"/>
        </w:rPr>
        <w:t>t</w:t>
      </w:r>
      <w:proofErr w:type="spellEnd"/>
      <w:r>
        <w:rPr>
          <w:color w:val="162646"/>
          <w:sz w:val="21"/>
        </w:rPr>
        <w:t xml:space="preserve"> </w:t>
      </w:r>
      <w:r>
        <w:rPr>
          <w:color w:val="232828"/>
          <w:spacing w:val="2"/>
          <w:sz w:val="21"/>
        </w:rPr>
        <w:t xml:space="preserve">amen </w:t>
      </w:r>
      <w:proofErr w:type="spellStart"/>
      <w:r>
        <w:rPr>
          <w:color w:val="232828"/>
          <w:sz w:val="21"/>
        </w:rPr>
        <w:t>mediante</w:t>
      </w:r>
      <w:proofErr w:type="spellEnd"/>
      <w:r>
        <w:rPr>
          <w:color w:val="232828"/>
          <w:sz w:val="21"/>
        </w:rPr>
        <w:t xml:space="preserve"> el </w:t>
      </w:r>
      <w:proofErr w:type="spellStart"/>
      <w:r>
        <w:rPr>
          <w:color w:val="232828"/>
          <w:sz w:val="21"/>
        </w:rPr>
        <w:t>cual</w:t>
      </w:r>
      <w:proofErr w:type="spellEnd"/>
      <w:r>
        <w:rPr>
          <w:color w:val="232828"/>
          <w:sz w:val="21"/>
        </w:rPr>
        <w:t xml:space="preserve"> se da </w:t>
      </w:r>
      <w:proofErr w:type="spellStart"/>
      <w:r>
        <w:rPr>
          <w:color w:val="34383A"/>
          <w:sz w:val="21"/>
        </w:rPr>
        <w:t>resolución</w:t>
      </w:r>
      <w:proofErr w:type="spellEnd"/>
      <w:r>
        <w:rPr>
          <w:color w:val="34383A"/>
          <w:sz w:val="21"/>
        </w:rPr>
        <w:t xml:space="preserve"> </w:t>
      </w:r>
      <w:r>
        <w:rPr>
          <w:color w:val="232828"/>
          <w:sz w:val="21"/>
        </w:rPr>
        <w:t xml:space="preserve">al punto de </w:t>
      </w:r>
      <w:proofErr w:type="spellStart"/>
      <w:r>
        <w:rPr>
          <w:color w:val="232828"/>
          <w:sz w:val="21"/>
        </w:rPr>
        <w:t>acuerdo</w:t>
      </w:r>
      <w:proofErr w:type="spellEnd"/>
      <w:r>
        <w:rPr>
          <w:color w:val="232828"/>
          <w:sz w:val="21"/>
        </w:rPr>
        <w:t xml:space="preserve"> con</w:t>
      </w:r>
      <w:r>
        <w:rPr>
          <w:color w:val="34383A"/>
          <w:sz w:val="21"/>
        </w:rPr>
        <w:t xml:space="preserve"> </w:t>
      </w:r>
      <w:proofErr w:type="spellStart"/>
      <w:r>
        <w:rPr>
          <w:color w:val="34383A"/>
          <w:sz w:val="21"/>
        </w:rPr>
        <w:t>número</w:t>
      </w:r>
      <w:proofErr w:type="spellEnd"/>
      <w:r>
        <w:rPr>
          <w:color w:val="34383A"/>
          <w:spacing w:val="9"/>
          <w:sz w:val="21"/>
        </w:rPr>
        <w:t xml:space="preserve"> </w:t>
      </w:r>
      <w:r>
        <w:rPr>
          <w:color w:val="232828"/>
          <w:sz w:val="21"/>
        </w:rPr>
        <w:t>132/2019;</w:t>
      </w:r>
    </w:p>
    <w:p w:rsidR="007369A1" w:rsidRDefault="001B5481">
      <w:pPr>
        <w:pStyle w:val="Prrafodelista"/>
        <w:numPr>
          <w:ilvl w:val="0"/>
          <w:numId w:val="3"/>
        </w:numPr>
        <w:tabs>
          <w:tab w:val="left" w:pos="3051"/>
        </w:tabs>
        <w:spacing w:line="226" w:lineRule="exact"/>
        <w:ind w:left="3050" w:hanging="559"/>
        <w:jc w:val="both"/>
        <w:rPr>
          <w:sz w:val="21"/>
        </w:rPr>
      </w:pPr>
      <w:proofErr w:type="spellStart"/>
      <w:r>
        <w:rPr>
          <w:color w:val="232828"/>
          <w:w w:val="105"/>
          <w:sz w:val="21"/>
        </w:rPr>
        <w:t>Asuntos</w:t>
      </w:r>
      <w:proofErr w:type="spellEnd"/>
      <w:r>
        <w:rPr>
          <w:color w:val="232828"/>
          <w:w w:val="105"/>
          <w:sz w:val="21"/>
        </w:rPr>
        <w:t xml:space="preserve"> </w:t>
      </w:r>
      <w:proofErr w:type="spellStart"/>
      <w:r>
        <w:rPr>
          <w:color w:val="232828"/>
          <w:w w:val="105"/>
          <w:sz w:val="21"/>
        </w:rPr>
        <w:t>Generales</w:t>
      </w:r>
      <w:proofErr w:type="spellEnd"/>
      <w:r>
        <w:rPr>
          <w:color w:val="232828"/>
          <w:w w:val="105"/>
          <w:sz w:val="21"/>
        </w:rPr>
        <w:t>;</w:t>
      </w:r>
      <w:r>
        <w:rPr>
          <w:color w:val="232828"/>
          <w:spacing w:val="1"/>
          <w:w w:val="105"/>
          <w:sz w:val="21"/>
        </w:rPr>
        <w:t xml:space="preserve"> </w:t>
      </w:r>
      <w:r>
        <w:rPr>
          <w:color w:val="34383A"/>
          <w:w w:val="105"/>
          <w:sz w:val="21"/>
        </w:rPr>
        <w:t>y</w:t>
      </w:r>
    </w:p>
    <w:p w:rsidR="007369A1" w:rsidRDefault="001B5481">
      <w:pPr>
        <w:pStyle w:val="Prrafodelista"/>
        <w:numPr>
          <w:ilvl w:val="0"/>
          <w:numId w:val="3"/>
        </w:numPr>
        <w:tabs>
          <w:tab w:val="left" w:pos="3050"/>
        </w:tabs>
        <w:spacing w:before="57"/>
        <w:ind w:left="3049" w:hanging="626"/>
        <w:jc w:val="both"/>
        <w:rPr>
          <w:sz w:val="21"/>
        </w:rPr>
      </w:pPr>
      <w:r>
        <w:rPr>
          <w:color w:val="232828"/>
          <w:sz w:val="21"/>
        </w:rPr>
        <w:t xml:space="preserve">Clausura de </w:t>
      </w:r>
      <w:r>
        <w:rPr>
          <w:color w:val="34383A"/>
          <w:sz w:val="21"/>
        </w:rPr>
        <w:t xml:space="preserve">la </w:t>
      </w:r>
      <w:proofErr w:type="spellStart"/>
      <w:r>
        <w:rPr>
          <w:color w:val="232828"/>
          <w:sz w:val="21"/>
        </w:rPr>
        <w:t>sesi</w:t>
      </w:r>
      <w:proofErr w:type="spellEnd"/>
      <w:r>
        <w:rPr>
          <w:color w:val="232828"/>
          <w:spacing w:val="-1"/>
          <w:sz w:val="21"/>
        </w:rPr>
        <w:t xml:space="preserve"> </w:t>
      </w:r>
      <w:proofErr w:type="spellStart"/>
      <w:r>
        <w:rPr>
          <w:color w:val="232828"/>
          <w:spacing w:val="-3"/>
          <w:sz w:val="21"/>
        </w:rPr>
        <w:t>ón</w:t>
      </w:r>
      <w:proofErr w:type="spellEnd"/>
      <w:r>
        <w:rPr>
          <w:color w:val="545454"/>
          <w:spacing w:val="-3"/>
          <w:sz w:val="21"/>
        </w:rPr>
        <w:t>.</w:t>
      </w:r>
    </w:p>
    <w:p w:rsidR="007369A1" w:rsidRDefault="007369A1">
      <w:pPr>
        <w:pStyle w:val="Textoindependiente"/>
        <w:rPr>
          <w:sz w:val="24"/>
        </w:rPr>
      </w:pPr>
    </w:p>
    <w:p w:rsidR="007369A1" w:rsidRDefault="007369A1">
      <w:pPr>
        <w:pStyle w:val="Textoindependiente"/>
        <w:rPr>
          <w:sz w:val="24"/>
        </w:rPr>
      </w:pPr>
    </w:p>
    <w:p w:rsidR="007369A1" w:rsidRDefault="001B5481">
      <w:pPr>
        <w:pStyle w:val="Prrafodelista"/>
        <w:numPr>
          <w:ilvl w:val="0"/>
          <w:numId w:val="1"/>
        </w:numPr>
        <w:tabs>
          <w:tab w:val="left" w:pos="1987"/>
        </w:tabs>
        <w:spacing w:before="150" w:line="379" w:lineRule="auto"/>
        <w:ind w:left="1990" w:right="1250" w:hanging="358"/>
        <w:jc w:val="both"/>
        <w:rPr>
          <w:i/>
          <w:color w:val="232828"/>
          <w:sz w:val="23"/>
        </w:rPr>
      </w:pPr>
      <w:proofErr w:type="spellStart"/>
      <w:r>
        <w:rPr>
          <w:i/>
          <w:color w:val="232828"/>
          <w:w w:val="105"/>
          <w:sz w:val="23"/>
        </w:rPr>
        <w:t>Sesión</w:t>
      </w:r>
      <w:proofErr w:type="spellEnd"/>
      <w:r>
        <w:rPr>
          <w:i/>
          <w:color w:val="232828"/>
          <w:spacing w:val="-2"/>
          <w:w w:val="105"/>
          <w:sz w:val="23"/>
        </w:rPr>
        <w:t xml:space="preserve"> </w:t>
      </w:r>
      <w:proofErr w:type="spellStart"/>
      <w:r>
        <w:rPr>
          <w:i/>
          <w:color w:val="232828"/>
          <w:w w:val="105"/>
          <w:sz w:val="23"/>
        </w:rPr>
        <w:t>Ordinaria</w:t>
      </w:r>
      <w:proofErr w:type="spellEnd"/>
      <w:r>
        <w:rPr>
          <w:i/>
          <w:color w:val="232828"/>
          <w:spacing w:val="-7"/>
          <w:w w:val="105"/>
          <w:sz w:val="23"/>
        </w:rPr>
        <w:t xml:space="preserve"> </w:t>
      </w:r>
      <w:r>
        <w:rPr>
          <w:i/>
          <w:color w:val="232828"/>
          <w:w w:val="105"/>
          <w:sz w:val="23"/>
        </w:rPr>
        <w:t>de</w:t>
      </w:r>
      <w:r>
        <w:rPr>
          <w:i/>
          <w:color w:val="232828"/>
          <w:spacing w:val="-14"/>
          <w:w w:val="105"/>
          <w:sz w:val="23"/>
        </w:rPr>
        <w:t xml:space="preserve"> </w:t>
      </w:r>
      <w:proofErr w:type="spellStart"/>
      <w:r>
        <w:rPr>
          <w:i/>
          <w:color w:val="232828"/>
          <w:w w:val="105"/>
          <w:sz w:val="23"/>
        </w:rPr>
        <w:t>Comisión</w:t>
      </w:r>
      <w:proofErr w:type="spellEnd"/>
      <w:r>
        <w:rPr>
          <w:i/>
          <w:color w:val="232828"/>
          <w:spacing w:val="3"/>
          <w:w w:val="105"/>
          <w:sz w:val="23"/>
        </w:rPr>
        <w:t xml:space="preserve"> </w:t>
      </w:r>
      <w:proofErr w:type="spellStart"/>
      <w:r>
        <w:rPr>
          <w:i/>
          <w:color w:val="232828"/>
          <w:w w:val="105"/>
          <w:sz w:val="23"/>
        </w:rPr>
        <w:t>Edilicia</w:t>
      </w:r>
      <w:proofErr w:type="spellEnd"/>
      <w:r>
        <w:rPr>
          <w:i/>
          <w:color w:val="232828"/>
          <w:spacing w:val="-6"/>
          <w:w w:val="105"/>
          <w:sz w:val="23"/>
        </w:rPr>
        <w:t xml:space="preserve"> </w:t>
      </w:r>
      <w:proofErr w:type="spellStart"/>
      <w:r>
        <w:rPr>
          <w:i/>
          <w:color w:val="232828"/>
          <w:w w:val="105"/>
          <w:sz w:val="23"/>
        </w:rPr>
        <w:t>celebrada</w:t>
      </w:r>
      <w:proofErr w:type="spellEnd"/>
      <w:r>
        <w:rPr>
          <w:i/>
          <w:color w:val="232828"/>
          <w:spacing w:val="7"/>
          <w:w w:val="105"/>
          <w:sz w:val="23"/>
        </w:rPr>
        <w:t xml:space="preserve"> </w:t>
      </w:r>
      <w:r>
        <w:rPr>
          <w:i/>
          <w:color w:val="232828"/>
          <w:w w:val="105"/>
          <w:sz w:val="23"/>
        </w:rPr>
        <w:t>el</w:t>
      </w:r>
      <w:r>
        <w:rPr>
          <w:i/>
          <w:color w:val="232828"/>
          <w:spacing w:val="-14"/>
          <w:w w:val="105"/>
          <w:sz w:val="23"/>
        </w:rPr>
        <w:t xml:space="preserve"> </w:t>
      </w:r>
      <w:r>
        <w:rPr>
          <w:i/>
          <w:color w:val="232828"/>
          <w:w w:val="105"/>
          <w:sz w:val="23"/>
        </w:rPr>
        <w:t>día</w:t>
      </w:r>
      <w:r>
        <w:rPr>
          <w:i/>
          <w:color w:val="232828"/>
          <w:spacing w:val="-1"/>
          <w:w w:val="105"/>
          <w:sz w:val="23"/>
        </w:rPr>
        <w:t xml:space="preserve"> </w:t>
      </w:r>
      <w:r>
        <w:rPr>
          <w:color w:val="232828"/>
          <w:w w:val="105"/>
          <w:sz w:val="23"/>
        </w:rPr>
        <w:t>27</w:t>
      </w:r>
      <w:r>
        <w:rPr>
          <w:color w:val="232828"/>
          <w:spacing w:val="-29"/>
          <w:w w:val="105"/>
          <w:sz w:val="23"/>
        </w:rPr>
        <w:t xml:space="preserve"> </w:t>
      </w:r>
      <w:r>
        <w:rPr>
          <w:i/>
          <w:color w:val="232828"/>
          <w:w w:val="105"/>
          <w:sz w:val="23"/>
        </w:rPr>
        <w:t>de</w:t>
      </w:r>
      <w:r>
        <w:rPr>
          <w:i/>
          <w:color w:val="232828"/>
          <w:spacing w:val="-3"/>
          <w:w w:val="105"/>
          <w:sz w:val="23"/>
        </w:rPr>
        <w:t xml:space="preserve"> </w:t>
      </w:r>
      <w:proofErr w:type="spellStart"/>
      <w:r>
        <w:rPr>
          <w:i/>
          <w:color w:val="232828"/>
          <w:w w:val="105"/>
          <w:sz w:val="23"/>
        </w:rPr>
        <w:t>enero</w:t>
      </w:r>
      <w:proofErr w:type="spellEnd"/>
      <w:r>
        <w:rPr>
          <w:i/>
          <w:color w:val="232828"/>
          <w:spacing w:val="-8"/>
          <w:w w:val="105"/>
          <w:sz w:val="23"/>
        </w:rPr>
        <w:t xml:space="preserve"> </w:t>
      </w:r>
      <w:r>
        <w:rPr>
          <w:i/>
          <w:color w:val="232828"/>
          <w:w w:val="105"/>
          <w:sz w:val="23"/>
        </w:rPr>
        <w:t>de</w:t>
      </w:r>
      <w:r>
        <w:rPr>
          <w:i/>
          <w:color w:val="232828"/>
          <w:spacing w:val="-12"/>
          <w:w w:val="105"/>
          <w:sz w:val="23"/>
        </w:rPr>
        <w:t xml:space="preserve"> </w:t>
      </w:r>
      <w:r>
        <w:rPr>
          <w:i/>
          <w:color w:val="232828"/>
          <w:w w:val="105"/>
          <w:sz w:val="23"/>
        </w:rPr>
        <w:t xml:space="preserve">2020, bajo el </w:t>
      </w:r>
      <w:proofErr w:type="spellStart"/>
      <w:r>
        <w:rPr>
          <w:i/>
          <w:color w:val="232828"/>
          <w:w w:val="105"/>
          <w:sz w:val="23"/>
        </w:rPr>
        <w:t>siguiente</w:t>
      </w:r>
      <w:proofErr w:type="spellEnd"/>
      <w:r>
        <w:rPr>
          <w:i/>
          <w:color w:val="232828"/>
          <w:w w:val="105"/>
          <w:sz w:val="23"/>
        </w:rPr>
        <w:t xml:space="preserve"> </w:t>
      </w:r>
      <w:proofErr w:type="spellStart"/>
      <w:r>
        <w:rPr>
          <w:i/>
          <w:color w:val="232828"/>
          <w:w w:val="105"/>
          <w:sz w:val="23"/>
        </w:rPr>
        <w:t>orden</w:t>
      </w:r>
      <w:proofErr w:type="spellEnd"/>
      <w:r>
        <w:rPr>
          <w:i/>
          <w:color w:val="232828"/>
          <w:w w:val="105"/>
          <w:sz w:val="23"/>
        </w:rPr>
        <w:t xml:space="preserve"> del</w:t>
      </w:r>
      <w:r>
        <w:rPr>
          <w:i/>
          <w:color w:val="232828"/>
          <w:spacing w:val="13"/>
          <w:w w:val="105"/>
          <w:sz w:val="23"/>
        </w:rPr>
        <w:t xml:space="preserve"> </w:t>
      </w:r>
      <w:r>
        <w:rPr>
          <w:i/>
          <w:color w:val="232828"/>
          <w:w w:val="105"/>
          <w:sz w:val="23"/>
        </w:rPr>
        <w:t>día:</w:t>
      </w:r>
    </w:p>
    <w:p w:rsidR="007369A1" w:rsidRDefault="001B5481">
      <w:pPr>
        <w:spacing w:before="184" w:line="302" w:lineRule="auto"/>
        <w:ind w:left="3053" w:right="1255" w:hanging="483"/>
        <w:jc w:val="both"/>
        <w:rPr>
          <w:sz w:val="21"/>
        </w:rPr>
      </w:pPr>
      <w:r>
        <w:rPr>
          <w:color w:val="34383A"/>
          <w:sz w:val="21"/>
        </w:rPr>
        <w:t xml:space="preserve">l. Lista </w:t>
      </w:r>
      <w:r>
        <w:rPr>
          <w:color w:val="232828"/>
          <w:sz w:val="21"/>
        </w:rPr>
        <w:t xml:space="preserve">de </w:t>
      </w:r>
      <w:proofErr w:type="spellStart"/>
      <w:r>
        <w:rPr>
          <w:color w:val="232828"/>
          <w:sz w:val="21"/>
        </w:rPr>
        <w:t>asistencia</w:t>
      </w:r>
      <w:proofErr w:type="spellEnd"/>
      <w:r>
        <w:rPr>
          <w:color w:val="232828"/>
          <w:sz w:val="21"/>
        </w:rPr>
        <w:t xml:space="preserve">, </w:t>
      </w:r>
      <w:proofErr w:type="spellStart"/>
      <w:r>
        <w:rPr>
          <w:color w:val="34383A"/>
          <w:sz w:val="21"/>
        </w:rPr>
        <w:t>verificación</w:t>
      </w:r>
      <w:proofErr w:type="spellEnd"/>
      <w:r>
        <w:rPr>
          <w:color w:val="34383A"/>
          <w:sz w:val="21"/>
        </w:rPr>
        <w:t xml:space="preserve"> </w:t>
      </w:r>
      <w:proofErr w:type="gramStart"/>
      <w:r>
        <w:rPr>
          <w:color w:val="34383A"/>
          <w:sz w:val="21"/>
        </w:rPr>
        <w:t xml:space="preserve">y  </w:t>
      </w:r>
      <w:proofErr w:type="spellStart"/>
      <w:r>
        <w:rPr>
          <w:color w:val="232828"/>
          <w:sz w:val="21"/>
        </w:rPr>
        <w:t>declaración</w:t>
      </w:r>
      <w:proofErr w:type="spellEnd"/>
      <w:proofErr w:type="gramEnd"/>
      <w:r>
        <w:rPr>
          <w:color w:val="232828"/>
          <w:sz w:val="21"/>
        </w:rPr>
        <w:t xml:space="preserve">  de  </w:t>
      </w:r>
      <w:proofErr w:type="spellStart"/>
      <w:r>
        <w:rPr>
          <w:color w:val="232828"/>
          <w:sz w:val="21"/>
        </w:rPr>
        <w:t>quórum</w:t>
      </w:r>
      <w:proofErr w:type="spellEnd"/>
      <w:r>
        <w:rPr>
          <w:color w:val="232828"/>
          <w:sz w:val="21"/>
        </w:rPr>
        <w:t xml:space="preserve">  </w:t>
      </w:r>
      <w:r>
        <w:rPr>
          <w:color w:val="34383A"/>
          <w:sz w:val="21"/>
        </w:rPr>
        <w:t xml:space="preserve">legal  </w:t>
      </w:r>
      <w:r>
        <w:rPr>
          <w:color w:val="232828"/>
          <w:sz w:val="21"/>
        </w:rPr>
        <w:t xml:space="preserve">para </w:t>
      </w:r>
      <w:proofErr w:type="spellStart"/>
      <w:r>
        <w:rPr>
          <w:color w:val="232828"/>
          <w:sz w:val="21"/>
        </w:rPr>
        <w:t>sesionar</w:t>
      </w:r>
      <w:proofErr w:type="spellEnd"/>
      <w:r>
        <w:rPr>
          <w:color w:val="232828"/>
          <w:sz w:val="21"/>
        </w:rPr>
        <w:t>;</w:t>
      </w:r>
    </w:p>
    <w:p w:rsidR="007369A1" w:rsidRDefault="001B5481">
      <w:pPr>
        <w:pStyle w:val="Prrafodelista"/>
        <w:numPr>
          <w:ilvl w:val="1"/>
          <w:numId w:val="1"/>
        </w:numPr>
        <w:tabs>
          <w:tab w:val="left" w:pos="3050"/>
        </w:tabs>
        <w:spacing w:line="230" w:lineRule="exact"/>
        <w:ind w:left="3049" w:hanging="551"/>
        <w:jc w:val="both"/>
        <w:rPr>
          <w:color w:val="34383A"/>
          <w:sz w:val="21"/>
        </w:rPr>
      </w:pPr>
      <w:proofErr w:type="spellStart"/>
      <w:r>
        <w:rPr>
          <w:color w:val="34383A"/>
          <w:w w:val="105"/>
          <w:sz w:val="21"/>
        </w:rPr>
        <w:t>Lectura</w:t>
      </w:r>
      <w:proofErr w:type="spellEnd"/>
      <w:r>
        <w:rPr>
          <w:color w:val="34383A"/>
          <w:w w:val="105"/>
          <w:sz w:val="21"/>
        </w:rPr>
        <w:t xml:space="preserve"> y </w:t>
      </w:r>
      <w:proofErr w:type="spellStart"/>
      <w:r>
        <w:rPr>
          <w:color w:val="232828"/>
          <w:w w:val="105"/>
          <w:sz w:val="21"/>
        </w:rPr>
        <w:t>aprobación</w:t>
      </w:r>
      <w:proofErr w:type="spellEnd"/>
      <w:r>
        <w:rPr>
          <w:color w:val="232828"/>
          <w:w w:val="105"/>
          <w:sz w:val="21"/>
        </w:rPr>
        <w:t xml:space="preserve"> del </w:t>
      </w:r>
      <w:proofErr w:type="spellStart"/>
      <w:r>
        <w:rPr>
          <w:color w:val="232828"/>
          <w:w w:val="105"/>
          <w:sz w:val="21"/>
        </w:rPr>
        <w:t>orden</w:t>
      </w:r>
      <w:proofErr w:type="spellEnd"/>
      <w:r>
        <w:rPr>
          <w:color w:val="232828"/>
          <w:w w:val="105"/>
          <w:sz w:val="21"/>
        </w:rPr>
        <w:t xml:space="preserve"> del</w:t>
      </w:r>
      <w:r>
        <w:rPr>
          <w:color w:val="232828"/>
          <w:spacing w:val="19"/>
          <w:w w:val="105"/>
          <w:sz w:val="21"/>
        </w:rPr>
        <w:t xml:space="preserve"> </w:t>
      </w:r>
      <w:r>
        <w:rPr>
          <w:color w:val="232828"/>
          <w:w w:val="105"/>
          <w:sz w:val="21"/>
        </w:rPr>
        <w:t>día;</w:t>
      </w:r>
    </w:p>
    <w:p w:rsidR="007369A1" w:rsidRDefault="001B5481">
      <w:pPr>
        <w:spacing w:before="57" w:line="297" w:lineRule="auto"/>
        <w:ind w:left="3048" w:right="1247" w:hanging="607"/>
        <w:jc w:val="both"/>
        <w:rPr>
          <w:sz w:val="21"/>
        </w:rPr>
      </w:pPr>
      <w:r>
        <w:rPr>
          <w:color w:val="34383A"/>
          <w:w w:val="95"/>
          <w:sz w:val="21"/>
        </w:rPr>
        <w:t xml:space="preserve">111. </w:t>
      </w:r>
      <w:proofErr w:type="spellStart"/>
      <w:r>
        <w:rPr>
          <w:color w:val="232828"/>
          <w:sz w:val="21"/>
        </w:rPr>
        <w:t>Dispensa</w:t>
      </w:r>
      <w:proofErr w:type="spellEnd"/>
      <w:r>
        <w:rPr>
          <w:color w:val="232828"/>
          <w:sz w:val="21"/>
        </w:rPr>
        <w:t xml:space="preserve"> de </w:t>
      </w:r>
      <w:r>
        <w:rPr>
          <w:color w:val="34383A"/>
          <w:sz w:val="21"/>
        </w:rPr>
        <w:t xml:space="preserve">la </w:t>
      </w:r>
      <w:proofErr w:type="spellStart"/>
      <w:r>
        <w:rPr>
          <w:color w:val="34383A"/>
          <w:sz w:val="21"/>
        </w:rPr>
        <w:t>lectura</w:t>
      </w:r>
      <w:proofErr w:type="spellEnd"/>
      <w:r>
        <w:rPr>
          <w:color w:val="34383A"/>
          <w:sz w:val="21"/>
        </w:rPr>
        <w:t xml:space="preserve"> y </w:t>
      </w:r>
      <w:proofErr w:type="spellStart"/>
      <w:r>
        <w:rPr>
          <w:color w:val="232828"/>
          <w:sz w:val="21"/>
        </w:rPr>
        <w:t>aprobación</w:t>
      </w:r>
      <w:proofErr w:type="spellEnd"/>
      <w:r>
        <w:rPr>
          <w:color w:val="232828"/>
          <w:sz w:val="21"/>
        </w:rPr>
        <w:t xml:space="preserve"> del </w:t>
      </w:r>
      <w:proofErr w:type="spellStart"/>
      <w:r>
        <w:rPr>
          <w:color w:val="232828"/>
          <w:sz w:val="21"/>
        </w:rPr>
        <w:t>contenido</w:t>
      </w:r>
      <w:proofErr w:type="spellEnd"/>
      <w:r>
        <w:rPr>
          <w:color w:val="232828"/>
          <w:sz w:val="21"/>
        </w:rPr>
        <w:t xml:space="preserve"> del acta </w:t>
      </w:r>
      <w:proofErr w:type="spellStart"/>
      <w:r>
        <w:rPr>
          <w:color w:val="232828"/>
          <w:sz w:val="21"/>
        </w:rPr>
        <w:t>número</w:t>
      </w:r>
      <w:proofErr w:type="spellEnd"/>
      <w:r>
        <w:rPr>
          <w:color w:val="232828"/>
          <w:sz w:val="21"/>
        </w:rPr>
        <w:t xml:space="preserve"> CEEIT/013/2019, </w:t>
      </w:r>
      <w:proofErr w:type="spellStart"/>
      <w:r>
        <w:rPr>
          <w:color w:val="34383A"/>
          <w:sz w:val="21"/>
        </w:rPr>
        <w:t>relativa</w:t>
      </w:r>
      <w:proofErr w:type="spellEnd"/>
      <w:r>
        <w:rPr>
          <w:color w:val="34383A"/>
          <w:sz w:val="21"/>
        </w:rPr>
        <w:t xml:space="preserve"> </w:t>
      </w:r>
      <w:r>
        <w:rPr>
          <w:color w:val="232828"/>
          <w:sz w:val="21"/>
        </w:rPr>
        <w:t xml:space="preserve">a </w:t>
      </w:r>
      <w:r>
        <w:rPr>
          <w:color w:val="34383A"/>
          <w:sz w:val="21"/>
        </w:rPr>
        <w:t xml:space="preserve">la </w:t>
      </w:r>
      <w:proofErr w:type="spellStart"/>
      <w:r>
        <w:rPr>
          <w:color w:val="232828"/>
          <w:sz w:val="21"/>
        </w:rPr>
        <w:t>sesión</w:t>
      </w:r>
      <w:proofErr w:type="spellEnd"/>
      <w:r>
        <w:rPr>
          <w:color w:val="232828"/>
          <w:sz w:val="21"/>
        </w:rPr>
        <w:t xml:space="preserve"> </w:t>
      </w:r>
      <w:proofErr w:type="spellStart"/>
      <w:r>
        <w:rPr>
          <w:color w:val="232828"/>
          <w:sz w:val="21"/>
        </w:rPr>
        <w:t>ordinaria</w:t>
      </w:r>
      <w:proofErr w:type="spellEnd"/>
      <w:r>
        <w:rPr>
          <w:color w:val="232828"/>
          <w:sz w:val="21"/>
        </w:rPr>
        <w:t xml:space="preserve"> de </w:t>
      </w:r>
      <w:r>
        <w:rPr>
          <w:color w:val="34383A"/>
          <w:sz w:val="21"/>
        </w:rPr>
        <w:t xml:space="preserve">la </w:t>
      </w:r>
      <w:proofErr w:type="spellStart"/>
      <w:r>
        <w:rPr>
          <w:color w:val="232828"/>
          <w:sz w:val="21"/>
        </w:rPr>
        <w:t>Comisión</w:t>
      </w:r>
      <w:proofErr w:type="spellEnd"/>
      <w:r>
        <w:rPr>
          <w:color w:val="232828"/>
          <w:sz w:val="21"/>
        </w:rPr>
        <w:t xml:space="preserve"> </w:t>
      </w:r>
      <w:proofErr w:type="spellStart"/>
      <w:r>
        <w:rPr>
          <w:color w:val="232828"/>
          <w:sz w:val="21"/>
        </w:rPr>
        <w:t>Edilicia</w:t>
      </w:r>
      <w:proofErr w:type="spellEnd"/>
      <w:r>
        <w:rPr>
          <w:color w:val="232828"/>
          <w:sz w:val="21"/>
        </w:rPr>
        <w:t xml:space="preserve"> de </w:t>
      </w:r>
      <w:proofErr w:type="spellStart"/>
      <w:r>
        <w:rPr>
          <w:color w:val="232828"/>
          <w:sz w:val="21"/>
        </w:rPr>
        <w:t>Educación</w:t>
      </w:r>
      <w:proofErr w:type="spellEnd"/>
      <w:r>
        <w:rPr>
          <w:color w:val="232828"/>
          <w:sz w:val="21"/>
        </w:rPr>
        <w:t xml:space="preserve">, </w:t>
      </w:r>
      <w:proofErr w:type="spellStart"/>
      <w:r>
        <w:rPr>
          <w:color w:val="34383A"/>
          <w:sz w:val="21"/>
        </w:rPr>
        <w:t>Innovación</w:t>
      </w:r>
      <w:proofErr w:type="spellEnd"/>
      <w:r>
        <w:rPr>
          <w:color w:val="34383A"/>
          <w:sz w:val="21"/>
        </w:rPr>
        <w:t xml:space="preserve"> y </w:t>
      </w:r>
      <w:proofErr w:type="spellStart"/>
      <w:r>
        <w:rPr>
          <w:color w:val="34383A"/>
          <w:sz w:val="21"/>
        </w:rPr>
        <w:t>Tecnología</w:t>
      </w:r>
      <w:proofErr w:type="spellEnd"/>
      <w:r>
        <w:rPr>
          <w:color w:val="34383A"/>
          <w:sz w:val="21"/>
        </w:rPr>
        <w:t xml:space="preserve"> </w:t>
      </w:r>
      <w:proofErr w:type="spellStart"/>
      <w:proofErr w:type="gramStart"/>
      <w:r>
        <w:rPr>
          <w:color w:val="232828"/>
          <w:sz w:val="21"/>
        </w:rPr>
        <w:t>como</w:t>
      </w:r>
      <w:proofErr w:type="spellEnd"/>
      <w:r>
        <w:rPr>
          <w:color w:val="232828"/>
          <w:sz w:val="21"/>
        </w:rPr>
        <w:t xml:space="preserve">  </w:t>
      </w:r>
      <w:proofErr w:type="spellStart"/>
      <w:r>
        <w:rPr>
          <w:color w:val="232828"/>
          <w:sz w:val="21"/>
        </w:rPr>
        <w:t>convocante</w:t>
      </w:r>
      <w:proofErr w:type="spellEnd"/>
      <w:proofErr w:type="gramEnd"/>
      <w:r>
        <w:rPr>
          <w:color w:val="232828"/>
          <w:sz w:val="21"/>
        </w:rPr>
        <w:t xml:space="preserve">  </w:t>
      </w:r>
      <w:r>
        <w:rPr>
          <w:color w:val="34383A"/>
          <w:sz w:val="21"/>
        </w:rPr>
        <w:t xml:space="preserve">y </w:t>
      </w:r>
      <w:r>
        <w:rPr>
          <w:color w:val="232828"/>
          <w:sz w:val="21"/>
        </w:rPr>
        <w:t xml:space="preserve">de </w:t>
      </w:r>
      <w:r>
        <w:rPr>
          <w:color w:val="34383A"/>
          <w:sz w:val="21"/>
        </w:rPr>
        <w:t xml:space="preserve">la </w:t>
      </w:r>
      <w:proofErr w:type="spellStart"/>
      <w:r>
        <w:rPr>
          <w:color w:val="232828"/>
          <w:sz w:val="21"/>
        </w:rPr>
        <w:t>Comisión</w:t>
      </w:r>
      <w:proofErr w:type="spellEnd"/>
      <w:r>
        <w:rPr>
          <w:color w:val="232828"/>
          <w:sz w:val="21"/>
        </w:rPr>
        <w:t xml:space="preserve"> Edi </w:t>
      </w:r>
      <w:proofErr w:type="spellStart"/>
      <w:r>
        <w:rPr>
          <w:color w:val="213654"/>
          <w:sz w:val="21"/>
        </w:rPr>
        <w:t>l</w:t>
      </w:r>
      <w:r>
        <w:rPr>
          <w:color w:val="34383A"/>
          <w:sz w:val="21"/>
        </w:rPr>
        <w:t>icia</w:t>
      </w:r>
      <w:proofErr w:type="spellEnd"/>
      <w:r>
        <w:rPr>
          <w:color w:val="34383A"/>
          <w:sz w:val="21"/>
        </w:rPr>
        <w:t xml:space="preserve"> </w:t>
      </w:r>
      <w:r>
        <w:rPr>
          <w:color w:val="232828"/>
          <w:sz w:val="21"/>
        </w:rPr>
        <w:t xml:space="preserve">de </w:t>
      </w:r>
      <w:proofErr w:type="spellStart"/>
      <w:r>
        <w:rPr>
          <w:color w:val="232828"/>
          <w:sz w:val="21"/>
        </w:rPr>
        <w:t>Finanzas</w:t>
      </w:r>
      <w:proofErr w:type="spellEnd"/>
      <w:r>
        <w:rPr>
          <w:color w:val="232828"/>
          <w:sz w:val="21"/>
        </w:rPr>
        <w:t xml:space="preserve"> </w:t>
      </w:r>
      <w:proofErr w:type="spellStart"/>
      <w:r>
        <w:rPr>
          <w:color w:val="232828"/>
          <w:sz w:val="21"/>
        </w:rPr>
        <w:t>Públicas</w:t>
      </w:r>
      <w:proofErr w:type="spellEnd"/>
      <w:r>
        <w:rPr>
          <w:color w:val="232828"/>
          <w:sz w:val="21"/>
        </w:rPr>
        <w:t xml:space="preserve"> </w:t>
      </w:r>
      <w:r>
        <w:rPr>
          <w:color w:val="34383A"/>
          <w:sz w:val="21"/>
        </w:rPr>
        <w:t xml:space="preserve">y </w:t>
      </w:r>
      <w:proofErr w:type="spellStart"/>
      <w:r>
        <w:rPr>
          <w:color w:val="232828"/>
          <w:sz w:val="21"/>
        </w:rPr>
        <w:t>Patrimonio</w:t>
      </w:r>
      <w:proofErr w:type="spellEnd"/>
      <w:r>
        <w:rPr>
          <w:color w:val="232828"/>
          <w:sz w:val="21"/>
        </w:rPr>
        <w:t xml:space="preserve"> </w:t>
      </w:r>
      <w:proofErr w:type="spellStart"/>
      <w:r>
        <w:rPr>
          <w:color w:val="232828"/>
          <w:sz w:val="21"/>
        </w:rPr>
        <w:t>como</w:t>
      </w:r>
      <w:proofErr w:type="spellEnd"/>
      <w:r>
        <w:rPr>
          <w:color w:val="232828"/>
          <w:sz w:val="21"/>
        </w:rPr>
        <w:t xml:space="preserve"> </w:t>
      </w:r>
      <w:proofErr w:type="spellStart"/>
      <w:r>
        <w:rPr>
          <w:color w:val="232828"/>
          <w:sz w:val="21"/>
        </w:rPr>
        <w:t>coadyuvante</w:t>
      </w:r>
      <w:proofErr w:type="spellEnd"/>
      <w:r>
        <w:rPr>
          <w:color w:val="232828"/>
          <w:sz w:val="21"/>
        </w:rPr>
        <w:t xml:space="preserve"> de </w:t>
      </w:r>
      <w:proofErr w:type="spellStart"/>
      <w:r>
        <w:rPr>
          <w:color w:val="232828"/>
          <w:sz w:val="21"/>
        </w:rPr>
        <w:t>fecha</w:t>
      </w:r>
      <w:proofErr w:type="spellEnd"/>
      <w:r>
        <w:rPr>
          <w:color w:val="232828"/>
          <w:sz w:val="21"/>
        </w:rPr>
        <w:t xml:space="preserve"> 0</w:t>
      </w:r>
      <w:r>
        <w:rPr>
          <w:color w:val="232828"/>
          <w:sz w:val="21"/>
        </w:rPr>
        <w:t xml:space="preserve">9 de </w:t>
      </w:r>
      <w:proofErr w:type="spellStart"/>
      <w:r>
        <w:rPr>
          <w:color w:val="232828"/>
          <w:sz w:val="21"/>
        </w:rPr>
        <w:t>diciembre</w:t>
      </w:r>
      <w:proofErr w:type="spellEnd"/>
      <w:r>
        <w:rPr>
          <w:color w:val="232828"/>
          <w:sz w:val="21"/>
        </w:rPr>
        <w:t xml:space="preserve"> del 2019;</w:t>
      </w:r>
    </w:p>
    <w:p w:rsidR="007369A1" w:rsidRDefault="007369A1">
      <w:pPr>
        <w:pStyle w:val="Textoindependiente"/>
        <w:spacing w:before="1"/>
        <w:rPr>
          <w:sz w:val="24"/>
        </w:rPr>
      </w:pPr>
    </w:p>
    <w:p w:rsidR="007369A1" w:rsidRDefault="007369A1">
      <w:pPr>
        <w:rPr>
          <w:sz w:val="14"/>
        </w:rPr>
        <w:sectPr w:rsidR="007369A1">
          <w:pgSz w:w="12240" w:h="15840"/>
          <w:pgMar w:top="300" w:right="340" w:bottom="0" w:left="520" w:header="720" w:footer="720" w:gutter="0"/>
          <w:cols w:space="720"/>
        </w:sectPr>
      </w:pPr>
    </w:p>
    <w:p w:rsidR="007369A1" w:rsidRDefault="007369A1" w:rsidP="002A1C78">
      <w:pPr>
        <w:pStyle w:val="Ttulo3"/>
        <w:spacing w:before="57"/>
      </w:pPr>
    </w:p>
    <w:p w:rsidR="007369A1" w:rsidRDefault="001B5481">
      <w:pPr>
        <w:pStyle w:val="Textoindependiente"/>
        <w:rPr>
          <w:b/>
          <w:sz w:val="22"/>
        </w:rPr>
      </w:pPr>
      <w:r>
        <w:br w:type="column"/>
      </w:r>
    </w:p>
    <w:p w:rsidR="007369A1" w:rsidRDefault="007369A1">
      <w:pPr>
        <w:pStyle w:val="Textoindependiente"/>
        <w:rPr>
          <w:b/>
          <w:sz w:val="22"/>
        </w:rPr>
      </w:pPr>
    </w:p>
    <w:p w:rsidR="007369A1" w:rsidRDefault="007369A1">
      <w:pPr>
        <w:pStyle w:val="Textoindependiente"/>
        <w:rPr>
          <w:b/>
          <w:sz w:val="22"/>
        </w:rPr>
      </w:pPr>
    </w:p>
    <w:p w:rsidR="007369A1" w:rsidRDefault="007369A1">
      <w:pPr>
        <w:pStyle w:val="Textoindependiente"/>
        <w:spacing w:before="3"/>
        <w:rPr>
          <w:b/>
          <w:sz w:val="24"/>
        </w:rPr>
      </w:pPr>
    </w:p>
    <w:p w:rsidR="007369A1" w:rsidRDefault="001B5481">
      <w:pPr>
        <w:tabs>
          <w:tab w:val="left" w:pos="796"/>
        </w:tabs>
        <w:spacing w:line="312" w:lineRule="auto"/>
        <w:ind w:left="792" w:right="1198" w:hanging="619"/>
        <w:rPr>
          <w:sz w:val="20"/>
        </w:rPr>
      </w:pPr>
      <w:proofErr w:type="gramStart"/>
      <w:r>
        <w:rPr>
          <w:color w:val="282B2D"/>
          <w:w w:val="110"/>
          <w:sz w:val="20"/>
        </w:rPr>
        <w:t>IV</w:t>
      </w:r>
      <w:r>
        <w:rPr>
          <w:color w:val="282B2D"/>
          <w:spacing w:val="-45"/>
          <w:w w:val="110"/>
          <w:sz w:val="20"/>
        </w:rPr>
        <w:t xml:space="preserve"> </w:t>
      </w:r>
      <w:r>
        <w:rPr>
          <w:color w:val="4F4F4F"/>
          <w:w w:val="110"/>
          <w:sz w:val="20"/>
        </w:rPr>
        <w:t>.</w:t>
      </w:r>
      <w:proofErr w:type="gramEnd"/>
      <w:r>
        <w:rPr>
          <w:color w:val="4F4F4F"/>
          <w:w w:val="110"/>
          <w:sz w:val="20"/>
        </w:rPr>
        <w:tab/>
      </w:r>
      <w:r>
        <w:rPr>
          <w:color w:val="4F4F4F"/>
          <w:w w:val="110"/>
          <w:sz w:val="20"/>
        </w:rPr>
        <w:tab/>
      </w:r>
      <w:proofErr w:type="spellStart"/>
      <w:r>
        <w:rPr>
          <w:color w:val="282B2D"/>
          <w:w w:val="110"/>
          <w:sz w:val="20"/>
        </w:rPr>
        <w:t>Presentación</w:t>
      </w:r>
      <w:proofErr w:type="spellEnd"/>
      <w:r>
        <w:rPr>
          <w:color w:val="282B2D"/>
          <w:w w:val="110"/>
          <w:sz w:val="20"/>
        </w:rPr>
        <w:t xml:space="preserve">, </w:t>
      </w:r>
      <w:proofErr w:type="spellStart"/>
      <w:r>
        <w:rPr>
          <w:color w:val="282B2D"/>
          <w:w w:val="110"/>
          <w:sz w:val="20"/>
        </w:rPr>
        <w:t>discusión</w:t>
      </w:r>
      <w:proofErr w:type="spellEnd"/>
      <w:r>
        <w:rPr>
          <w:color w:val="282B2D"/>
          <w:w w:val="110"/>
          <w:sz w:val="20"/>
        </w:rPr>
        <w:t xml:space="preserve"> </w:t>
      </w:r>
      <w:r>
        <w:rPr>
          <w:color w:val="282B2D"/>
          <w:w w:val="110"/>
          <w:sz w:val="19"/>
        </w:rPr>
        <w:t xml:space="preserve">y </w:t>
      </w:r>
      <w:proofErr w:type="spellStart"/>
      <w:r>
        <w:rPr>
          <w:color w:val="282B2D"/>
          <w:w w:val="110"/>
          <w:sz w:val="20"/>
        </w:rPr>
        <w:t>aprobación</w:t>
      </w:r>
      <w:proofErr w:type="spellEnd"/>
      <w:r>
        <w:rPr>
          <w:color w:val="282B2D"/>
          <w:w w:val="110"/>
          <w:sz w:val="20"/>
        </w:rPr>
        <w:t xml:space="preserve"> del </w:t>
      </w:r>
      <w:proofErr w:type="spellStart"/>
      <w:r>
        <w:rPr>
          <w:color w:val="282B2D"/>
          <w:w w:val="110"/>
          <w:sz w:val="20"/>
        </w:rPr>
        <w:t>calendario</w:t>
      </w:r>
      <w:proofErr w:type="spellEnd"/>
      <w:r>
        <w:rPr>
          <w:color w:val="282B2D"/>
          <w:w w:val="110"/>
          <w:sz w:val="20"/>
        </w:rPr>
        <w:t xml:space="preserve"> de </w:t>
      </w:r>
      <w:proofErr w:type="spellStart"/>
      <w:r>
        <w:rPr>
          <w:color w:val="282B2D"/>
          <w:w w:val="110"/>
          <w:sz w:val="20"/>
        </w:rPr>
        <w:t>sesiones</w:t>
      </w:r>
      <w:proofErr w:type="spellEnd"/>
      <w:r>
        <w:rPr>
          <w:color w:val="282B2D"/>
          <w:w w:val="110"/>
          <w:sz w:val="20"/>
        </w:rPr>
        <w:t xml:space="preserve"> de </w:t>
      </w:r>
      <w:r>
        <w:rPr>
          <w:color w:val="3D3F3F"/>
          <w:w w:val="110"/>
          <w:sz w:val="20"/>
        </w:rPr>
        <w:t>la</w:t>
      </w:r>
      <w:r>
        <w:rPr>
          <w:color w:val="282B2D"/>
          <w:w w:val="110"/>
          <w:sz w:val="20"/>
        </w:rPr>
        <w:t xml:space="preserve"> </w:t>
      </w:r>
      <w:proofErr w:type="spellStart"/>
      <w:r>
        <w:rPr>
          <w:color w:val="282B2D"/>
          <w:w w:val="110"/>
          <w:sz w:val="20"/>
        </w:rPr>
        <w:t>Comisión</w:t>
      </w:r>
      <w:proofErr w:type="spellEnd"/>
      <w:r>
        <w:rPr>
          <w:color w:val="282B2D"/>
          <w:spacing w:val="-31"/>
          <w:w w:val="110"/>
          <w:sz w:val="20"/>
        </w:rPr>
        <w:t xml:space="preserve"> </w:t>
      </w:r>
      <w:proofErr w:type="spellStart"/>
      <w:r>
        <w:rPr>
          <w:color w:val="282B2D"/>
          <w:w w:val="110"/>
          <w:sz w:val="20"/>
        </w:rPr>
        <w:t>Edilicia</w:t>
      </w:r>
      <w:proofErr w:type="spellEnd"/>
      <w:r>
        <w:rPr>
          <w:color w:val="282B2D"/>
          <w:spacing w:val="-27"/>
          <w:w w:val="110"/>
          <w:sz w:val="20"/>
        </w:rPr>
        <w:t xml:space="preserve"> </w:t>
      </w:r>
      <w:r>
        <w:rPr>
          <w:color w:val="282B2D"/>
          <w:w w:val="110"/>
          <w:sz w:val="20"/>
        </w:rPr>
        <w:t>de</w:t>
      </w:r>
      <w:r>
        <w:rPr>
          <w:color w:val="282B2D"/>
          <w:spacing w:val="-35"/>
          <w:w w:val="110"/>
          <w:sz w:val="20"/>
        </w:rPr>
        <w:t xml:space="preserve"> </w:t>
      </w:r>
      <w:proofErr w:type="spellStart"/>
      <w:r>
        <w:rPr>
          <w:color w:val="282B2D"/>
          <w:w w:val="110"/>
          <w:sz w:val="20"/>
        </w:rPr>
        <w:t>Educación</w:t>
      </w:r>
      <w:proofErr w:type="spellEnd"/>
      <w:r>
        <w:rPr>
          <w:color w:val="282B2D"/>
          <w:w w:val="110"/>
          <w:sz w:val="20"/>
        </w:rPr>
        <w:t>,</w:t>
      </w:r>
      <w:r>
        <w:rPr>
          <w:color w:val="282B2D"/>
          <w:spacing w:val="-27"/>
          <w:w w:val="110"/>
          <w:sz w:val="20"/>
        </w:rPr>
        <w:t xml:space="preserve"> </w:t>
      </w:r>
      <w:proofErr w:type="spellStart"/>
      <w:r>
        <w:rPr>
          <w:color w:val="282B2D"/>
          <w:w w:val="110"/>
          <w:sz w:val="20"/>
        </w:rPr>
        <w:t>Innovación</w:t>
      </w:r>
      <w:proofErr w:type="spellEnd"/>
      <w:r>
        <w:rPr>
          <w:color w:val="282B2D"/>
          <w:spacing w:val="-28"/>
          <w:w w:val="110"/>
          <w:sz w:val="20"/>
        </w:rPr>
        <w:t xml:space="preserve"> </w:t>
      </w:r>
      <w:r>
        <w:rPr>
          <w:color w:val="282B2D"/>
          <w:w w:val="110"/>
          <w:sz w:val="20"/>
        </w:rPr>
        <w:t>y</w:t>
      </w:r>
      <w:r>
        <w:rPr>
          <w:color w:val="282B2D"/>
          <w:spacing w:val="-40"/>
          <w:w w:val="110"/>
          <w:sz w:val="20"/>
        </w:rPr>
        <w:t xml:space="preserve"> </w:t>
      </w:r>
      <w:proofErr w:type="spellStart"/>
      <w:r>
        <w:rPr>
          <w:color w:val="282B2D"/>
          <w:w w:val="110"/>
          <w:sz w:val="20"/>
        </w:rPr>
        <w:t>Tecnología</w:t>
      </w:r>
      <w:proofErr w:type="spellEnd"/>
      <w:r>
        <w:rPr>
          <w:color w:val="282B2D"/>
          <w:spacing w:val="-19"/>
          <w:w w:val="110"/>
          <w:sz w:val="20"/>
        </w:rPr>
        <w:t xml:space="preserve"> </w:t>
      </w:r>
      <w:r>
        <w:rPr>
          <w:color w:val="282B2D"/>
          <w:w w:val="110"/>
          <w:sz w:val="20"/>
        </w:rPr>
        <w:t>para</w:t>
      </w:r>
      <w:r>
        <w:rPr>
          <w:color w:val="282B2D"/>
          <w:spacing w:val="-30"/>
          <w:w w:val="110"/>
          <w:sz w:val="20"/>
        </w:rPr>
        <w:t xml:space="preserve"> </w:t>
      </w:r>
      <w:r>
        <w:rPr>
          <w:color w:val="282B2D"/>
          <w:w w:val="110"/>
          <w:sz w:val="20"/>
        </w:rPr>
        <w:t>el</w:t>
      </w:r>
      <w:r>
        <w:rPr>
          <w:color w:val="282B2D"/>
          <w:spacing w:val="-30"/>
          <w:w w:val="110"/>
          <w:sz w:val="20"/>
        </w:rPr>
        <w:t xml:space="preserve"> </w:t>
      </w:r>
      <w:proofErr w:type="spellStart"/>
      <w:r>
        <w:rPr>
          <w:color w:val="282B2D"/>
          <w:w w:val="110"/>
          <w:sz w:val="20"/>
        </w:rPr>
        <w:t>año</w:t>
      </w:r>
      <w:proofErr w:type="spellEnd"/>
      <w:r>
        <w:rPr>
          <w:color w:val="282B2D"/>
          <w:spacing w:val="-32"/>
          <w:w w:val="110"/>
          <w:sz w:val="20"/>
        </w:rPr>
        <w:t xml:space="preserve"> </w:t>
      </w:r>
      <w:r>
        <w:rPr>
          <w:color w:val="282B2D"/>
          <w:w w:val="110"/>
          <w:sz w:val="20"/>
        </w:rPr>
        <w:t>2020;</w:t>
      </w:r>
    </w:p>
    <w:p w:rsidR="007369A1" w:rsidRDefault="001B5481">
      <w:pPr>
        <w:pStyle w:val="Prrafodelista"/>
        <w:numPr>
          <w:ilvl w:val="0"/>
          <w:numId w:val="2"/>
        </w:numPr>
        <w:tabs>
          <w:tab w:val="left" w:pos="800"/>
          <w:tab w:val="left" w:pos="801"/>
          <w:tab w:val="left" w:pos="2097"/>
          <w:tab w:val="left" w:pos="2559"/>
        </w:tabs>
        <w:spacing w:before="4" w:line="321" w:lineRule="auto"/>
        <w:ind w:right="1199"/>
        <w:jc w:val="left"/>
        <w:rPr>
          <w:sz w:val="20"/>
        </w:rPr>
      </w:pPr>
      <w:r>
        <w:rPr>
          <w:color w:val="282B2D"/>
          <w:sz w:val="20"/>
        </w:rPr>
        <w:t>Ra</w:t>
      </w:r>
      <w:r>
        <w:rPr>
          <w:color w:val="282B2D"/>
          <w:spacing w:val="-40"/>
          <w:sz w:val="20"/>
        </w:rPr>
        <w:t xml:space="preserve"> </w:t>
      </w:r>
      <w:r>
        <w:rPr>
          <w:color w:val="233859"/>
          <w:sz w:val="20"/>
        </w:rPr>
        <w:t>t</w:t>
      </w:r>
      <w:r>
        <w:rPr>
          <w:color w:val="233859"/>
          <w:spacing w:val="-36"/>
          <w:sz w:val="20"/>
        </w:rPr>
        <w:t xml:space="preserve"> </w:t>
      </w:r>
      <w:proofErr w:type="spellStart"/>
      <w:r>
        <w:rPr>
          <w:color w:val="282B2D"/>
          <w:sz w:val="20"/>
        </w:rPr>
        <w:t>ifi</w:t>
      </w:r>
      <w:proofErr w:type="spellEnd"/>
      <w:r>
        <w:rPr>
          <w:color w:val="282B2D"/>
          <w:spacing w:val="-25"/>
          <w:sz w:val="20"/>
        </w:rPr>
        <w:t xml:space="preserve"> </w:t>
      </w:r>
      <w:proofErr w:type="spellStart"/>
      <w:r>
        <w:rPr>
          <w:color w:val="282B2D"/>
          <w:sz w:val="20"/>
        </w:rPr>
        <w:t>cación</w:t>
      </w:r>
      <w:proofErr w:type="spellEnd"/>
      <w:r>
        <w:rPr>
          <w:color w:val="282B2D"/>
          <w:sz w:val="20"/>
        </w:rPr>
        <w:tab/>
        <w:t>del</w:t>
      </w:r>
      <w:r>
        <w:rPr>
          <w:color w:val="282B2D"/>
          <w:sz w:val="20"/>
        </w:rPr>
        <w:tab/>
      </w:r>
      <w:proofErr w:type="spellStart"/>
      <w:r>
        <w:rPr>
          <w:color w:val="282B2D"/>
          <w:sz w:val="20"/>
        </w:rPr>
        <w:t>Programa</w:t>
      </w:r>
      <w:proofErr w:type="spellEnd"/>
      <w:r>
        <w:rPr>
          <w:color w:val="282B2D"/>
          <w:sz w:val="20"/>
        </w:rPr>
        <w:t xml:space="preserve"> de </w:t>
      </w:r>
      <w:proofErr w:type="spellStart"/>
      <w:r>
        <w:rPr>
          <w:color w:val="282B2D"/>
          <w:sz w:val="20"/>
        </w:rPr>
        <w:t>Trabajo</w:t>
      </w:r>
      <w:proofErr w:type="spellEnd"/>
      <w:r>
        <w:rPr>
          <w:color w:val="282B2D"/>
          <w:sz w:val="20"/>
        </w:rPr>
        <w:t xml:space="preserve"> de la </w:t>
      </w:r>
      <w:proofErr w:type="spellStart"/>
      <w:r>
        <w:rPr>
          <w:color w:val="282B2D"/>
          <w:sz w:val="20"/>
        </w:rPr>
        <w:t>Comisión</w:t>
      </w:r>
      <w:proofErr w:type="spellEnd"/>
      <w:r>
        <w:rPr>
          <w:color w:val="282B2D"/>
          <w:sz w:val="20"/>
        </w:rPr>
        <w:t xml:space="preserve"> </w:t>
      </w:r>
      <w:proofErr w:type="spellStart"/>
      <w:proofErr w:type="gramStart"/>
      <w:r>
        <w:rPr>
          <w:color w:val="282B2D"/>
          <w:sz w:val="20"/>
        </w:rPr>
        <w:t>Edilicia</w:t>
      </w:r>
      <w:proofErr w:type="spellEnd"/>
      <w:r>
        <w:rPr>
          <w:color w:val="282B2D"/>
          <w:sz w:val="20"/>
        </w:rPr>
        <w:t xml:space="preserve">  de</w:t>
      </w:r>
      <w:proofErr w:type="gramEnd"/>
      <w:r>
        <w:rPr>
          <w:color w:val="282B2D"/>
          <w:sz w:val="20"/>
        </w:rPr>
        <w:t xml:space="preserve"> </w:t>
      </w:r>
      <w:proofErr w:type="spellStart"/>
      <w:r>
        <w:rPr>
          <w:color w:val="282B2D"/>
          <w:sz w:val="20"/>
        </w:rPr>
        <w:t>Educación</w:t>
      </w:r>
      <w:proofErr w:type="spellEnd"/>
      <w:r>
        <w:rPr>
          <w:color w:val="282B2D"/>
          <w:sz w:val="20"/>
        </w:rPr>
        <w:t xml:space="preserve">, </w:t>
      </w:r>
      <w:proofErr w:type="spellStart"/>
      <w:r>
        <w:rPr>
          <w:color w:val="282B2D"/>
          <w:sz w:val="20"/>
        </w:rPr>
        <w:t>Innovación</w:t>
      </w:r>
      <w:proofErr w:type="spellEnd"/>
      <w:r>
        <w:rPr>
          <w:color w:val="282B2D"/>
          <w:sz w:val="20"/>
        </w:rPr>
        <w:t xml:space="preserve"> y</w:t>
      </w:r>
      <w:r>
        <w:rPr>
          <w:color w:val="282B2D"/>
          <w:spacing w:val="-20"/>
          <w:sz w:val="20"/>
        </w:rPr>
        <w:t xml:space="preserve"> </w:t>
      </w:r>
      <w:proofErr w:type="spellStart"/>
      <w:r>
        <w:rPr>
          <w:color w:val="282B2D"/>
          <w:sz w:val="20"/>
        </w:rPr>
        <w:t>Tecnología</w:t>
      </w:r>
      <w:proofErr w:type="spellEnd"/>
      <w:r>
        <w:rPr>
          <w:color w:val="282B2D"/>
          <w:sz w:val="20"/>
        </w:rPr>
        <w:t>;</w:t>
      </w:r>
    </w:p>
    <w:p w:rsidR="007369A1" w:rsidRDefault="001B5481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spacing w:line="210" w:lineRule="exact"/>
        <w:ind w:left="802" w:hanging="627"/>
        <w:jc w:val="left"/>
        <w:rPr>
          <w:sz w:val="20"/>
        </w:rPr>
      </w:pPr>
      <w:proofErr w:type="spellStart"/>
      <w:r>
        <w:rPr>
          <w:color w:val="282B2D"/>
          <w:w w:val="105"/>
          <w:sz w:val="20"/>
        </w:rPr>
        <w:t>Asuntos</w:t>
      </w:r>
      <w:proofErr w:type="spellEnd"/>
      <w:r>
        <w:rPr>
          <w:color w:val="282B2D"/>
          <w:w w:val="105"/>
          <w:sz w:val="20"/>
        </w:rPr>
        <w:t xml:space="preserve"> </w:t>
      </w:r>
      <w:proofErr w:type="spellStart"/>
      <w:r>
        <w:rPr>
          <w:color w:val="282B2D"/>
          <w:w w:val="105"/>
          <w:sz w:val="20"/>
        </w:rPr>
        <w:t>Generales</w:t>
      </w:r>
      <w:proofErr w:type="spellEnd"/>
      <w:r>
        <w:rPr>
          <w:color w:val="282B2D"/>
          <w:w w:val="105"/>
          <w:sz w:val="20"/>
        </w:rPr>
        <w:t>;</w:t>
      </w:r>
      <w:r>
        <w:rPr>
          <w:color w:val="282B2D"/>
          <w:spacing w:val="12"/>
          <w:w w:val="105"/>
          <w:sz w:val="20"/>
        </w:rPr>
        <w:t xml:space="preserve"> </w:t>
      </w:r>
      <w:r>
        <w:rPr>
          <w:color w:val="282B2D"/>
          <w:w w:val="105"/>
          <w:sz w:val="20"/>
        </w:rPr>
        <w:t>y</w:t>
      </w:r>
    </w:p>
    <w:p w:rsidR="007369A1" w:rsidRDefault="001B5481">
      <w:pPr>
        <w:pStyle w:val="Prrafodelista"/>
        <w:numPr>
          <w:ilvl w:val="0"/>
          <w:numId w:val="2"/>
        </w:numPr>
        <w:tabs>
          <w:tab w:val="left" w:pos="796"/>
          <w:tab w:val="left" w:pos="797"/>
        </w:tabs>
        <w:spacing w:before="73"/>
        <w:ind w:left="797" w:hanging="679"/>
        <w:jc w:val="left"/>
        <w:rPr>
          <w:sz w:val="20"/>
        </w:rPr>
      </w:pPr>
      <w:r>
        <w:rPr>
          <w:color w:val="282B2D"/>
          <w:w w:val="105"/>
          <w:sz w:val="20"/>
        </w:rPr>
        <w:t>Clausura de la</w:t>
      </w:r>
      <w:r>
        <w:rPr>
          <w:color w:val="282B2D"/>
          <w:spacing w:val="19"/>
          <w:w w:val="105"/>
          <w:sz w:val="20"/>
        </w:rPr>
        <w:t xml:space="preserve"> </w:t>
      </w:r>
      <w:proofErr w:type="spellStart"/>
      <w:r>
        <w:rPr>
          <w:color w:val="282B2D"/>
          <w:spacing w:val="4"/>
          <w:w w:val="105"/>
          <w:sz w:val="20"/>
        </w:rPr>
        <w:t>ses</w:t>
      </w:r>
      <w:r>
        <w:rPr>
          <w:color w:val="4F4F4F"/>
          <w:spacing w:val="4"/>
          <w:w w:val="105"/>
          <w:sz w:val="20"/>
        </w:rPr>
        <w:t>i</w:t>
      </w:r>
      <w:r>
        <w:rPr>
          <w:color w:val="282B2D"/>
          <w:spacing w:val="4"/>
          <w:w w:val="105"/>
          <w:sz w:val="20"/>
        </w:rPr>
        <w:t>ón</w:t>
      </w:r>
      <w:proofErr w:type="spellEnd"/>
      <w:r>
        <w:rPr>
          <w:color w:val="282B2D"/>
          <w:spacing w:val="4"/>
          <w:w w:val="105"/>
          <w:sz w:val="20"/>
        </w:rPr>
        <w:t>.</w:t>
      </w:r>
    </w:p>
    <w:p w:rsidR="007369A1" w:rsidRDefault="007369A1">
      <w:pPr>
        <w:rPr>
          <w:sz w:val="20"/>
        </w:rPr>
        <w:sectPr w:rsidR="007369A1">
          <w:pgSz w:w="12240" w:h="15840"/>
          <w:pgMar w:top="300" w:right="340" w:bottom="0" w:left="520" w:header="720" w:footer="720" w:gutter="0"/>
          <w:cols w:num="2" w:space="720" w:equalWidth="0">
            <w:col w:w="2267" w:space="40"/>
            <w:col w:w="9073"/>
          </w:cols>
        </w:sectPr>
      </w:pPr>
    </w:p>
    <w:p w:rsidR="007369A1" w:rsidRDefault="001B5481">
      <w:pPr>
        <w:pStyle w:val="Textoindependiente"/>
        <w:rPr>
          <w:sz w:val="20"/>
        </w:rPr>
      </w:pPr>
      <w:r>
        <w:pict>
          <v:line id="_x0000_s1048" alt="" style="position:absolute;z-index:15749120;mso-wrap-edited:f;mso-width-percent:0;mso-height-percent:0;mso-position-horizontal-relative:page;mso-position-vertical-relative:page;mso-width-percent:0;mso-height-percent:0" from="605.25pt,172.3pt" to="605.25pt,172.3pt" strokeweight="1.61056mm">
            <w10:wrap anchorx="page" anchory="page"/>
          </v:line>
        </w:pict>
      </w:r>
      <w:r>
        <w:pict>
          <v:line id="_x0000_s1047" alt="" style="position:absolute;z-index:15749632;mso-wrap-edited:f;mso-width-percent:0;mso-height-percent:0;mso-position-horizontal-relative:page;mso-position-vertical-relative:page;mso-width-percent:0;mso-height-percent:0" from="606.25pt,375.4pt" to="606.25pt,375.4pt" strokeweight="1.1867mm">
            <w10:wrap anchorx="page" anchory="page"/>
          </v:line>
        </w:pict>
      </w:r>
    </w:p>
    <w:p w:rsidR="007369A1" w:rsidRDefault="007369A1">
      <w:pPr>
        <w:pStyle w:val="Textoindependiente"/>
        <w:spacing w:before="9"/>
        <w:rPr>
          <w:sz w:val="24"/>
        </w:rPr>
      </w:pPr>
    </w:p>
    <w:p w:rsidR="007369A1" w:rsidRDefault="001B5481">
      <w:pPr>
        <w:pStyle w:val="Prrafodelista"/>
        <w:numPr>
          <w:ilvl w:val="0"/>
          <w:numId w:val="1"/>
        </w:numPr>
        <w:tabs>
          <w:tab w:val="left" w:pos="2040"/>
        </w:tabs>
        <w:spacing w:before="93"/>
        <w:ind w:left="2039" w:hanging="1569"/>
        <w:rPr>
          <w:color w:val="282B2D"/>
          <w:sz w:val="23"/>
        </w:rPr>
      </w:pPr>
      <w:proofErr w:type="spellStart"/>
      <w:r>
        <w:rPr>
          <w:i/>
          <w:color w:val="282B2D"/>
          <w:w w:val="105"/>
          <w:sz w:val="23"/>
        </w:rPr>
        <w:t>Sesión</w:t>
      </w:r>
      <w:proofErr w:type="spellEnd"/>
      <w:r>
        <w:rPr>
          <w:i/>
          <w:color w:val="282B2D"/>
          <w:spacing w:val="-10"/>
          <w:w w:val="105"/>
          <w:sz w:val="23"/>
        </w:rPr>
        <w:t xml:space="preserve"> </w:t>
      </w:r>
      <w:proofErr w:type="spellStart"/>
      <w:r>
        <w:rPr>
          <w:i/>
          <w:color w:val="282B2D"/>
          <w:w w:val="105"/>
          <w:sz w:val="23"/>
        </w:rPr>
        <w:t>Ordinaria</w:t>
      </w:r>
      <w:proofErr w:type="spellEnd"/>
      <w:r>
        <w:rPr>
          <w:i/>
          <w:color w:val="282B2D"/>
          <w:spacing w:val="-2"/>
          <w:w w:val="105"/>
          <w:sz w:val="23"/>
        </w:rPr>
        <w:t xml:space="preserve"> </w:t>
      </w:r>
      <w:r>
        <w:rPr>
          <w:i/>
          <w:color w:val="282B2D"/>
          <w:w w:val="105"/>
          <w:sz w:val="23"/>
        </w:rPr>
        <w:t>de</w:t>
      </w:r>
      <w:r>
        <w:rPr>
          <w:i/>
          <w:color w:val="282B2D"/>
          <w:spacing w:val="-16"/>
          <w:w w:val="105"/>
          <w:sz w:val="23"/>
        </w:rPr>
        <w:t xml:space="preserve"> </w:t>
      </w:r>
      <w:proofErr w:type="spellStart"/>
      <w:r>
        <w:rPr>
          <w:i/>
          <w:color w:val="282B2D"/>
          <w:w w:val="105"/>
          <w:sz w:val="23"/>
        </w:rPr>
        <w:t>Comisión</w:t>
      </w:r>
      <w:proofErr w:type="spellEnd"/>
      <w:r>
        <w:rPr>
          <w:i/>
          <w:color w:val="282B2D"/>
          <w:spacing w:val="-1"/>
          <w:w w:val="105"/>
          <w:sz w:val="23"/>
        </w:rPr>
        <w:t xml:space="preserve"> </w:t>
      </w:r>
      <w:proofErr w:type="spellStart"/>
      <w:r>
        <w:rPr>
          <w:i/>
          <w:color w:val="282B2D"/>
          <w:w w:val="105"/>
          <w:sz w:val="23"/>
        </w:rPr>
        <w:t>Edilicia</w:t>
      </w:r>
      <w:proofErr w:type="spellEnd"/>
      <w:r>
        <w:rPr>
          <w:i/>
          <w:color w:val="282B2D"/>
          <w:spacing w:val="-6"/>
          <w:w w:val="105"/>
          <w:sz w:val="23"/>
        </w:rPr>
        <w:t xml:space="preserve"> </w:t>
      </w:r>
      <w:proofErr w:type="spellStart"/>
      <w:r>
        <w:rPr>
          <w:i/>
          <w:color w:val="282B2D"/>
          <w:w w:val="105"/>
          <w:sz w:val="23"/>
        </w:rPr>
        <w:t>celebrada</w:t>
      </w:r>
      <w:proofErr w:type="spellEnd"/>
      <w:r>
        <w:rPr>
          <w:i/>
          <w:color w:val="282B2D"/>
          <w:spacing w:val="-7"/>
          <w:w w:val="105"/>
          <w:sz w:val="23"/>
        </w:rPr>
        <w:t xml:space="preserve"> </w:t>
      </w:r>
      <w:r>
        <w:rPr>
          <w:i/>
          <w:color w:val="282B2D"/>
          <w:w w:val="105"/>
          <w:sz w:val="23"/>
        </w:rPr>
        <w:t>el</w:t>
      </w:r>
      <w:r>
        <w:rPr>
          <w:i/>
          <w:color w:val="282B2D"/>
          <w:spacing w:val="-17"/>
          <w:w w:val="105"/>
          <w:sz w:val="23"/>
        </w:rPr>
        <w:t xml:space="preserve"> </w:t>
      </w:r>
      <w:r>
        <w:rPr>
          <w:i/>
          <w:color w:val="282B2D"/>
          <w:w w:val="105"/>
          <w:sz w:val="23"/>
        </w:rPr>
        <w:t>día</w:t>
      </w:r>
      <w:r>
        <w:rPr>
          <w:i/>
          <w:color w:val="282B2D"/>
          <w:spacing w:val="4"/>
          <w:w w:val="105"/>
          <w:sz w:val="23"/>
        </w:rPr>
        <w:t xml:space="preserve"> </w:t>
      </w:r>
      <w:r>
        <w:rPr>
          <w:rFonts w:ascii="Times New Roman" w:hAnsi="Times New Roman"/>
          <w:color w:val="282B2D"/>
          <w:w w:val="105"/>
          <w:sz w:val="23"/>
        </w:rPr>
        <w:t>27</w:t>
      </w:r>
      <w:r>
        <w:rPr>
          <w:rFonts w:ascii="Times New Roman" w:hAnsi="Times New Roman"/>
          <w:color w:val="282B2D"/>
          <w:spacing w:val="-1"/>
          <w:w w:val="105"/>
          <w:sz w:val="23"/>
        </w:rPr>
        <w:t xml:space="preserve"> </w:t>
      </w:r>
      <w:r>
        <w:rPr>
          <w:i/>
          <w:color w:val="282B2D"/>
          <w:w w:val="105"/>
          <w:sz w:val="23"/>
        </w:rPr>
        <w:t>de</w:t>
      </w:r>
      <w:r>
        <w:rPr>
          <w:i/>
          <w:color w:val="282B2D"/>
          <w:spacing w:val="-15"/>
          <w:w w:val="105"/>
          <w:sz w:val="23"/>
        </w:rPr>
        <w:t xml:space="preserve"> </w:t>
      </w:r>
      <w:proofErr w:type="spellStart"/>
      <w:r>
        <w:rPr>
          <w:i/>
          <w:color w:val="282B2D"/>
          <w:w w:val="105"/>
          <w:sz w:val="23"/>
        </w:rPr>
        <w:t>febrero</w:t>
      </w:r>
      <w:proofErr w:type="spellEnd"/>
      <w:r>
        <w:rPr>
          <w:i/>
          <w:color w:val="282B2D"/>
          <w:spacing w:val="-11"/>
          <w:w w:val="105"/>
          <w:sz w:val="23"/>
        </w:rPr>
        <w:t xml:space="preserve"> </w:t>
      </w:r>
      <w:r>
        <w:rPr>
          <w:i/>
          <w:color w:val="282B2D"/>
          <w:w w:val="105"/>
          <w:sz w:val="23"/>
        </w:rPr>
        <w:t>de</w:t>
      </w:r>
      <w:r>
        <w:rPr>
          <w:i/>
          <w:color w:val="282B2D"/>
          <w:spacing w:val="-5"/>
          <w:w w:val="105"/>
          <w:sz w:val="23"/>
        </w:rPr>
        <w:t xml:space="preserve"> </w:t>
      </w:r>
      <w:r>
        <w:rPr>
          <w:rFonts w:ascii="Times New Roman" w:hAnsi="Times New Roman"/>
          <w:color w:val="282B2D"/>
          <w:w w:val="105"/>
          <w:sz w:val="23"/>
        </w:rPr>
        <w:t>2020,</w:t>
      </w:r>
    </w:p>
    <w:p w:rsidR="007369A1" w:rsidRDefault="001B5481">
      <w:pPr>
        <w:spacing w:before="153"/>
        <w:ind w:left="2043"/>
        <w:rPr>
          <w:i/>
          <w:sz w:val="23"/>
        </w:rPr>
      </w:pPr>
      <w:r>
        <w:rPr>
          <w:i/>
          <w:color w:val="282B2D"/>
          <w:w w:val="105"/>
          <w:sz w:val="23"/>
        </w:rPr>
        <w:t xml:space="preserve">bajo el </w:t>
      </w:r>
      <w:proofErr w:type="spellStart"/>
      <w:r>
        <w:rPr>
          <w:i/>
          <w:color w:val="282B2D"/>
          <w:w w:val="105"/>
          <w:sz w:val="23"/>
        </w:rPr>
        <w:t>siguiente</w:t>
      </w:r>
      <w:proofErr w:type="spellEnd"/>
      <w:r>
        <w:rPr>
          <w:i/>
          <w:color w:val="282B2D"/>
          <w:w w:val="105"/>
          <w:sz w:val="23"/>
        </w:rPr>
        <w:t xml:space="preserve"> </w:t>
      </w:r>
      <w:proofErr w:type="spellStart"/>
      <w:r>
        <w:rPr>
          <w:i/>
          <w:color w:val="282B2D"/>
          <w:w w:val="105"/>
          <w:sz w:val="23"/>
        </w:rPr>
        <w:t>orden</w:t>
      </w:r>
      <w:proofErr w:type="spellEnd"/>
      <w:r>
        <w:rPr>
          <w:i/>
          <w:color w:val="282B2D"/>
          <w:w w:val="105"/>
          <w:sz w:val="23"/>
        </w:rPr>
        <w:t xml:space="preserve"> del día:</w:t>
      </w:r>
    </w:p>
    <w:p w:rsidR="007369A1" w:rsidRDefault="007369A1">
      <w:pPr>
        <w:pStyle w:val="Textoindependiente"/>
        <w:rPr>
          <w:i/>
          <w:sz w:val="26"/>
        </w:rPr>
      </w:pPr>
    </w:p>
    <w:p w:rsidR="007369A1" w:rsidRDefault="007369A1">
      <w:pPr>
        <w:pStyle w:val="Textoindependiente"/>
        <w:spacing w:before="7"/>
        <w:rPr>
          <w:i/>
          <w:sz w:val="25"/>
        </w:rPr>
      </w:pPr>
    </w:p>
    <w:p w:rsidR="007369A1" w:rsidRDefault="001B5481">
      <w:pPr>
        <w:spacing w:line="304" w:lineRule="auto"/>
        <w:ind w:left="3102" w:right="1215" w:hanging="472"/>
        <w:jc w:val="both"/>
        <w:rPr>
          <w:sz w:val="20"/>
        </w:rPr>
      </w:pPr>
      <w:r>
        <w:rPr>
          <w:rFonts w:ascii="Times New Roman" w:hAnsi="Times New Roman"/>
          <w:color w:val="3D3F3F"/>
          <w:w w:val="110"/>
        </w:rPr>
        <w:t xml:space="preserve">l. </w:t>
      </w:r>
      <w:r>
        <w:rPr>
          <w:color w:val="282B2D"/>
          <w:w w:val="110"/>
          <w:sz w:val="20"/>
        </w:rPr>
        <w:t xml:space="preserve">Lista de </w:t>
      </w:r>
      <w:proofErr w:type="spellStart"/>
      <w:r>
        <w:rPr>
          <w:color w:val="282B2D"/>
          <w:w w:val="110"/>
          <w:sz w:val="20"/>
        </w:rPr>
        <w:t>asistencia</w:t>
      </w:r>
      <w:proofErr w:type="spellEnd"/>
      <w:r>
        <w:rPr>
          <w:color w:val="282B2D"/>
          <w:w w:val="110"/>
          <w:sz w:val="20"/>
        </w:rPr>
        <w:t xml:space="preserve">, </w:t>
      </w:r>
      <w:proofErr w:type="spellStart"/>
      <w:r>
        <w:rPr>
          <w:color w:val="3D3F3F"/>
          <w:w w:val="110"/>
          <w:sz w:val="20"/>
        </w:rPr>
        <w:t>verificación</w:t>
      </w:r>
      <w:proofErr w:type="spellEnd"/>
      <w:r>
        <w:rPr>
          <w:color w:val="3D3F3F"/>
          <w:w w:val="110"/>
          <w:sz w:val="20"/>
        </w:rPr>
        <w:t xml:space="preserve"> </w:t>
      </w:r>
      <w:r>
        <w:rPr>
          <w:color w:val="3D3F3F"/>
          <w:w w:val="110"/>
          <w:sz w:val="19"/>
        </w:rPr>
        <w:t xml:space="preserve">y </w:t>
      </w:r>
      <w:proofErr w:type="spellStart"/>
      <w:r>
        <w:rPr>
          <w:color w:val="282B2D"/>
          <w:w w:val="110"/>
          <w:sz w:val="20"/>
        </w:rPr>
        <w:t>declaración</w:t>
      </w:r>
      <w:proofErr w:type="spellEnd"/>
      <w:r>
        <w:rPr>
          <w:color w:val="282B2D"/>
          <w:w w:val="110"/>
          <w:sz w:val="20"/>
        </w:rPr>
        <w:t xml:space="preserve"> de </w:t>
      </w:r>
      <w:proofErr w:type="spellStart"/>
      <w:r>
        <w:rPr>
          <w:color w:val="282B2D"/>
          <w:w w:val="110"/>
          <w:sz w:val="20"/>
        </w:rPr>
        <w:t>quórum</w:t>
      </w:r>
      <w:proofErr w:type="spellEnd"/>
      <w:r>
        <w:rPr>
          <w:color w:val="282B2D"/>
          <w:w w:val="110"/>
          <w:sz w:val="20"/>
        </w:rPr>
        <w:t xml:space="preserve"> </w:t>
      </w:r>
      <w:r>
        <w:rPr>
          <w:color w:val="3D3F3F"/>
          <w:w w:val="110"/>
          <w:sz w:val="20"/>
        </w:rPr>
        <w:t xml:space="preserve">legal </w:t>
      </w:r>
      <w:r>
        <w:rPr>
          <w:color w:val="282B2D"/>
          <w:w w:val="110"/>
          <w:sz w:val="20"/>
        </w:rPr>
        <w:t xml:space="preserve">para </w:t>
      </w:r>
      <w:proofErr w:type="spellStart"/>
      <w:r>
        <w:rPr>
          <w:color w:val="282B2D"/>
          <w:w w:val="110"/>
          <w:sz w:val="20"/>
        </w:rPr>
        <w:t>sesionar</w:t>
      </w:r>
      <w:proofErr w:type="spellEnd"/>
      <w:r>
        <w:rPr>
          <w:color w:val="282B2D"/>
          <w:w w:val="110"/>
          <w:sz w:val="20"/>
        </w:rPr>
        <w:t>;</w:t>
      </w:r>
    </w:p>
    <w:p w:rsidR="007369A1" w:rsidRDefault="001B5481">
      <w:pPr>
        <w:pStyle w:val="Prrafodelista"/>
        <w:numPr>
          <w:ilvl w:val="1"/>
          <w:numId w:val="1"/>
        </w:numPr>
        <w:tabs>
          <w:tab w:val="left" w:pos="3104"/>
        </w:tabs>
        <w:spacing w:line="252" w:lineRule="exact"/>
        <w:ind w:hanging="555"/>
        <w:jc w:val="both"/>
        <w:rPr>
          <w:color w:val="282B2D"/>
          <w:sz w:val="23"/>
        </w:rPr>
      </w:pPr>
      <w:proofErr w:type="spellStart"/>
      <w:r>
        <w:rPr>
          <w:color w:val="282B2D"/>
          <w:w w:val="110"/>
          <w:sz w:val="20"/>
        </w:rPr>
        <w:t>Lectura</w:t>
      </w:r>
      <w:proofErr w:type="spellEnd"/>
      <w:r>
        <w:rPr>
          <w:color w:val="282B2D"/>
          <w:w w:val="110"/>
          <w:sz w:val="20"/>
        </w:rPr>
        <w:t xml:space="preserve"> </w:t>
      </w:r>
      <w:r>
        <w:rPr>
          <w:color w:val="282B2D"/>
          <w:w w:val="110"/>
        </w:rPr>
        <w:t xml:space="preserve">y </w:t>
      </w:r>
      <w:proofErr w:type="spellStart"/>
      <w:r>
        <w:rPr>
          <w:color w:val="282B2D"/>
          <w:w w:val="110"/>
          <w:sz w:val="20"/>
        </w:rPr>
        <w:t>aprobación</w:t>
      </w:r>
      <w:proofErr w:type="spellEnd"/>
      <w:r>
        <w:rPr>
          <w:color w:val="282B2D"/>
          <w:w w:val="110"/>
          <w:sz w:val="20"/>
        </w:rPr>
        <w:t xml:space="preserve"> del </w:t>
      </w:r>
      <w:proofErr w:type="spellStart"/>
      <w:r>
        <w:rPr>
          <w:color w:val="282B2D"/>
          <w:w w:val="110"/>
          <w:sz w:val="20"/>
        </w:rPr>
        <w:t>orden</w:t>
      </w:r>
      <w:proofErr w:type="spellEnd"/>
      <w:r>
        <w:rPr>
          <w:color w:val="282B2D"/>
          <w:w w:val="110"/>
          <w:sz w:val="20"/>
        </w:rPr>
        <w:t xml:space="preserve"> del</w:t>
      </w:r>
      <w:r>
        <w:rPr>
          <w:color w:val="282B2D"/>
          <w:spacing w:val="10"/>
          <w:w w:val="110"/>
          <w:sz w:val="20"/>
        </w:rPr>
        <w:t xml:space="preserve"> </w:t>
      </w:r>
      <w:r>
        <w:rPr>
          <w:color w:val="282B2D"/>
          <w:w w:val="110"/>
          <w:sz w:val="20"/>
        </w:rPr>
        <w:t>día;</w:t>
      </w:r>
    </w:p>
    <w:p w:rsidR="007369A1" w:rsidRDefault="001B5481">
      <w:pPr>
        <w:spacing w:before="48" w:line="309" w:lineRule="auto"/>
        <w:ind w:left="3102" w:right="1194" w:hanging="608"/>
        <w:jc w:val="both"/>
        <w:rPr>
          <w:sz w:val="20"/>
        </w:rPr>
      </w:pPr>
      <w:r>
        <w:rPr>
          <w:color w:val="3D3F3F"/>
          <w:w w:val="95"/>
          <w:sz w:val="21"/>
        </w:rPr>
        <w:t xml:space="preserve">111. </w:t>
      </w:r>
      <w:proofErr w:type="spellStart"/>
      <w:r>
        <w:rPr>
          <w:color w:val="282B2D"/>
          <w:w w:val="105"/>
          <w:sz w:val="20"/>
        </w:rPr>
        <w:t>Dispensa</w:t>
      </w:r>
      <w:proofErr w:type="spellEnd"/>
      <w:r>
        <w:rPr>
          <w:color w:val="282B2D"/>
          <w:w w:val="105"/>
          <w:sz w:val="20"/>
        </w:rPr>
        <w:t xml:space="preserve"> de la </w:t>
      </w:r>
      <w:proofErr w:type="spellStart"/>
      <w:r>
        <w:rPr>
          <w:color w:val="282B2D"/>
          <w:w w:val="105"/>
          <w:sz w:val="20"/>
        </w:rPr>
        <w:t>lectura</w:t>
      </w:r>
      <w:proofErr w:type="spellEnd"/>
      <w:r>
        <w:rPr>
          <w:color w:val="282B2D"/>
          <w:w w:val="105"/>
          <w:sz w:val="20"/>
        </w:rPr>
        <w:t xml:space="preserve"> y </w:t>
      </w:r>
      <w:proofErr w:type="spellStart"/>
      <w:r>
        <w:rPr>
          <w:color w:val="282B2D"/>
          <w:w w:val="105"/>
          <w:sz w:val="20"/>
        </w:rPr>
        <w:t>aprobación</w:t>
      </w:r>
      <w:proofErr w:type="spellEnd"/>
      <w:r>
        <w:rPr>
          <w:color w:val="282B2D"/>
          <w:w w:val="105"/>
          <w:sz w:val="20"/>
        </w:rPr>
        <w:t xml:space="preserve"> del </w:t>
      </w:r>
      <w:proofErr w:type="spellStart"/>
      <w:r>
        <w:rPr>
          <w:color w:val="282B2D"/>
          <w:w w:val="105"/>
          <w:sz w:val="20"/>
        </w:rPr>
        <w:t>contenido</w:t>
      </w:r>
      <w:proofErr w:type="spellEnd"/>
      <w:r>
        <w:rPr>
          <w:color w:val="282B2D"/>
          <w:w w:val="105"/>
          <w:sz w:val="20"/>
        </w:rPr>
        <w:t xml:space="preserve"> del acta </w:t>
      </w:r>
      <w:proofErr w:type="spellStart"/>
      <w:r>
        <w:rPr>
          <w:color w:val="282B2D"/>
          <w:w w:val="105"/>
          <w:sz w:val="20"/>
        </w:rPr>
        <w:t>número</w:t>
      </w:r>
      <w:proofErr w:type="spellEnd"/>
      <w:r>
        <w:rPr>
          <w:color w:val="282B2D"/>
          <w:w w:val="105"/>
          <w:sz w:val="20"/>
        </w:rPr>
        <w:t xml:space="preserve"> CEEIT/014/2019, </w:t>
      </w:r>
      <w:proofErr w:type="spellStart"/>
      <w:r>
        <w:rPr>
          <w:color w:val="282B2D"/>
          <w:w w:val="105"/>
          <w:sz w:val="20"/>
        </w:rPr>
        <w:t>relativa</w:t>
      </w:r>
      <w:proofErr w:type="spellEnd"/>
      <w:r>
        <w:rPr>
          <w:color w:val="282B2D"/>
          <w:w w:val="105"/>
          <w:sz w:val="20"/>
        </w:rPr>
        <w:t xml:space="preserve"> a la </w:t>
      </w:r>
      <w:proofErr w:type="spellStart"/>
      <w:r>
        <w:rPr>
          <w:color w:val="282B2D"/>
          <w:w w:val="105"/>
          <w:sz w:val="20"/>
        </w:rPr>
        <w:t>sesión</w:t>
      </w:r>
      <w:proofErr w:type="spellEnd"/>
      <w:r>
        <w:rPr>
          <w:color w:val="282B2D"/>
          <w:w w:val="105"/>
          <w:sz w:val="20"/>
        </w:rPr>
        <w:t xml:space="preserve"> </w:t>
      </w:r>
      <w:proofErr w:type="spellStart"/>
      <w:r>
        <w:rPr>
          <w:color w:val="282B2D"/>
          <w:w w:val="105"/>
          <w:sz w:val="20"/>
        </w:rPr>
        <w:t>ordinaria</w:t>
      </w:r>
      <w:proofErr w:type="spellEnd"/>
      <w:r>
        <w:rPr>
          <w:color w:val="282B2D"/>
          <w:w w:val="105"/>
          <w:sz w:val="20"/>
        </w:rPr>
        <w:t xml:space="preserve"> de la </w:t>
      </w:r>
      <w:proofErr w:type="spellStart"/>
      <w:r>
        <w:rPr>
          <w:color w:val="282B2D"/>
          <w:w w:val="105"/>
          <w:sz w:val="20"/>
        </w:rPr>
        <w:t>Comisión</w:t>
      </w:r>
      <w:proofErr w:type="spellEnd"/>
      <w:r>
        <w:rPr>
          <w:color w:val="282B2D"/>
          <w:w w:val="105"/>
          <w:sz w:val="20"/>
        </w:rPr>
        <w:t xml:space="preserve"> </w:t>
      </w:r>
      <w:proofErr w:type="spellStart"/>
      <w:r>
        <w:rPr>
          <w:color w:val="282B2D"/>
          <w:w w:val="105"/>
          <w:sz w:val="20"/>
        </w:rPr>
        <w:t>Edilicia</w:t>
      </w:r>
      <w:proofErr w:type="spellEnd"/>
      <w:r>
        <w:rPr>
          <w:color w:val="282B2D"/>
          <w:w w:val="105"/>
          <w:sz w:val="20"/>
        </w:rPr>
        <w:t xml:space="preserve"> de </w:t>
      </w:r>
      <w:proofErr w:type="spellStart"/>
      <w:r>
        <w:rPr>
          <w:color w:val="282B2D"/>
          <w:w w:val="105"/>
          <w:sz w:val="20"/>
        </w:rPr>
        <w:t>Educación</w:t>
      </w:r>
      <w:proofErr w:type="spellEnd"/>
      <w:r>
        <w:rPr>
          <w:color w:val="282B2D"/>
          <w:w w:val="105"/>
          <w:sz w:val="20"/>
        </w:rPr>
        <w:t xml:space="preserve">, </w:t>
      </w:r>
      <w:proofErr w:type="spellStart"/>
      <w:r>
        <w:rPr>
          <w:color w:val="3D3F3F"/>
          <w:w w:val="105"/>
          <w:sz w:val="20"/>
        </w:rPr>
        <w:t>Innovación</w:t>
      </w:r>
      <w:proofErr w:type="spellEnd"/>
      <w:r>
        <w:rPr>
          <w:color w:val="3D3F3F"/>
          <w:w w:val="105"/>
          <w:sz w:val="20"/>
        </w:rPr>
        <w:t xml:space="preserve"> </w:t>
      </w:r>
      <w:r>
        <w:rPr>
          <w:color w:val="282B2D"/>
          <w:w w:val="105"/>
          <w:sz w:val="20"/>
        </w:rPr>
        <w:t xml:space="preserve">y </w:t>
      </w:r>
      <w:proofErr w:type="spellStart"/>
      <w:r>
        <w:rPr>
          <w:color w:val="282B2D"/>
          <w:w w:val="105"/>
          <w:sz w:val="20"/>
        </w:rPr>
        <w:t>Tecnolog</w:t>
      </w:r>
      <w:proofErr w:type="spellEnd"/>
      <w:r>
        <w:rPr>
          <w:color w:val="282B2D"/>
          <w:w w:val="105"/>
          <w:sz w:val="20"/>
        </w:rPr>
        <w:t xml:space="preserve"> </w:t>
      </w:r>
      <w:proofErr w:type="spellStart"/>
      <w:r>
        <w:rPr>
          <w:color w:val="4F4F4F"/>
          <w:w w:val="105"/>
          <w:sz w:val="20"/>
        </w:rPr>
        <w:t>í</w:t>
      </w:r>
      <w:r>
        <w:rPr>
          <w:color w:val="282B2D"/>
          <w:w w:val="105"/>
          <w:sz w:val="20"/>
        </w:rPr>
        <w:t>a</w:t>
      </w:r>
      <w:proofErr w:type="spellEnd"/>
      <w:r>
        <w:rPr>
          <w:color w:val="282B2D"/>
          <w:w w:val="105"/>
          <w:sz w:val="20"/>
        </w:rPr>
        <w:t xml:space="preserve"> de </w:t>
      </w:r>
      <w:proofErr w:type="spellStart"/>
      <w:r>
        <w:rPr>
          <w:color w:val="282B2D"/>
          <w:w w:val="105"/>
          <w:sz w:val="20"/>
        </w:rPr>
        <w:t>fecha</w:t>
      </w:r>
      <w:proofErr w:type="spellEnd"/>
      <w:r>
        <w:rPr>
          <w:color w:val="282B2D"/>
          <w:w w:val="105"/>
          <w:sz w:val="20"/>
        </w:rPr>
        <w:t xml:space="preserve"> 27 de </w:t>
      </w:r>
      <w:proofErr w:type="spellStart"/>
      <w:r>
        <w:rPr>
          <w:color w:val="282B2D"/>
          <w:w w:val="105"/>
          <w:sz w:val="20"/>
        </w:rPr>
        <w:t>enero</w:t>
      </w:r>
      <w:proofErr w:type="spellEnd"/>
      <w:r>
        <w:rPr>
          <w:color w:val="282B2D"/>
          <w:w w:val="105"/>
          <w:sz w:val="20"/>
        </w:rPr>
        <w:t xml:space="preserve"> del 2020;</w:t>
      </w:r>
    </w:p>
    <w:p w:rsidR="007369A1" w:rsidRDefault="001B5481">
      <w:pPr>
        <w:pStyle w:val="Prrafodelista"/>
        <w:numPr>
          <w:ilvl w:val="1"/>
          <w:numId w:val="2"/>
        </w:numPr>
        <w:tabs>
          <w:tab w:val="left" w:pos="3107"/>
        </w:tabs>
        <w:spacing w:line="220" w:lineRule="exact"/>
        <w:jc w:val="both"/>
        <w:rPr>
          <w:color w:val="282B2D"/>
          <w:sz w:val="20"/>
        </w:rPr>
      </w:pPr>
      <w:proofErr w:type="spellStart"/>
      <w:r>
        <w:rPr>
          <w:color w:val="282B2D"/>
          <w:w w:val="110"/>
          <w:sz w:val="20"/>
        </w:rPr>
        <w:t>Revisión</w:t>
      </w:r>
      <w:proofErr w:type="spellEnd"/>
      <w:r>
        <w:rPr>
          <w:color w:val="282B2D"/>
          <w:spacing w:val="-5"/>
          <w:w w:val="110"/>
          <w:sz w:val="20"/>
        </w:rPr>
        <w:t xml:space="preserve"> </w:t>
      </w:r>
      <w:r>
        <w:rPr>
          <w:color w:val="282B2D"/>
          <w:w w:val="110"/>
          <w:sz w:val="20"/>
        </w:rPr>
        <w:t>de</w:t>
      </w:r>
      <w:r>
        <w:rPr>
          <w:color w:val="282B2D"/>
          <w:spacing w:val="-10"/>
          <w:w w:val="110"/>
          <w:sz w:val="20"/>
        </w:rPr>
        <w:t xml:space="preserve"> </w:t>
      </w:r>
      <w:proofErr w:type="spellStart"/>
      <w:r>
        <w:rPr>
          <w:color w:val="282B2D"/>
          <w:w w:val="110"/>
          <w:sz w:val="20"/>
        </w:rPr>
        <w:t>correspondencia</w:t>
      </w:r>
      <w:proofErr w:type="spellEnd"/>
      <w:r>
        <w:rPr>
          <w:color w:val="282B2D"/>
          <w:spacing w:val="-11"/>
          <w:w w:val="110"/>
          <w:sz w:val="20"/>
        </w:rPr>
        <w:t xml:space="preserve"> </w:t>
      </w:r>
      <w:proofErr w:type="spellStart"/>
      <w:r>
        <w:rPr>
          <w:color w:val="282B2D"/>
          <w:w w:val="110"/>
          <w:sz w:val="20"/>
        </w:rPr>
        <w:t>relativa</w:t>
      </w:r>
      <w:proofErr w:type="spellEnd"/>
      <w:r>
        <w:rPr>
          <w:color w:val="282B2D"/>
          <w:spacing w:val="2"/>
          <w:w w:val="110"/>
          <w:sz w:val="20"/>
        </w:rPr>
        <w:t xml:space="preserve"> </w:t>
      </w:r>
      <w:r>
        <w:rPr>
          <w:color w:val="282B2D"/>
          <w:w w:val="110"/>
          <w:sz w:val="20"/>
        </w:rPr>
        <w:t>al</w:t>
      </w:r>
      <w:r>
        <w:rPr>
          <w:color w:val="282B2D"/>
          <w:spacing w:val="-8"/>
          <w:w w:val="110"/>
          <w:sz w:val="20"/>
        </w:rPr>
        <w:t xml:space="preserve"> </w:t>
      </w:r>
      <w:proofErr w:type="spellStart"/>
      <w:r>
        <w:rPr>
          <w:color w:val="282B2D"/>
          <w:w w:val="110"/>
          <w:sz w:val="20"/>
        </w:rPr>
        <w:t>mes</w:t>
      </w:r>
      <w:proofErr w:type="spellEnd"/>
      <w:r>
        <w:rPr>
          <w:color w:val="282B2D"/>
          <w:spacing w:val="-8"/>
          <w:w w:val="110"/>
          <w:sz w:val="20"/>
        </w:rPr>
        <w:t xml:space="preserve"> </w:t>
      </w:r>
      <w:r>
        <w:rPr>
          <w:color w:val="282B2D"/>
          <w:w w:val="110"/>
          <w:sz w:val="20"/>
        </w:rPr>
        <w:t>de</w:t>
      </w:r>
      <w:r>
        <w:rPr>
          <w:color w:val="282B2D"/>
          <w:spacing w:val="-14"/>
          <w:w w:val="110"/>
          <w:sz w:val="20"/>
        </w:rPr>
        <w:t xml:space="preserve"> </w:t>
      </w:r>
      <w:proofErr w:type="spellStart"/>
      <w:r>
        <w:rPr>
          <w:color w:val="282B2D"/>
          <w:w w:val="110"/>
          <w:sz w:val="20"/>
        </w:rPr>
        <w:t>fe</w:t>
      </w:r>
      <w:r>
        <w:rPr>
          <w:color w:val="282B2D"/>
          <w:w w:val="110"/>
          <w:sz w:val="20"/>
        </w:rPr>
        <w:t>brero</w:t>
      </w:r>
      <w:proofErr w:type="spellEnd"/>
      <w:r>
        <w:rPr>
          <w:color w:val="282B2D"/>
          <w:w w:val="110"/>
          <w:sz w:val="20"/>
        </w:rPr>
        <w:t xml:space="preserve"> del</w:t>
      </w:r>
      <w:r>
        <w:rPr>
          <w:color w:val="282B2D"/>
          <w:spacing w:val="-12"/>
          <w:w w:val="110"/>
          <w:sz w:val="20"/>
        </w:rPr>
        <w:t xml:space="preserve"> </w:t>
      </w:r>
      <w:proofErr w:type="spellStart"/>
      <w:r>
        <w:rPr>
          <w:color w:val="282B2D"/>
          <w:w w:val="110"/>
          <w:sz w:val="20"/>
        </w:rPr>
        <w:t>presente</w:t>
      </w:r>
      <w:proofErr w:type="spellEnd"/>
      <w:r>
        <w:rPr>
          <w:color w:val="282B2D"/>
          <w:spacing w:val="4"/>
          <w:w w:val="110"/>
          <w:sz w:val="20"/>
        </w:rPr>
        <w:t xml:space="preserve"> </w:t>
      </w:r>
      <w:proofErr w:type="spellStart"/>
      <w:r>
        <w:rPr>
          <w:color w:val="282B2D"/>
          <w:w w:val="110"/>
          <w:sz w:val="20"/>
        </w:rPr>
        <w:t>año</w:t>
      </w:r>
      <w:proofErr w:type="spellEnd"/>
      <w:r>
        <w:rPr>
          <w:color w:val="282B2D"/>
          <w:w w:val="110"/>
          <w:sz w:val="20"/>
        </w:rPr>
        <w:t>;</w:t>
      </w:r>
    </w:p>
    <w:p w:rsidR="007369A1" w:rsidRDefault="001B5481">
      <w:pPr>
        <w:pStyle w:val="Prrafodelista"/>
        <w:numPr>
          <w:ilvl w:val="1"/>
          <w:numId w:val="2"/>
        </w:numPr>
        <w:tabs>
          <w:tab w:val="left" w:pos="3109"/>
        </w:tabs>
        <w:spacing w:before="73"/>
        <w:ind w:left="3108" w:hanging="564"/>
        <w:jc w:val="both"/>
        <w:rPr>
          <w:color w:val="3D3F3F"/>
          <w:sz w:val="20"/>
        </w:rPr>
      </w:pPr>
      <w:proofErr w:type="spellStart"/>
      <w:r>
        <w:rPr>
          <w:color w:val="282B2D"/>
          <w:w w:val="105"/>
          <w:sz w:val="20"/>
        </w:rPr>
        <w:t>Asuntos</w:t>
      </w:r>
      <w:proofErr w:type="spellEnd"/>
      <w:r>
        <w:rPr>
          <w:color w:val="282B2D"/>
          <w:w w:val="105"/>
          <w:sz w:val="20"/>
        </w:rPr>
        <w:t xml:space="preserve"> </w:t>
      </w:r>
      <w:proofErr w:type="spellStart"/>
      <w:r>
        <w:rPr>
          <w:color w:val="282B2D"/>
          <w:w w:val="105"/>
          <w:sz w:val="20"/>
        </w:rPr>
        <w:t>Generales</w:t>
      </w:r>
      <w:proofErr w:type="spellEnd"/>
      <w:r>
        <w:rPr>
          <w:color w:val="282B2D"/>
          <w:w w:val="105"/>
          <w:sz w:val="20"/>
        </w:rPr>
        <w:t>;</w:t>
      </w:r>
      <w:r>
        <w:rPr>
          <w:color w:val="282B2D"/>
          <w:spacing w:val="30"/>
          <w:w w:val="105"/>
          <w:sz w:val="20"/>
        </w:rPr>
        <w:t xml:space="preserve"> </w:t>
      </w:r>
      <w:r>
        <w:rPr>
          <w:color w:val="3D3F3F"/>
          <w:w w:val="105"/>
          <w:sz w:val="20"/>
        </w:rPr>
        <w:t>y</w:t>
      </w:r>
    </w:p>
    <w:p w:rsidR="007369A1" w:rsidRDefault="001B5481">
      <w:pPr>
        <w:pStyle w:val="Prrafodelista"/>
        <w:numPr>
          <w:ilvl w:val="1"/>
          <w:numId w:val="2"/>
        </w:numPr>
        <w:tabs>
          <w:tab w:val="left" w:pos="3104"/>
        </w:tabs>
        <w:spacing w:before="59"/>
        <w:ind w:left="3103" w:hanging="622"/>
        <w:jc w:val="both"/>
        <w:rPr>
          <w:color w:val="3D3F3F"/>
          <w:sz w:val="20"/>
        </w:rPr>
      </w:pPr>
      <w:r>
        <w:rPr>
          <w:color w:val="282B2D"/>
          <w:w w:val="105"/>
          <w:sz w:val="20"/>
        </w:rPr>
        <w:t xml:space="preserve">Clausura de </w:t>
      </w:r>
      <w:r>
        <w:rPr>
          <w:color w:val="3D3F3F"/>
          <w:w w:val="105"/>
          <w:sz w:val="20"/>
        </w:rPr>
        <w:t>la</w:t>
      </w:r>
      <w:r>
        <w:rPr>
          <w:color w:val="3D3F3F"/>
          <w:spacing w:val="4"/>
          <w:w w:val="105"/>
          <w:sz w:val="20"/>
        </w:rPr>
        <w:t xml:space="preserve"> </w:t>
      </w:r>
      <w:proofErr w:type="spellStart"/>
      <w:r>
        <w:rPr>
          <w:color w:val="282B2D"/>
          <w:w w:val="105"/>
          <w:sz w:val="20"/>
        </w:rPr>
        <w:t>sesión</w:t>
      </w:r>
      <w:proofErr w:type="spellEnd"/>
    </w:p>
    <w:p w:rsidR="007369A1" w:rsidRDefault="007369A1">
      <w:pPr>
        <w:pStyle w:val="Textoindependiente"/>
        <w:rPr>
          <w:sz w:val="20"/>
        </w:rPr>
      </w:pPr>
    </w:p>
    <w:p w:rsidR="007369A1" w:rsidRDefault="001B5481">
      <w:pPr>
        <w:pStyle w:val="Textoindependiente"/>
        <w:spacing w:before="2"/>
        <w:rPr>
          <w:sz w:val="20"/>
        </w:rPr>
      </w:pPr>
      <w:r>
        <w:rPr>
          <w:noProof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1196220</wp:posOffset>
            </wp:positionH>
            <wp:positionV relativeFrom="paragraph">
              <wp:posOffset>184756</wp:posOffset>
            </wp:positionV>
            <wp:extent cx="2702418" cy="1865376"/>
            <wp:effectExtent l="0" t="0" r="0" b="0"/>
            <wp:wrapTopAndBottom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418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4186770</wp:posOffset>
            </wp:positionH>
            <wp:positionV relativeFrom="paragraph">
              <wp:posOffset>172533</wp:posOffset>
            </wp:positionV>
            <wp:extent cx="2665899" cy="1840992"/>
            <wp:effectExtent l="0" t="0" r="0" b="0"/>
            <wp:wrapTopAndBottom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899" cy="184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4150152</wp:posOffset>
            </wp:positionH>
            <wp:positionV relativeFrom="paragraph">
              <wp:posOffset>2287513</wp:posOffset>
            </wp:positionV>
            <wp:extent cx="2678072" cy="1828800"/>
            <wp:effectExtent l="0" t="0" r="0" b="0"/>
            <wp:wrapTopAndBottom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07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9A1" w:rsidRDefault="007369A1">
      <w:pPr>
        <w:pStyle w:val="Textoindependiente"/>
        <w:spacing w:before="6"/>
        <w:rPr>
          <w:sz w:val="26"/>
        </w:rPr>
      </w:pPr>
    </w:p>
    <w:p w:rsidR="007369A1" w:rsidRDefault="007369A1">
      <w:pPr>
        <w:pStyle w:val="Textoindependiente"/>
        <w:spacing w:before="10"/>
        <w:rPr>
          <w:sz w:val="21"/>
        </w:rPr>
      </w:pPr>
    </w:p>
    <w:p w:rsidR="007369A1" w:rsidRDefault="001B5481" w:rsidP="002A1C78">
      <w:pPr>
        <w:tabs>
          <w:tab w:val="left" w:pos="2376"/>
          <w:tab w:val="left" w:pos="3627"/>
          <w:tab w:val="left" w:pos="4469"/>
        </w:tabs>
        <w:spacing w:line="283" w:lineRule="auto"/>
        <w:ind w:left="1335" w:right="1265" w:hanging="2"/>
        <w:rPr>
          <w:sz w:val="14"/>
        </w:rPr>
        <w:sectPr w:rsidR="007369A1">
          <w:type w:val="continuous"/>
          <w:pgSz w:w="12240" w:h="15840"/>
          <w:pgMar w:top="340" w:right="340" w:bottom="280" w:left="52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487213056" behindDoc="1" locked="0" layoutInCell="1" allowOverlap="1">
            <wp:simplePos x="0" y="0"/>
            <wp:positionH relativeFrom="page">
              <wp:posOffset>512665</wp:posOffset>
            </wp:positionH>
            <wp:positionV relativeFrom="paragraph">
              <wp:posOffset>-1982692</wp:posOffset>
            </wp:positionV>
            <wp:extent cx="3381154" cy="2591769"/>
            <wp:effectExtent l="0" t="0" r="0" b="0"/>
            <wp:wrapNone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154" cy="2591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9A1" w:rsidRDefault="001B5481">
      <w:pPr>
        <w:pStyle w:val="Ttulo4"/>
        <w:ind w:left="258"/>
      </w:pPr>
      <w:r>
        <w:lastRenderedPageBreak/>
        <w:pict>
          <v:line id="_x0000_s1046" alt="" style="position:absolute;left:0;text-align:left;z-index:15751680;mso-wrap-edited:f;mso-width-percent:0;mso-height-percent:0;mso-position-horizontal-relative:page;mso-position-vertical-relative:page;mso-width-percent:0;mso-height-percent:0" from="604.05pt,380.25pt" to="604.05pt,380.25pt" strokeweight="1.1867mm">
            <w10:wrap anchorx="page" anchory="page"/>
          </v:line>
        </w:pict>
      </w:r>
      <w:r>
        <w:pict>
          <v:line id="_x0000_s1045" alt="" style="position:absolute;left:0;text-align:left;z-index:15752192;mso-wrap-edited:f;mso-width-percent:0;mso-height-percent:0;mso-position-horizontal-relative:page;mso-position-vertical-relative:page;mso-width-percent:0;mso-height-percent:0" from="604.55pt,174.25pt" to="604.55pt,174.25pt" strokeweight="1.44103mm">
            <w10:wrap anchorx="page" anchory="page"/>
          </v:line>
        </w:pict>
      </w:r>
    </w:p>
    <w:p w:rsidR="007369A1" w:rsidRDefault="007369A1">
      <w:pPr>
        <w:pStyle w:val="Textoindependiente"/>
        <w:rPr>
          <w:rFonts w:ascii="Times New Roman"/>
          <w:b/>
          <w:sz w:val="20"/>
        </w:rPr>
      </w:pPr>
    </w:p>
    <w:p w:rsidR="007369A1" w:rsidRDefault="007369A1">
      <w:pPr>
        <w:pStyle w:val="Textoindependiente"/>
        <w:rPr>
          <w:rFonts w:ascii="Times New Roman"/>
          <w:b/>
          <w:sz w:val="20"/>
        </w:rPr>
      </w:pPr>
    </w:p>
    <w:p w:rsidR="007369A1" w:rsidRDefault="007369A1">
      <w:pPr>
        <w:pStyle w:val="Textoindependiente"/>
        <w:rPr>
          <w:rFonts w:ascii="Times New Roman"/>
          <w:b/>
          <w:sz w:val="20"/>
        </w:rPr>
      </w:pPr>
    </w:p>
    <w:p w:rsidR="007369A1" w:rsidRDefault="007369A1">
      <w:pPr>
        <w:pStyle w:val="Textoindependiente"/>
        <w:spacing w:before="2"/>
        <w:rPr>
          <w:rFonts w:ascii="Times New Roman"/>
          <w:b/>
          <w:sz w:val="19"/>
        </w:rPr>
      </w:pPr>
    </w:p>
    <w:p w:rsidR="007369A1" w:rsidRDefault="001B5481">
      <w:pPr>
        <w:pStyle w:val="Textoindependiente"/>
        <w:spacing w:before="94" w:line="379" w:lineRule="auto"/>
        <w:ind w:left="5541" w:right="1211" w:firstLine="13"/>
        <w:jc w:val="both"/>
      </w:pPr>
      <w:r>
        <w:pict>
          <v:group id="_x0000_s1040" alt="" style="position:absolute;left:0;text-align:left;margin-left:94.2pt;margin-top:9.7pt;width:194.15pt;height:204.1pt;z-index:15750144;mso-position-horizontal-relative:page" coordorigin="1884,194" coordsize="3883,4082">
            <v:shape id="_x0000_s1041" type="#_x0000_t75" alt="" style="position:absolute;left:1883;top:1291;width:3883;height:2985">
              <v:imagedata r:id="rId24" o:title=""/>
            </v:shape>
            <v:line id="_x0000_s1042" alt="" style="position:absolute" from="2119,1292" to="2119,194" strokeweight="2.20392mm"/>
            <v:line id="_x0000_s1043" alt="" style="position:absolute" from="3297,1292" to="3297,252" strokeweight=".67814mm"/>
            <v:line id="_x0000_s1044" alt="" style="position:absolute" from="4618,1292" to="4618,252" strokeweight=".76289mm"/>
            <w10:wrap anchorx="page"/>
          </v:group>
        </w:pict>
      </w:r>
      <w:r>
        <w:rPr>
          <w:color w:val="23282A"/>
          <w:w w:val="105"/>
        </w:rPr>
        <w:t xml:space="preserve">Uno de los </w:t>
      </w:r>
      <w:proofErr w:type="spellStart"/>
      <w:r>
        <w:rPr>
          <w:color w:val="23282A"/>
          <w:w w:val="105"/>
        </w:rPr>
        <w:t>temas</w:t>
      </w:r>
      <w:proofErr w:type="spellEnd"/>
      <w:r>
        <w:rPr>
          <w:color w:val="23282A"/>
          <w:w w:val="105"/>
        </w:rPr>
        <w:t xml:space="preserve"> </w:t>
      </w:r>
      <w:proofErr w:type="spellStart"/>
      <w:r>
        <w:rPr>
          <w:color w:val="23282A"/>
          <w:w w:val="105"/>
        </w:rPr>
        <w:t>prioritarios</w:t>
      </w:r>
      <w:proofErr w:type="spellEnd"/>
      <w:r>
        <w:rPr>
          <w:color w:val="23282A"/>
          <w:w w:val="105"/>
        </w:rPr>
        <w:t xml:space="preserve"> a </w:t>
      </w:r>
      <w:proofErr w:type="spellStart"/>
      <w:r>
        <w:rPr>
          <w:color w:val="23282A"/>
          <w:w w:val="105"/>
        </w:rPr>
        <w:t>trabajar</w:t>
      </w:r>
      <w:proofErr w:type="spellEnd"/>
      <w:r>
        <w:rPr>
          <w:color w:val="23282A"/>
          <w:w w:val="105"/>
        </w:rPr>
        <w:t xml:space="preserve"> </w:t>
      </w:r>
      <w:proofErr w:type="spellStart"/>
      <w:r>
        <w:rPr>
          <w:color w:val="23282A"/>
          <w:w w:val="105"/>
        </w:rPr>
        <w:t>en</w:t>
      </w:r>
      <w:proofErr w:type="spellEnd"/>
      <w:r>
        <w:rPr>
          <w:color w:val="23282A"/>
          <w:w w:val="105"/>
        </w:rPr>
        <w:t xml:space="preserve"> </w:t>
      </w:r>
      <w:r>
        <w:rPr>
          <w:color w:val="343838"/>
          <w:w w:val="105"/>
        </w:rPr>
        <w:t xml:space="preserve">los </w:t>
      </w:r>
      <w:r>
        <w:rPr>
          <w:color w:val="23282A"/>
          <w:w w:val="105"/>
        </w:rPr>
        <w:t xml:space="preserve">meses </w:t>
      </w:r>
      <w:proofErr w:type="spellStart"/>
      <w:r>
        <w:rPr>
          <w:color w:val="23282A"/>
          <w:w w:val="105"/>
        </w:rPr>
        <w:t>restantes</w:t>
      </w:r>
      <w:proofErr w:type="spellEnd"/>
      <w:r>
        <w:rPr>
          <w:color w:val="23282A"/>
          <w:w w:val="105"/>
        </w:rPr>
        <w:t xml:space="preserve"> del </w:t>
      </w:r>
      <w:proofErr w:type="spellStart"/>
      <w:r>
        <w:rPr>
          <w:color w:val="23282A"/>
          <w:w w:val="105"/>
        </w:rPr>
        <w:t>año</w:t>
      </w:r>
      <w:proofErr w:type="spellEnd"/>
      <w:r>
        <w:rPr>
          <w:color w:val="23282A"/>
          <w:w w:val="105"/>
        </w:rPr>
        <w:t xml:space="preserve"> por </w:t>
      </w:r>
      <w:proofErr w:type="spellStart"/>
      <w:r>
        <w:rPr>
          <w:color w:val="23282A"/>
          <w:w w:val="105"/>
        </w:rPr>
        <w:t>parte</w:t>
      </w:r>
      <w:proofErr w:type="spellEnd"/>
      <w:r>
        <w:rPr>
          <w:color w:val="23282A"/>
          <w:w w:val="105"/>
        </w:rPr>
        <w:t xml:space="preserve"> de</w:t>
      </w:r>
      <w:r>
        <w:rPr>
          <w:color w:val="23282A"/>
          <w:spacing w:val="-47"/>
          <w:w w:val="105"/>
        </w:rPr>
        <w:t xml:space="preserve"> </w:t>
      </w:r>
      <w:r>
        <w:rPr>
          <w:color w:val="343838"/>
          <w:w w:val="105"/>
        </w:rPr>
        <w:t xml:space="preserve">la </w:t>
      </w:r>
      <w:proofErr w:type="spellStart"/>
      <w:r>
        <w:rPr>
          <w:color w:val="23282A"/>
          <w:w w:val="105"/>
        </w:rPr>
        <w:t>comisión</w:t>
      </w:r>
      <w:proofErr w:type="spellEnd"/>
      <w:r>
        <w:rPr>
          <w:color w:val="23282A"/>
          <w:w w:val="105"/>
        </w:rPr>
        <w:t xml:space="preserve"> que </w:t>
      </w:r>
      <w:proofErr w:type="spellStart"/>
      <w:r>
        <w:rPr>
          <w:color w:val="23282A"/>
          <w:w w:val="105"/>
        </w:rPr>
        <w:t>presido</w:t>
      </w:r>
      <w:proofErr w:type="spellEnd"/>
      <w:r>
        <w:rPr>
          <w:color w:val="23282A"/>
          <w:w w:val="105"/>
        </w:rPr>
        <w:t xml:space="preserve">, </w:t>
      </w:r>
      <w:proofErr w:type="spellStart"/>
      <w:r>
        <w:rPr>
          <w:color w:val="23282A"/>
          <w:w w:val="105"/>
        </w:rPr>
        <w:t>será</w:t>
      </w:r>
      <w:proofErr w:type="spellEnd"/>
      <w:r>
        <w:rPr>
          <w:color w:val="23282A"/>
          <w:w w:val="105"/>
        </w:rPr>
        <w:t xml:space="preserve"> el </w:t>
      </w:r>
      <w:proofErr w:type="spellStart"/>
      <w:r>
        <w:rPr>
          <w:color w:val="23282A"/>
          <w:w w:val="105"/>
        </w:rPr>
        <w:t>aprovechamiento</w:t>
      </w:r>
      <w:proofErr w:type="spellEnd"/>
      <w:r>
        <w:rPr>
          <w:color w:val="23282A"/>
          <w:w w:val="105"/>
        </w:rPr>
        <w:t xml:space="preserve"> </w:t>
      </w:r>
      <w:proofErr w:type="spellStart"/>
      <w:r>
        <w:rPr>
          <w:color w:val="23282A"/>
          <w:w w:val="105"/>
        </w:rPr>
        <w:t>educativo</w:t>
      </w:r>
      <w:proofErr w:type="spellEnd"/>
      <w:r>
        <w:rPr>
          <w:color w:val="23282A"/>
          <w:w w:val="105"/>
        </w:rPr>
        <w:t xml:space="preserve"> de </w:t>
      </w:r>
      <w:proofErr w:type="spellStart"/>
      <w:r>
        <w:rPr>
          <w:color w:val="23282A"/>
          <w:w w:val="105"/>
        </w:rPr>
        <w:t>todas</w:t>
      </w:r>
      <w:proofErr w:type="spellEnd"/>
      <w:r>
        <w:rPr>
          <w:color w:val="23282A"/>
          <w:w w:val="105"/>
        </w:rPr>
        <w:t xml:space="preserve"> </w:t>
      </w:r>
      <w:r>
        <w:rPr>
          <w:color w:val="343838"/>
          <w:w w:val="105"/>
        </w:rPr>
        <w:t xml:space="preserve">las </w:t>
      </w:r>
      <w:proofErr w:type="spellStart"/>
      <w:r>
        <w:rPr>
          <w:color w:val="23282A"/>
          <w:w w:val="105"/>
        </w:rPr>
        <w:t>niñas</w:t>
      </w:r>
      <w:proofErr w:type="spellEnd"/>
      <w:r>
        <w:rPr>
          <w:color w:val="23282A"/>
          <w:w w:val="105"/>
        </w:rPr>
        <w:t xml:space="preserve">, </w:t>
      </w:r>
      <w:proofErr w:type="spellStart"/>
      <w:r>
        <w:rPr>
          <w:color w:val="23282A"/>
          <w:w w:val="105"/>
        </w:rPr>
        <w:t>niños</w:t>
      </w:r>
      <w:proofErr w:type="spellEnd"/>
      <w:r>
        <w:rPr>
          <w:color w:val="23282A"/>
          <w:w w:val="105"/>
        </w:rPr>
        <w:t xml:space="preserve"> </w:t>
      </w:r>
      <w:r>
        <w:rPr>
          <w:color w:val="343838"/>
          <w:w w:val="105"/>
          <w:sz w:val="22"/>
        </w:rPr>
        <w:t xml:space="preserve">y </w:t>
      </w:r>
      <w:proofErr w:type="spellStart"/>
      <w:r>
        <w:rPr>
          <w:color w:val="23282A"/>
          <w:w w:val="105"/>
        </w:rPr>
        <w:t>jóvenes</w:t>
      </w:r>
      <w:proofErr w:type="spellEnd"/>
      <w:r>
        <w:rPr>
          <w:color w:val="23282A"/>
          <w:w w:val="105"/>
        </w:rPr>
        <w:t xml:space="preserve"> del </w:t>
      </w:r>
      <w:proofErr w:type="spellStart"/>
      <w:r>
        <w:rPr>
          <w:color w:val="23282A"/>
          <w:w w:val="105"/>
        </w:rPr>
        <w:t>municipio</w:t>
      </w:r>
      <w:proofErr w:type="spellEnd"/>
      <w:r>
        <w:rPr>
          <w:color w:val="23282A"/>
          <w:w w:val="105"/>
        </w:rPr>
        <w:t xml:space="preserve"> </w:t>
      </w:r>
      <w:proofErr w:type="spellStart"/>
      <w:r>
        <w:rPr>
          <w:color w:val="23282A"/>
          <w:w w:val="105"/>
        </w:rPr>
        <w:t>desde</w:t>
      </w:r>
      <w:proofErr w:type="spellEnd"/>
      <w:r>
        <w:rPr>
          <w:color w:val="23282A"/>
          <w:w w:val="105"/>
        </w:rPr>
        <w:t xml:space="preserve"> </w:t>
      </w:r>
      <w:r>
        <w:rPr>
          <w:color w:val="343838"/>
          <w:w w:val="105"/>
        </w:rPr>
        <w:t xml:space="preserve">las </w:t>
      </w:r>
      <w:proofErr w:type="spellStart"/>
      <w:r>
        <w:rPr>
          <w:color w:val="23282A"/>
          <w:w w:val="105"/>
        </w:rPr>
        <w:t>condiciones</w:t>
      </w:r>
      <w:proofErr w:type="spellEnd"/>
      <w:r>
        <w:rPr>
          <w:color w:val="23282A"/>
          <w:w w:val="105"/>
        </w:rPr>
        <w:t xml:space="preserve"> </w:t>
      </w:r>
      <w:proofErr w:type="spellStart"/>
      <w:r>
        <w:rPr>
          <w:color w:val="23282A"/>
          <w:w w:val="105"/>
        </w:rPr>
        <w:t>actuales</w:t>
      </w:r>
      <w:proofErr w:type="spellEnd"/>
      <w:r>
        <w:rPr>
          <w:color w:val="23282A"/>
          <w:w w:val="105"/>
        </w:rPr>
        <w:t xml:space="preserve"> que se </w:t>
      </w:r>
      <w:proofErr w:type="spellStart"/>
      <w:r>
        <w:rPr>
          <w:color w:val="23282A"/>
          <w:w w:val="105"/>
        </w:rPr>
        <w:t>originaron</w:t>
      </w:r>
      <w:proofErr w:type="spellEnd"/>
      <w:r>
        <w:rPr>
          <w:color w:val="23282A"/>
          <w:w w:val="105"/>
        </w:rPr>
        <w:t xml:space="preserve"> por </w:t>
      </w:r>
      <w:r>
        <w:rPr>
          <w:color w:val="343838"/>
          <w:w w:val="105"/>
        </w:rPr>
        <w:t xml:space="preserve">la </w:t>
      </w:r>
      <w:proofErr w:type="spellStart"/>
      <w:r>
        <w:rPr>
          <w:color w:val="23282A"/>
          <w:w w:val="105"/>
        </w:rPr>
        <w:t>pandem</w:t>
      </w:r>
      <w:r>
        <w:rPr>
          <w:color w:val="23282A"/>
          <w:w w:val="105"/>
        </w:rPr>
        <w:t>ia</w:t>
      </w:r>
      <w:proofErr w:type="spellEnd"/>
      <w:r>
        <w:rPr>
          <w:color w:val="23282A"/>
          <w:w w:val="105"/>
        </w:rPr>
        <w:t xml:space="preserve"> sanitaria; </w:t>
      </w:r>
      <w:proofErr w:type="spellStart"/>
      <w:r>
        <w:rPr>
          <w:color w:val="23282A"/>
          <w:w w:val="105"/>
        </w:rPr>
        <w:t>tomando</w:t>
      </w:r>
      <w:proofErr w:type="spellEnd"/>
      <w:r>
        <w:rPr>
          <w:color w:val="23282A"/>
          <w:w w:val="105"/>
        </w:rPr>
        <w:t xml:space="preserve"> </w:t>
      </w:r>
      <w:proofErr w:type="spellStart"/>
      <w:r>
        <w:rPr>
          <w:color w:val="23282A"/>
          <w:w w:val="105"/>
        </w:rPr>
        <w:t>en</w:t>
      </w:r>
      <w:proofErr w:type="spellEnd"/>
      <w:r>
        <w:rPr>
          <w:color w:val="23282A"/>
          <w:w w:val="105"/>
        </w:rPr>
        <w:t xml:space="preserve"> </w:t>
      </w:r>
      <w:proofErr w:type="spellStart"/>
      <w:r>
        <w:rPr>
          <w:color w:val="23282A"/>
          <w:w w:val="105"/>
        </w:rPr>
        <w:t>cuenta</w:t>
      </w:r>
      <w:proofErr w:type="spellEnd"/>
      <w:r>
        <w:rPr>
          <w:color w:val="23282A"/>
          <w:w w:val="105"/>
        </w:rPr>
        <w:t xml:space="preserve"> </w:t>
      </w:r>
      <w:proofErr w:type="spellStart"/>
      <w:r>
        <w:rPr>
          <w:color w:val="23282A"/>
          <w:w w:val="105"/>
        </w:rPr>
        <w:t>en</w:t>
      </w:r>
      <w:proofErr w:type="spellEnd"/>
      <w:r>
        <w:rPr>
          <w:color w:val="23282A"/>
          <w:w w:val="105"/>
        </w:rPr>
        <w:t xml:space="preserve"> </w:t>
      </w:r>
      <w:proofErr w:type="spellStart"/>
      <w:r>
        <w:rPr>
          <w:color w:val="23282A"/>
          <w:w w:val="105"/>
        </w:rPr>
        <w:t>todo</w:t>
      </w:r>
      <w:proofErr w:type="spellEnd"/>
      <w:r>
        <w:rPr>
          <w:color w:val="23282A"/>
          <w:w w:val="105"/>
        </w:rPr>
        <w:t xml:space="preserve"> </w:t>
      </w:r>
      <w:proofErr w:type="spellStart"/>
      <w:r>
        <w:rPr>
          <w:color w:val="23282A"/>
          <w:w w:val="105"/>
        </w:rPr>
        <w:t>momento</w:t>
      </w:r>
      <w:proofErr w:type="spellEnd"/>
      <w:r>
        <w:rPr>
          <w:color w:val="23282A"/>
          <w:w w:val="105"/>
        </w:rPr>
        <w:t xml:space="preserve"> la </w:t>
      </w:r>
      <w:proofErr w:type="spellStart"/>
      <w:r>
        <w:rPr>
          <w:color w:val="23282A"/>
          <w:w w:val="105"/>
        </w:rPr>
        <w:t>situación</w:t>
      </w:r>
      <w:proofErr w:type="spellEnd"/>
      <w:r>
        <w:rPr>
          <w:color w:val="23282A"/>
          <w:w w:val="105"/>
        </w:rPr>
        <w:t xml:space="preserve"> de </w:t>
      </w:r>
      <w:proofErr w:type="spellStart"/>
      <w:r>
        <w:rPr>
          <w:color w:val="23282A"/>
          <w:w w:val="105"/>
        </w:rPr>
        <w:t>todas</w:t>
      </w:r>
      <w:proofErr w:type="spellEnd"/>
      <w:r>
        <w:rPr>
          <w:color w:val="23282A"/>
          <w:w w:val="105"/>
        </w:rPr>
        <w:t xml:space="preserve"> </w:t>
      </w:r>
      <w:r>
        <w:rPr>
          <w:color w:val="343838"/>
          <w:w w:val="105"/>
        </w:rPr>
        <w:t xml:space="preserve">las </w:t>
      </w:r>
      <w:proofErr w:type="spellStart"/>
      <w:r>
        <w:rPr>
          <w:color w:val="343838"/>
          <w:w w:val="105"/>
        </w:rPr>
        <w:t>familias</w:t>
      </w:r>
      <w:proofErr w:type="spellEnd"/>
      <w:r>
        <w:rPr>
          <w:color w:val="343838"/>
          <w:w w:val="105"/>
        </w:rPr>
        <w:t xml:space="preserve"> </w:t>
      </w:r>
      <w:proofErr w:type="spellStart"/>
      <w:r>
        <w:rPr>
          <w:color w:val="23282A"/>
          <w:w w:val="105"/>
        </w:rPr>
        <w:t>tlajomolquenses</w:t>
      </w:r>
      <w:proofErr w:type="spellEnd"/>
      <w:r>
        <w:rPr>
          <w:color w:val="23282A"/>
          <w:w w:val="105"/>
        </w:rPr>
        <w:t xml:space="preserve"> </w:t>
      </w:r>
      <w:r>
        <w:rPr>
          <w:color w:val="343838"/>
          <w:w w:val="105"/>
        </w:rPr>
        <w:t xml:space="preserve">y las </w:t>
      </w:r>
      <w:proofErr w:type="spellStart"/>
      <w:r>
        <w:rPr>
          <w:color w:val="23282A"/>
          <w:w w:val="105"/>
        </w:rPr>
        <w:t>nuevas</w:t>
      </w:r>
      <w:proofErr w:type="spellEnd"/>
      <w:r>
        <w:rPr>
          <w:color w:val="23282A"/>
          <w:w w:val="105"/>
        </w:rPr>
        <w:t xml:space="preserve"> </w:t>
      </w:r>
      <w:proofErr w:type="spellStart"/>
      <w:r>
        <w:rPr>
          <w:color w:val="23282A"/>
          <w:w w:val="105"/>
        </w:rPr>
        <w:t>modalidades</w:t>
      </w:r>
      <w:proofErr w:type="spellEnd"/>
      <w:r>
        <w:rPr>
          <w:color w:val="23282A"/>
          <w:w w:val="105"/>
        </w:rPr>
        <w:t xml:space="preserve"> de </w:t>
      </w:r>
      <w:proofErr w:type="spellStart"/>
      <w:r>
        <w:rPr>
          <w:color w:val="23282A"/>
          <w:w w:val="105"/>
        </w:rPr>
        <w:t>educación</w:t>
      </w:r>
      <w:proofErr w:type="spellEnd"/>
      <w:r>
        <w:rPr>
          <w:color w:val="23282A"/>
          <w:w w:val="105"/>
        </w:rPr>
        <w:t xml:space="preserve"> a </w:t>
      </w:r>
      <w:proofErr w:type="spellStart"/>
      <w:r>
        <w:rPr>
          <w:color w:val="23282A"/>
          <w:w w:val="105"/>
        </w:rPr>
        <w:t>distancia</w:t>
      </w:r>
      <w:proofErr w:type="spellEnd"/>
      <w:r>
        <w:rPr>
          <w:color w:val="23282A"/>
          <w:w w:val="105"/>
        </w:rPr>
        <w:t>.</w:t>
      </w: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spacing w:before="2"/>
        <w:rPr>
          <w:sz w:val="37"/>
        </w:rPr>
      </w:pPr>
    </w:p>
    <w:p w:rsidR="007369A1" w:rsidRDefault="001B5481">
      <w:pPr>
        <w:pStyle w:val="Textoindependiente"/>
        <w:spacing w:line="372" w:lineRule="auto"/>
        <w:ind w:left="1271" w:right="1240" w:firstLine="6"/>
        <w:jc w:val="both"/>
      </w:pPr>
      <w:r>
        <w:rPr>
          <w:noProof/>
        </w:rPr>
        <w:drawing>
          <wp:anchor distT="0" distB="0" distL="0" distR="0" simplePos="0" relativeHeight="487215104" behindDoc="1" locked="0" layoutInCell="1" allowOverlap="1">
            <wp:simplePos x="0" y="0"/>
            <wp:positionH relativeFrom="page">
              <wp:posOffset>3503216</wp:posOffset>
            </wp:positionH>
            <wp:positionV relativeFrom="paragraph">
              <wp:posOffset>2221409</wp:posOffset>
            </wp:positionV>
            <wp:extent cx="2917313" cy="1625968"/>
            <wp:effectExtent l="0" t="0" r="0" b="0"/>
            <wp:wrapNone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313" cy="162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82A"/>
          <w:w w:val="105"/>
        </w:rPr>
        <w:t xml:space="preserve">Un </w:t>
      </w:r>
      <w:proofErr w:type="spellStart"/>
      <w:r>
        <w:rPr>
          <w:color w:val="23282A"/>
          <w:w w:val="105"/>
        </w:rPr>
        <w:t>mecanismos</w:t>
      </w:r>
      <w:proofErr w:type="spellEnd"/>
      <w:r>
        <w:rPr>
          <w:color w:val="23282A"/>
          <w:w w:val="105"/>
        </w:rPr>
        <w:t xml:space="preserve"> de </w:t>
      </w:r>
      <w:proofErr w:type="spellStart"/>
      <w:r>
        <w:rPr>
          <w:color w:val="23282A"/>
          <w:w w:val="105"/>
        </w:rPr>
        <w:t>participación</w:t>
      </w:r>
      <w:proofErr w:type="spellEnd"/>
      <w:r>
        <w:rPr>
          <w:color w:val="23282A"/>
          <w:w w:val="105"/>
        </w:rPr>
        <w:t xml:space="preserve"> </w:t>
      </w:r>
      <w:proofErr w:type="spellStart"/>
      <w:r>
        <w:rPr>
          <w:color w:val="23282A"/>
          <w:w w:val="105"/>
        </w:rPr>
        <w:t>ciudadana</w:t>
      </w:r>
      <w:proofErr w:type="spellEnd"/>
      <w:r>
        <w:rPr>
          <w:color w:val="23282A"/>
          <w:w w:val="105"/>
        </w:rPr>
        <w:t xml:space="preserve"> </w:t>
      </w:r>
      <w:proofErr w:type="spellStart"/>
      <w:r>
        <w:rPr>
          <w:color w:val="23282A"/>
          <w:w w:val="105"/>
        </w:rPr>
        <w:t>establecido</w:t>
      </w:r>
      <w:proofErr w:type="spellEnd"/>
      <w:r>
        <w:rPr>
          <w:color w:val="23282A"/>
          <w:w w:val="105"/>
        </w:rPr>
        <w:t xml:space="preserve"> </w:t>
      </w:r>
      <w:proofErr w:type="spellStart"/>
      <w:r>
        <w:rPr>
          <w:color w:val="23282A"/>
          <w:w w:val="105"/>
        </w:rPr>
        <w:t>en</w:t>
      </w:r>
      <w:proofErr w:type="spellEnd"/>
      <w:r>
        <w:rPr>
          <w:color w:val="23282A"/>
          <w:w w:val="105"/>
        </w:rPr>
        <w:t xml:space="preserve"> el </w:t>
      </w:r>
      <w:proofErr w:type="spellStart"/>
      <w:r>
        <w:rPr>
          <w:color w:val="23282A"/>
          <w:w w:val="105"/>
        </w:rPr>
        <w:t>Reglamento</w:t>
      </w:r>
      <w:proofErr w:type="spellEnd"/>
      <w:r>
        <w:rPr>
          <w:color w:val="23282A"/>
          <w:w w:val="105"/>
        </w:rPr>
        <w:t xml:space="preserve"> de </w:t>
      </w:r>
      <w:r>
        <w:rPr>
          <w:color w:val="343838"/>
          <w:w w:val="105"/>
        </w:rPr>
        <w:t xml:space="preserve">la </w:t>
      </w:r>
      <w:proofErr w:type="spellStart"/>
      <w:r>
        <w:rPr>
          <w:color w:val="23282A"/>
          <w:w w:val="105"/>
        </w:rPr>
        <w:t>Administración</w:t>
      </w:r>
      <w:proofErr w:type="spellEnd"/>
      <w:r>
        <w:rPr>
          <w:color w:val="23282A"/>
          <w:w w:val="105"/>
        </w:rPr>
        <w:t xml:space="preserve"> </w:t>
      </w:r>
      <w:proofErr w:type="spellStart"/>
      <w:r>
        <w:rPr>
          <w:color w:val="23282A"/>
          <w:w w:val="105"/>
        </w:rPr>
        <w:t>Pública</w:t>
      </w:r>
      <w:proofErr w:type="spellEnd"/>
      <w:r>
        <w:rPr>
          <w:color w:val="23282A"/>
          <w:w w:val="105"/>
        </w:rPr>
        <w:t xml:space="preserve"> del Municipio de </w:t>
      </w:r>
      <w:proofErr w:type="spellStart"/>
      <w:r>
        <w:rPr>
          <w:color w:val="23282A"/>
          <w:w w:val="105"/>
        </w:rPr>
        <w:t>Tlajomulco</w:t>
      </w:r>
      <w:proofErr w:type="spellEnd"/>
      <w:r>
        <w:rPr>
          <w:color w:val="23282A"/>
          <w:w w:val="105"/>
        </w:rPr>
        <w:t xml:space="preserve"> de </w:t>
      </w:r>
      <w:proofErr w:type="spellStart"/>
      <w:r>
        <w:rPr>
          <w:color w:val="23282A"/>
          <w:spacing w:val="-6"/>
          <w:w w:val="105"/>
        </w:rPr>
        <w:t>Zúñiga</w:t>
      </w:r>
      <w:proofErr w:type="spellEnd"/>
      <w:r>
        <w:rPr>
          <w:color w:val="545454"/>
          <w:spacing w:val="-6"/>
          <w:w w:val="105"/>
        </w:rPr>
        <w:t xml:space="preserve">, </w:t>
      </w:r>
      <w:r>
        <w:rPr>
          <w:color w:val="343838"/>
          <w:w w:val="105"/>
        </w:rPr>
        <w:t xml:space="preserve">Jalisco </w:t>
      </w:r>
      <w:r>
        <w:rPr>
          <w:color w:val="343838"/>
          <w:w w:val="105"/>
          <w:sz w:val="22"/>
        </w:rPr>
        <w:t xml:space="preserve">y </w:t>
      </w:r>
      <w:r>
        <w:rPr>
          <w:color w:val="23282A"/>
          <w:w w:val="105"/>
        </w:rPr>
        <w:t xml:space="preserve">del </w:t>
      </w:r>
      <w:proofErr w:type="spellStart"/>
      <w:r>
        <w:rPr>
          <w:color w:val="23282A"/>
          <w:w w:val="105"/>
        </w:rPr>
        <w:t>Reglamento</w:t>
      </w:r>
      <w:proofErr w:type="spellEnd"/>
      <w:r>
        <w:rPr>
          <w:color w:val="23282A"/>
          <w:w w:val="105"/>
        </w:rPr>
        <w:t xml:space="preserve"> de </w:t>
      </w:r>
      <w:proofErr w:type="spellStart"/>
      <w:r>
        <w:rPr>
          <w:color w:val="343838"/>
          <w:w w:val="105"/>
        </w:rPr>
        <w:t>Participación</w:t>
      </w:r>
      <w:proofErr w:type="spellEnd"/>
      <w:r>
        <w:rPr>
          <w:color w:val="343838"/>
          <w:w w:val="105"/>
        </w:rPr>
        <w:t xml:space="preserve"> </w:t>
      </w:r>
      <w:proofErr w:type="spellStart"/>
      <w:r>
        <w:rPr>
          <w:color w:val="23282A"/>
          <w:w w:val="105"/>
        </w:rPr>
        <w:t>Ciudadana</w:t>
      </w:r>
      <w:proofErr w:type="spellEnd"/>
      <w:r>
        <w:rPr>
          <w:color w:val="23282A"/>
          <w:w w:val="105"/>
        </w:rPr>
        <w:t xml:space="preserve"> para </w:t>
      </w:r>
      <w:r>
        <w:rPr>
          <w:color w:val="343838"/>
          <w:w w:val="105"/>
        </w:rPr>
        <w:t xml:space="preserve">la </w:t>
      </w:r>
      <w:proofErr w:type="spellStart"/>
      <w:r>
        <w:rPr>
          <w:color w:val="23282A"/>
          <w:w w:val="105"/>
        </w:rPr>
        <w:t>Gobernanza</w:t>
      </w:r>
      <w:proofErr w:type="spellEnd"/>
      <w:r>
        <w:rPr>
          <w:color w:val="23282A"/>
          <w:w w:val="105"/>
        </w:rPr>
        <w:t xml:space="preserve"> del Municipio de </w:t>
      </w:r>
      <w:proofErr w:type="spellStart"/>
      <w:r>
        <w:rPr>
          <w:color w:val="23282A"/>
          <w:w w:val="105"/>
        </w:rPr>
        <w:t>Tlajomulco</w:t>
      </w:r>
      <w:proofErr w:type="spellEnd"/>
      <w:r>
        <w:rPr>
          <w:color w:val="23282A"/>
          <w:spacing w:val="4"/>
          <w:w w:val="105"/>
        </w:rPr>
        <w:t xml:space="preserve"> </w:t>
      </w:r>
      <w:r>
        <w:rPr>
          <w:color w:val="23282A"/>
          <w:w w:val="105"/>
        </w:rPr>
        <w:t>de</w:t>
      </w:r>
      <w:r>
        <w:rPr>
          <w:color w:val="23282A"/>
          <w:spacing w:val="-12"/>
          <w:w w:val="105"/>
        </w:rPr>
        <w:t xml:space="preserve"> </w:t>
      </w:r>
      <w:proofErr w:type="spellStart"/>
      <w:r>
        <w:rPr>
          <w:color w:val="23282A"/>
          <w:w w:val="105"/>
        </w:rPr>
        <w:t>Zúñiga</w:t>
      </w:r>
      <w:proofErr w:type="spellEnd"/>
      <w:r>
        <w:rPr>
          <w:color w:val="23282A"/>
          <w:w w:val="105"/>
        </w:rPr>
        <w:t>, Jalisco;</w:t>
      </w:r>
      <w:r>
        <w:rPr>
          <w:color w:val="23282A"/>
          <w:w w:val="105"/>
        </w:rPr>
        <w:t xml:space="preserve"> es</w:t>
      </w:r>
      <w:r>
        <w:rPr>
          <w:color w:val="23282A"/>
          <w:spacing w:val="-12"/>
          <w:w w:val="105"/>
        </w:rPr>
        <w:t xml:space="preserve"> </w:t>
      </w:r>
      <w:r>
        <w:rPr>
          <w:color w:val="23282A"/>
          <w:w w:val="105"/>
        </w:rPr>
        <w:t>el</w:t>
      </w:r>
      <w:r>
        <w:rPr>
          <w:color w:val="23282A"/>
          <w:spacing w:val="-12"/>
          <w:w w:val="105"/>
        </w:rPr>
        <w:t xml:space="preserve"> </w:t>
      </w:r>
      <w:r>
        <w:rPr>
          <w:color w:val="23282A"/>
          <w:w w:val="105"/>
        </w:rPr>
        <w:t>Cabildo</w:t>
      </w:r>
      <w:r>
        <w:rPr>
          <w:color w:val="23282A"/>
          <w:spacing w:val="-3"/>
          <w:w w:val="105"/>
        </w:rPr>
        <w:t xml:space="preserve"> </w:t>
      </w:r>
      <w:proofErr w:type="spellStart"/>
      <w:r>
        <w:rPr>
          <w:color w:val="343838"/>
          <w:w w:val="105"/>
        </w:rPr>
        <w:t>Infantil</w:t>
      </w:r>
      <w:proofErr w:type="spellEnd"/>
      <w:r>
        <w:rPr>
          <w:color w:val="343838"/>
          <w:w w:val="105"/>
        </w:rPr>
        <w:t>,</w:t>
      </w:r>
      <w:r>
        <w:rPr>
          <w:color w:val="343838"/>
          <w:spacing w:val="3"/>
          <w:w w:val="105"/>
        </w:rPr>
        <w:t xml:space="preserve"> </w:t>
      </w:r>
      <w:r>
        <w:rPr>
          <w:color w:val="23282A"/>
          <w:w w:val="105"/>
        </w:rPr>
        <w:t>el</w:t>
      </w:r>
      <w:r>
        <w:rPr>
          <w:color w:val="23282A"/>
          <w:spacing w:val="-14"/>
          <w:w w:val="105"/>
        </w:rPr>
        <w:t xml:space="preserve"> </w:t>
      </w:r>
      <w:proofErr w:type="spellStart"/>
      <w:r>
        <w:rPr>
          <w:color w:val="23282A"/>
          <w:w w:val="105"/>
        </w:rPr>
        <w:t>cual</w:t>
      </w:r>
      <w:proofErr w:type="spellEnd"/>
      <w:r>
        <w:rPr>
          <w:color w:val="23282A"/>
          <w:spacing w:val="-7"/>
          <w:w w:val="105"/>
        </w:rPr>
        <w:t xml:space="preserve"> </w:t>
      </w:r>
      <w:r>
        <w:rPr>
          <w:color w:val="23282A"/>
          <w:w w:val="105"/>
        </w:rPr>
        <w:t>es</w:t>
      </w:r>
      <w:r>
        <w:rPr>
          <w:color w:val="23282A"/>
          <w:spacing w:val="-10"/>
          <w:w w:val="105"/>
        </w:rPr>
        <w:t xml:space="preserve"> </w:t>
      </w:r>
      <w:r>
        <w:rPr>
          <w:color w:val="23282A"/>
          <w:w w:val="105"/>
        </w:rPr>
        <w:t>un</w:t>
      </w:r>
      <w:r>
        <w:rPr>
          <w:color w:val="23282A"/>
          <w:spacing w:val="-12"/>
          <w:w w:val="105"/>
        </w:rPr>
        <w:t xml:space="preserve"> </w:t>
      </w:r>
      <w:proofErr w:type="spellStart"/>
      <w:r>
        <w:rPr>
          <w:color w:val="23282A"/>
          <w:w w:val="105"/>
        </w:rPr>
        <w:t>espacio</w:t>
      </w:r>
      <w:proofErr w:type="spellEnd"/>
      <w:r>
        <w:rPr>
          <w:color w:val="23282A"/>
          <w:spacing w:val="-3"/>
          <w:w w:val="105"/>
        </w:rPr>
        <w:t xml:space="preserve"> </w:t>
      </w:r>
      <w:r>
        <w:rPr>
          <w:color w:val="23282A"/>
          <w:w w:val="105"/>
        </w:rPr>
        <w:t>para</w:t>
      </w:r>
      <w:r>
        <w:rPr>
          <w:color w:val="23282A"/>
          <w:spacing w:val="-3"/>
          <w:w w:val="105"/>
        </w:rPr>
        <w:t xml:space="preserve"> </w:t>
      </w:r>
      <w:r>
        <w:rPr>
          <w:color w:val="23282A"/>
          <w:w w:val="105"/>
        </w:rPr>
        <w:t>que las</w:t>
      </w:r>
      <w:r>
        <w:rPr>
          <w:color w:val="23282A"/>
          <w:spacing w:val="-10"/>
          <w:w w:val="105"/>
        </w:rPr>
        <w:t xml:space="preserve"> </w:t>
      </w:r>
      <w:proofErr w:type="spellStart"/>
      <w:r>
        <w:rPr>
          <w:color w:val="23282A"/>
          <w:w w:val="105"/>
        </w:rPr>
        <w:t>niñas</w:t>
      </w:r>
      <w:proofErr w:type="spellEnd"/>
      <w:r>
        <w:rPr>
          <w:color w:val="23282A"/>
          <w:spacing w:val="-4"/>
          <w:w w:val="105"/>
        </w:rPr>
        <w:t xml:space="preserve"> </w:t>
      </w:r>
      <w:r>
        <w:rPr>
          <w:rFonts w:ascii="Times New Roman" w:hAnsi="Times New Roman"/>
          <w:color w:val="343838"/>
          <w:w w:val="105"/>
          <w:sz w:val="27"/>
        </w:rPr>
        <w:t>y</w:t>
      </w:r>
      <w:r>
        <w:rPr>
          <w:rFonts w:ascii="Times New Roman" w:hAnsi="Times New Roman"/>
          <w:color w:val="343838"/>
          <w:spacing w:val="-13"/>
          <w:w w:val="105"/>
          <w:sz w:val="27"/>
        </w:rPr>
        <w:t xml:space="preserve"> </w:t>
      </w:r>
      <w:proofErr w:type="spellStart"/>
      <w:r>
        <w:rPr>
          <w:color w:val="343838"/>
          <w:w w:val="105"/>
        </w:rPr>
        <w:t>niños</w:t>
      </w:r>
      <w:proofErr w:type="spellEnd"/>
      <w:r>
        <w:rPr>
          <w:color w:val="343838"/>
          <w:spacing w:val="-5"/>
          <w:w w:val="105"/>
        </w:rPr>
        <w:t xml:space="preserve"> </w:t>
      </w:r>
      <w:r>
        <w:rPr>
          <w:color w:val="23282A"/>
          <w:w w:val="105"/>
        </w:rPr>
        <w:t>del</w:t>
      </w:r>
      <w:r>
        <w:rPr>
          <w:color w:val="23282A"/>
          <w:spacing w:val="-9"/>
          <w:w w:val="105"/>
        </w:rPr>
        <w:t xml:space="preserve"> </w:t>
      </w:r>
      <w:proofErr w:type="spellStart"/>
      <w:r>
        <w:rPr>
          <w:color w:val="23282A"/>
          <w:w w:val="105"/>
        </w:rPr>
        <w:t>municipio</w:t>
      </w:r>
      <w:proofErr w:type="spellEnd"/>
      <w:r>
        <w:rPr>
          <w:color w:val="23282A"/>
          <w:w w:val="105"/>
        </w:rPr>
        <w:t>,</w:t>
      </w:r>
      <w:r>
        <w:rPr>
          <w:color w:val="23282A"/>
          <w:spacing w:val="4"/>
          <w:w w:val="105"/>
        </w:rPr>
        <w:t xml:space="preserve"> </w:t>
      </w:r>
      <w:proofErr w:type="spellStart"/>
      <w:r>
        <w:rPr>
          <w:color w:val="23282A"/>
          <w:w w:val="105"/>
        </w:rPr>
        <w:t>puedan</w:t>
      </w:r>
      <w:proofErr w:type="spellEnd"/>
      <w:r>
        <w:rPr>
          <w:color w:val="23282A"/>
          <w:w w:val="105"/>
        </w:rPr>
        <w:t xml:space="preserve"> </w:t>
      </w:r>
      <w:proofErr w:type="spellStart"/>
      <w:r>
        <w:rPr>
          <w:color w:val="23282A"/>
          <w:w w:val="105"/>
        </w:rPr>
        <w:t>expresar</w:t>
      </w:r>
      <w:proofErr w:type="spellEnd"/>
      <w:r>
        <w:rPr>
          <w:color w:val="23282A"/>
          <w:spacing w:val="7"/>
          <w:w w:val="105"/>
        </w:rPr>
        <w:t xml:space="preserve"> </w:t>
      </w:r>
      <w:r>
        <w:rPr>
          <w:rFonts w:ascii="Times New Roman" w:hAnsi="Times New Roman"/>
          <w:color w:val="343838"/>
          <w:w w:val="105"/>
          <w:sz w:val="27"/>
        </w:rPr>
        <w:t>y</w:t>
      </w:r>
      <w:r>
        <w:rPr>
          <w:rFonts w:ascii="Times New Roman" w:hAnsi="Times New Roman"/>
          <w:color w:val="343838"/>
          <w:spacing w:val="-17"/>
          <w:w w:val="105"/>
          <w:sz w:val="27"/>
        </w:rPr>
        <w:t xml:space="preserve"> </w:t>
      </w:r>
      <w:proofErr w:type="spellStart"/>
      <w:r>
        <w:rPr>
          <w:color w:val="23282A"/>
          <w:w w:val="105"/>
        </w:rPr>
        <w:t>proponer</w:t>
      </w:r>
      <w:proofErr w:type="spellEnd"/>
      <w:r>
        <w:rPr>
          <w:color w:val="23282A"/>
          <w:spacing w:val="5"/>
          <w:w w:val="105"/>
        </w:rPr>
        <w:t xml:space="preserve"> </w:t>
      </w:r>
      <w:r>
        <w:rPr>
          <w:color w:val="23282A"/>
          <w:w w:val="105"/>
        </w:rPr>
        <w:t>sus</w:t>
      </w:r>
      <w:r>
        <w:rPr>
          <w:color w:val="23282A"/>
          <w:spacing w:val="-8"/>
          <w:w w:val="105"/>
        </w:rPr>
        <w:t xml:space="preserve"> </w:t>
      </w:r>
      <w:r>
        <w:rPr>
          <w:color w:val="23282A"/>
          <w:w w:val="105"/>
        </w:rPr>
        <w:t>ideas</w:t>
      </w:r>
      <w:r>
        <w:rPr>
          <w:color w:val="23282A"/>
          <w:spacing w:val="-4"/>
          <w:w w:val="105"/>
        </w:rPr>
        <w:t xml:space="preserve"> </w:t>
      </w:r>
      <w:r>
        <w:rPr>
          <w:rFonts w:ascii="Times New Roman" w:hAnsi="Times New Roman"/>
          <w:color w:val="343838"/>
          <w:w w:val="105"/>
          <w:sz w:val="27"/>
        </w:rPr>
        <w:t>y</w:t>
      </w:r>
      <w:r>
        <w:rPr>
          <w:rFonts w:ascii="Times New Roman" w:hAnsi="Times New Roman"/>
          <w:color w:val="343838"/>
          <w:spacing w:val="-15"/>
          <w:w w:val="105"/>
          <w:sz w:val="27"/>
        </w:rPr>
        <w:t xml:space="preserve"> </w:t>
      </w:r>
      <w:proofErr w:type="spellStart"/>
      <w:r>
        <w:rPr>
          <w:color w:val="23282A"/>
          <w:w w:val="105"/>
        </w:rPr>
        <w:t>opiniones</w:t>
      </w:r>
      <w:proofErr w:type="spellEnd"/>
      <w:r>
        <w:rPr>
          <w:color w:val="23282A"/>
          <w:w w:val="105"/>
        </w:rPr>
        <w:t xml:space="preserve"> </w:t>
      </w:r>
      <w:proofErr w:type="spellStart"/>
      <w:r>
        <w:rPr>
          <w:color w:val="23282A"/>
          <w:w w:val="105"/>
        </w:rPr>
        <w:t>en</w:t>
      </w:r>
      <w:proofErr w:type="spellEnd"/>
      <w:r>
        <w:rPr>
          <w:color w:val="23282A"/>
          <w:spacing w:val="-13"/>
          <w:w w:val="105"/>
        </w:rPr>
        <w:t xml:space="preserve"> </w:t>
      </w:r>
      <w:proofErr w:type="spellStart"/>
      <w:r>
        <w:rPr>
          <w:color w:val="23282A"/>
          <w:w w:val="105"/>
        </w:rPr>
        <w:t>beneficio</w:t>
      </w:r>
      <w:proofErr w:type="spellEnd"/>
      <w:r>
        <w:rPr>
          <w:color w:val="23282A"/>
          <w:spacing w:val="2"/>
          <w:w w:val="105"/>
        </w:rPr>
        <w:t xml:space="preserve"> </w:t>
      </w:r>
      <w:r>
        <w:rPr>
          <w:color w:val="23282A"/>
          <w:w w:val="105"/>
        </w:rPr>
        <w:t>de</w:t>
      </w:r>
      <w:r>
        <w:rPr>
          <w:color w:val="23282A"/>
          <w:spacing w:val="-10"/>
          <w:w w:val="105"/>
        </w:rPr>
        <w:t xml:space="preserve"> </w:t>
      </w:r>
      <w:proofErr w:type="spellStart"/>
      <w:r>
        <w:rPr>
          <w:color w:val="23282A"/>
          <w:w w:val="105"/>
        </w:rPr>
        <w:t>todos</w:t>
      </w:r>
      <w:proofErr w:type="spellEnd"/>
      <w:r>
        <w:rPr>
          <w:color w:val="23282A"/>
          <w:spacing w:val="-5"/>
          <w:w w:val="105"/>
        </w:rPr>
        <w:t xml:space="preserve"> </w:t>
      </w:r>
      <w:r>
        <w:rPr>
          <w:color w:val="343838"/>
          <w:w w:val="105"/>
        </w:rPr>
        <w:t>los</w:t>
      </w:r>
      <w:r>
        <w:rPr>
          <w:color w:val="343838"/>
          <w:spacing w:val="-9"/>
          <w:w w:val="105"/>
        </w:rPr>
        <w:t xml:space="preserve"> </w:t>
      </w:r>
      <w:proofErr w:type="spellStart"/>
      <w:r>
        <w:rPr>
          <w:color w:val="343838"/>
          <w:w w:val="105"/>
        </w:rPr>
        <w:t>habitantes</w:t>
      </w:r>
      <w:proofErr w:type="spellEnd"/>
      <w:r>
        <w:rPr>
          <w:color w:val="343838"/>
          <w:spacing w:val="7"/>
          <w:w w:val="105"/>
        </w:rPr>
        <w:t xml:space="preserve"> </w:t>
      </w:r>
      <w:r>
        <w:rPr>
          <w:color w:val="23282A"/>
          <w:w w:val="105"/>
        </w:rPr>
        <w:t>del</w:t>
      </w:r>
      <w:r>
        <w:rPr>
          <w:color w:val="23282A"/>
          <w:spacing w:val="-14"/>
          <w:w w:val="105"/>
        </w:rPr>
        <w:t xml:space="preserve"> </w:t>
      </w:r>
      <w:proofErr w:type="spellStart"/>
      <w:r>
        <w:rPr>
          <w:color w:val="23282A"/>
          <w:w w:val="105"/>
        </w:rPr>
        <w:t>municipio</w:t>
      </w:r>
      <w:proofErr w:type="spellEnd"/>
      <w:r>
        <w:rPr>
          <w:color w:val="23282A"/>
          <w:w w:val="105"/>
        </w:rPr>
        <w:t>.</w:t>
      </w:r>
      <w:r>
        <w:rPr>
          <w:color w:val="23282A"/>
          <w:spacing w:val="3"/>
          <w:w w:val="105"/>
        </w:rPr>
        <w:t xml:space="preserve"> </w:t>
      </w:r>
      <w:r>
        <w:rPr>
          <w:color w:val="23282A"/>
          <w:w w:val="105"/>
        </w:rPr>
        <w:t>Este</w:t>
      </w:r>
      <w:r>
        <w:rPr>
          <w:color w:val="23282A"/>
          <w:spacing w:val="-8"/>
          <w:w w:val="105"/>
        </w:rPr>
        <w:t xml:space="preserve"> </w:t>
      </w:r>
      <w:r>
        <w:rPr>
          <w:color w:val="23282A"/>
          <w:w w:val="105"/>
        </w:rPr>
        <w:t xml:space="preserve">cabildo </w:t>
      </w:r>
      <w:proofErr w:type="spellStart"/>
      <w:r>
        <w:rPr>
          <w:color w:val="343838"/>
          <w:w w:val="105"/>
        </w:rPr>
        <w:t>infantil</w:t>
      </w:r>
      <w:proofErr w:type="spellEnd"/>
      <w:r>
        <w:rPr>
          <w:color w:val="343838"/>
          <w:spacing w:val="-3"/>
          <w:w w:val="105"/>
        </w:rPr>
        <w:t xml:space="preserve"> </w:t>
      </w:r>
      <w:r>
        <w:rPr>
          <w:color w:val="23282A"/>
          <w:w w:val="105"/>
        </w:rPr>
        <w:t>se</w:t>
      </w:r>
      <w:r>
        <w:rPr>
          <w:color w:val="23282A"/>
          <w:spacing w:val="-7"/>
          <w:w w:val="105"/>
        </w:rPr>
        <w:t xml:space="preserve"> </w:t>
      </w:r>
      <w:proofErr w:type="spellStart"/>
      <w:r>
        <w:rPr>
          <w:color w:val="23282A"/>
          <w:w w:val="105"/>
        </w:rPr>
        <w:t>postergó</w:t>
      </w:r>
      <w:proofErr w:type="spellEnd"/>
      <w:r>
        <w:rPr>
          <w:color w:val="23282A"/>
          <w:w w:val="105"/>
        </w:rPr>
        <w:t xml:space="preserve"> por las </w:t>
      </w:r>
      <w:proofErr w:type="spellStart"/>
      <w:r>
        <w:rPr>
          <w:color w:val="23282A"/>
          <w:w w:val="105"/>
        </w:rPr>
        <w:t>medidas</w:t>
      </w:r>
      <w:proofErr w:type="spellEnd"/>
      <w:r>
        <w:rPr>
          <w:color w:val="23282A"/>
          <w:w w:val="105"/>
        </w:rPr>
        <w:t xml:space="preserve"> </w:t>
      </w:r>
      <w:proofErr w:type="spellStart"/>
      <w:r>
        <w:rPr>
          <w:color w:val="23282A"/>
          <w:w w:val="105"/>
        </w:rPr>
        <w:t>sanitarias</w:t>
      </w:r>
      <w:proofErr w:type="spellEnd"/>
      <w:r>
        <w:rPr>
          <w:color w:val="23282A"/>
          <w:w w:val="105"/>
        </w:rPr>
        <w:t xml:space="preserve"> que </w:t>
      </w:r>
      <w:proofErr w:type="spellStart"/>
      <w:r>
        <w:rPr>
          <w:color w:val="23282A"/>
          <w:w w:val="105"/>
        </w:rPr>
        <w:t>estamos</w:t>
      </w:r>
      <w:proofErr w:type="spellEnd"/>
      <w:r>
        <w:rPr>
          <w:color w:val="23282A"/>
          <w:w w:val="105"/>
        </w:rPr>
        <w:t xml:space="preserve"> </w:t>
      </w:r>
      <w:proofErr w:type="spellStart"/>
      <w:r>
        <w:rPr>
          <w:color w:val="23282A"/>
          <w:w w:val="105"/>
        </w:rPr>
        <w:t>enfrentando</w:t>
      </w:r>
      <w:proofErr w:type="spellEnd"/>
      <w:r>
        <w:rPr>
          <w:color w:val="23282A"/>
          <w:w w:val="105"/>
        </w:rPr>
        <w:t xml:space="preserve">, </w:t>
      </w:r>
      <w:proofErr w:type="spellStart"/>
      <w:r>
        <w:rPr>
          <w:color w:val="23282A"/>
          <w:w w:val="105"/>
        </w:rPr>
        <w:t>pero</w:t>
      </w:r>
      <w:proofErr w:type="spellEnd"/>
      <w:r>
        <w:rPr>
          <w:color w:val="23282A"/>
          <w:w w:val="105"/>
        </w:rPr>
        <w:t xml:space="preserve"> con el </w:t>
      </w:r>
      <w:proofErr w:type="spellStart"/>
      <w:r>
        <w:rPr>
          <w:color w:val="343838"/>
          <w:w w:val="105"/>
        </w:rPr>
        <w:t>regreso</w:t>
      </w:r>
      <w:proofErr w:type="spellEnd"/>
      <w:r>
        <w:rPr>
          <w:color w:val="343838"/>
          <w:w w:val="105"/>
        </w:rPr>
        <w:t xml:space="preserve"> </w:t>
      </w:r>
      <w:r>
        <w:rPr>
          <w:color w:val="23282A"/>
          <w:w w:val="105"/>
        </w:rPr>
        <w:t xml:space="preserve">a </w:t>
      </w:r>
      <w:proofErr w:type="spellStart"/>
      <w:r>
        <w:rPr>
          <w:color w:val="23282A"/>
          <w:w w:val="105"/>
        </w:rPr>
        <w:t>clases</w:t>
      </w:r>
      <w:proofErr w:type="spellEnd"/>
      <w:r>
        <w:rPr>
          <w:color w:val="23282A"/>
          <w:w w:val="105"/>
        </w:rPr>
        <w:t xml:space="preserve"> de </w:t>
      </w:r>
      <w:proofErr w:type="spellStart"/>
      <w:r>
        <w:rPr>
          <w:color w:val="23282A"/>
          <w:w w:val="105"/>
        </w:rPr>
        <w:t>manera</w:t>
      </w:r>
      <w:proofErr w:type="spellEnd"/>
      <w:r>
        <w:rPr>
          <w:color w:val="23282A"/>
          <w:w w:val="105"/>
        </w:rPr>
        <w:t xml:space="preserve"> </w:t>
      </w:r>
      <w:r>
        <w:rPr>
          <w:color w:val="343838"/>
          <w:w w:val="105"/>
        </w:rPr>
        <w:t xml:space="preserve">virtual, </w:t>
      </w:r>
      <w:proofErr w:type="spellStart"/>
      <w:r>
        <w:rPr>
          <w:color w:val="23282A"/>
          <w:w w:val="105"/>
        </w:rPr>
        <w:t>estamos</w:t>
      </w:r>
      <w:proofErr w:type="spellEnd"/>
      <w:r>
        <w:rPr>
          <w:color w:val="23282A"/>
          <w:w w:val="105"/>
        </w:rPr>
        <w:t xml:space="preserve"> </w:t>
      </w:r>
      <w:proofErr w:type="spellStart"/>
      <w:r>
        <w:rPr>
          <w:color w:val="23282A"/>
          <w:w w:val="105"/>
        </w:rPr>
        <w:t>próximos</w:t>
      </w:r>
      <w:proofErr w:type="spellEnd"/>
      <w:r>
        <w:rPr>
          <w:color w:val="23282A"/>
          <w:w w:val="105"/>
        </w:rPr>
        <w:t xml:space="preserve"> a </w:t>
      </w:r>
      <w:proofErr w:type="spellStart"/>
      <w:r>
        <w:rPr>
          <w:color w:val="23282A"/>
          <w:w w:val="105"/>
        </w:rPr>
        <w:t>sacar</w:t>
      </w:r>
      <w:proofErr w:type="spellEnd"/>
      <w:r>
        <w:rPr>
          <w:color w:val="23282A"/>
          <w:w w:val="105"/>
        </w:rPr>
        <w:t xml:space="preserve"> </w:t>
      </w:r>
      <w:proofErr w:type="spellStart"/>
      <w:r>
        <w:rPr>
          <w:color w:val="23282A"/>
          <w:w w:val="105"/>
        </w:rPr>
        <w:t>esta</w:t>
      </w:r>
      <w:proofErr w:type="spellEnd"/>
      <w:r>
        <w:rPr>
          <w:color w:val="23282A"/>
          <w:w w:val="105"/>
        </w:rPr>
        <w:t xml:space="preserve"> </w:t>
      </w:r>
      <w:proofErr w:type="spellStart"/>
      <w:r>
        <w:rPr>
          <w:color w:val="23282A"/>
          <w:w w:val="105"/>
        </w:rPr>
        <w:t>convocatoria</w:t>
      </w:r>
      <w:proofErr w:type="spellEnd"/>
      <w:r>
        <w:rPr>
          <w:color w:val="23282A"/>
          <w:w w:val="105"/>
        </w:rPr>
        <w:t xml:space="preserve"> </w:t>
      </w:r>
      <w:proofErr w:type="spellStart"/>
      <w:r>
        <w:rPr>
          <w:color w:val="23282A"/>
          <w:w w:val="105"/>
        </w:rPr>
        <w:t>en</w:t>
      </w:r>
      <w:proofErr w:type="spellEnd"/>
      <w:r>
        <w:rPr>
          <w:color w:val="23282A"/>
          <w:w w:val="105"/>
        </w:rPr>
        <w:t xml:space="preserve"> </w:t>
      </w:r>
      <w:proofErr w:type="spellStart"/>
      <w:r>
        <w:rPr>
          <w:color w:val="23282A"/>
          <w:w w:val="105"/>
        </w:rPr>
        <w:t>beneficio</w:t>
      </w:r>
      <w:proofErr w:type="spellEnd"/>
      <w:r>
        <w:rPr>
          <w:color w:val="23282A"/>
          <w:w w:val="105"/>
        </w:rPr>
        <w:t xml:space="preserve"> de </w:t>
      </w:r>
      <w:r>
        <w:rPr>
          <w:color w:val="343838"/>
          <w:w w:val="105"/>
        </w:rPr>
        <w:t xml:space="preserve">las </w:t>
      </w:r>
      <w:proofErr w:type="spellStart"/>
      <w:r>
        <w:rPr>
          <w:color w:val="23282A"/>
          <w:w w:val="105"/>
        </w:rPr>
        <w:t>niñas</w:t>
      </w:r>
      <w:proofErr w:type="spellEnd"/>
      <w:r>
        <w:rPr>
          <w:color w:val="23282A"/>
          <w:w w:val="105"/>
        </w:rPr>
        <w:t xml:space="preserve"> </w:t>
      </w:r>
      <w:r>
        <w:rPr>
          <w:color w:val="343838"/>
          <w:w w:val="105"/>
          <w:sz w:val="22"/>
        </w:rPr>
        <w:t xml:space="preserve">y </w:t>
      </w:r>
      <w:proofErr w:type="spellStart"/>
      <w:r>
        <w:rPr>
          <w:color w:val="23282A"/>
          <w:w w:val="105"/>
        </w:rPr>
        <w:t>niños</w:t>
      </w:r>
      <w:proofErr w:type="spellEnd"/>
      <w:r>
        <w:rPr>
          <w:color w:val="23282A"/>
          <w:w w:val="105"/>
        </w:rPr>
        <w:t xml:space="preserve"> del</w:t>
      </w:r>
      <w:r>
        <w:rPr>
          <w:color w:val="23282A"/>
          <w:spacing w:val="5"/>
          <w:w w:val="105"/>
        </w:rPr>
        <w:t xml:space="preserve"> </w:t>
      </w:r>
      <w:proofErr w:type="spellStart"/>
      <w:r>
        <w:rPr>
          <w:color w:val="23282A"/>
          <w:w w:val="105"/>
        </w:rPr>
        <w:t>municipio</w:t>
      </w:r>
      <w:proofErr w:type="spellEnd"/>
      <w:r>
        <w:rPr>
          <w:color w:val="23282A"/>
          <w:w w:val="105"/>
        </w:rPr>
        <w:t>.</w:t>
      </w: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spacing w:before="8"/>
        <w:rPr>
          <w:sz w:val="37"/>
        </w:rPr>
      </w:pPr>
    </w:p>
    <w:p w:rsidR="007369A1" w:rsidRDefault="007369A1" w:rsidP="002A1C78">
      <w:pPr>
        <w:spacing w:line="254" w:lineRule="auto"/>
        <w:ind w:left="1268" w:right="1256" w:firstLine="2"/>
        <w:jc w:val="both"/>
        <w:rPr>
          <w:sz w:val="13"/>
        </w:rPr>
      </w:pPr>
    </w:p>
    <w:p w:rsidR="007369A1" w:rsidRDefault="007369A1">
      <w:pPr>
        <w:rPr>
          <w:sz w:val="13"/>
        </w:rPr>
        <w:sectPr w:rsidR="007369A1">
          <w:pgSz w:w="12240" w:h="15840"/>
          <w:pgMar w:top="340" w:right="340" w:bottom="0" w:left="520" w:header="720" w:footer="720" w:gutter="0"/>
          <w:cols w:space="720"/>
        </w:sectPr>
      </w:pPr>
    </w:p>
    <w:p w:rsidR="007369A1" w:rsidRDefault="001B5481">
      <w:pPr>
        <w:pStyle w:val="Ttulo4"/>
        <w:spacing w:before="55" w:line="942" w:lineRule="exact"/>
        <w:rPr>
          <w:rFonts w:ascii="Arial"/>
        </w:rPr>
      </w:pPr>
      <w:r>
        <w:lastRenderedPageBreak/>
        <w:pict>
          <v:line id="_x0000_s1039" alt="" style="position:absolute;left:0;text-align:left;z-index:15754240;mso-wrap-edited:f;mso-width-percent:0;mso-height-percent:0;mso-position-horizontal-relative:page;mso-position-vertical-relative:page;mso-width-percent:0;mso-height-percent:0" from="604.3pt,374.45pt" to="604.3pt,374.45pt" strokeweight="1.102mm">
            <w10:wrap anchorx="page" anchory="page"/>
          </v:line>
        </w:pict>
      </w:r>
      <w:r>
        <w:pict>
          <v:line id="_x0000_s1038" alt="" style="position:absolute;left:0;text-align:left;z-index:15754752;mso-wrap-edited:f;mso-width-percent:0;mso-height-percent:0;mso-position-horizontal-relative:page;mso-position-vertical-relative:page;mso-width-percent:0;mso-height-percent:0" from="604.8pt,169.4pt" to="604.8pt,169.4pt" strokeweight="1.35625mm">
            <w10:wrap anchorx="page" anchory="page"/>
          </v:line>
        </w:pict>
      </w:r>
    </w:p>
    <w:p w:rsidR="007369A1" w:rsidRDefault="001B5481">
      <w:pPr>
        <w:pStyle w:val="Textoindependiente"/>
        <w:spacing w:line="218" w:lineRule="exact"/>
        <w:ind w:left="1297"/>
        <w:jc w:val="both"/>
      </w:pPr>
      <w:r>
        <w:rPr>
          <w:color w:val="232A2D"/>
          <w:w w:val="105"/>
        </w:rPr>
        <w:t xml:space="preserve">El </w:t>
      </w:r>
      <w:proofErr w:type="spellStart"/>
      <w:r>
        <w:rPr>
          <w:color w:val="232A2D"/>
          <w:w w:val="105"/>
        </w:rPr>
        <w:t>pasado</w:t>
      </w:r>
      <w:proofErr w:type="spellEnd"/>
      <w:r>
        <w:rPr>
          <w:color w:val="232A2D"/>
          <w:w w:val="105"/>
        </w:rPr>
        <w:t xml:space="preserve"> 03 de </w:t>
      </w:r>
      <w:proofErr w:type="spellStart"/>
      <w:r>
        <w:rPr>
          <w:color w:val="232A2D"/>
          <w:w w:val="105"/>
        </w:rPr>
        <w:t>agosto</w:t>
      </w:r>
      <w:proofErr w:type="spellEnd"/>
      <w:r>
        <w:rPr>
          <w:color w:val="232A2D"/>
          <w:w w:val="105"/>
        </w:rPr>
        <w:t xml:space="preserve"> del </w:t>
      </w:r>
      <w:proofErr w:type="spellStart"/>
      <w:r>
        <w:rPr>
          <w:color w:val="232A2D"/>
          <w:w w:val="105"/>
        </w:rPr>
        <w:t>presente</w:t>
      </w:r>
      <w:proofErr w:type="spellEnd"/>
      <w:r>
        <w:rPr>
          <w:color w:val="232A2D"/>
          <w:w w:val="105"/>
        </w:rPr>
        <w:t xml:space="preserve">, me </w:t>
      </w:r>
      <w:proofErr w:type="spellStart"/>
      <w:r>
        <w:rPr>
          <w:color w:val="232A2D"/>
          <w:w w:val="105"/>
        </w:rPr>
        <w:t>fueron</w:t>
      </w:r>
      <w:proofErr w:type="spellEnd"/>
    </w:p>
    <w:p w:rsidR="007369A1" w:rsidRDefault="001B5481">
      <w:pPr>
        <w:pStyle w:val="Textoindependiente"/>
        <w:spacing w:before="145" w:line="381" w:lineRule="auto"/>
        <w:ind w:left="1283" w:right="4903" w:firstLine="17"/>
        <w:jc w:val="both"/>
      </w:pPr>
      <w:r>
        <w:rPr>
          <w:noProof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4650611</wp:posOffset>
            </wp:positionH>
            <wp:positionV relativeFrom="paragraph">
              <wp:posOffset>284081</wp:posOffset>
            </wp:positionV>
            <wp:extent cx="2538916" cy="2738473"/>
            <wp:effectExtent l="0" t="0" r="0" b="0"/>
            <wp:wrapNone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916" cy="2738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2A2D"/>
          <w:w w:val="105"/>
        </w:rPr>
        <w:t>notificados</w:t>
      </w:r>
      <w:proofErr w:type="spellEnd"/>
      <w:r>
        <w:rPr>
          <w:color w:val="232A2D"/>
          <w:w w:val="105"/>
        </w:rPr>
        <w:t xml:space="preserve"> dos puntos de </w:t>
      </w:r>
      <w:proofErr w:type="spellStart"/>
      <w:r>
        <w:rPr>
          <w:color w:val="232A2D"/>
          <w:w w:val="105"/>
        </w:rPr>
        <w:t>acuerdo</w:t>
      </w:r>
      <w:proofErr w:type="spellEnd"/>
      <w:r>
        <w:rPr>
          <w:color w:val="232A2D"/>
          <w:w w:val="105"/>
        </w:rPr>
        <w:t xml:space="preserve">, el primero </w:t>
      </w:r>
      <w:proofErr w:type="spellStart"/>
      <w:r>
        <w:rPr>
          <w:color w:val="232A2D"/>
          <w:w w:val="105"/>
        </w:rPr>
        <w:t>como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resultado</w:t>
      </w:r>
      <w:proofErr w:type="spellEnd"/>
      <w:r>
        <w:rPr>
          <w:color w:val="232A2D"/>
          <w:w w:val="105"/>
        </w:rPr>
        <w:t xml:space="preserve"> del </w:t>
      </w:r>
      <w:proofErr w:type="spellStart"/>
      <w:r>
        <w:rPr>
          <w:color w:val="232A2D"/>
          <w:w w:val="105"/>
        </w:rPr>
        <w:t>desahogo</w:t>
      </w:r>
      <w:proofErr w:type="spellEnd"/>
      <w:r>
        <w:rPr>
          <w:color w:val="232A2D"/>
          <w:w w:val="105"/>
        </w:rPr>
        <w:t xml:space="preserve"> del punto XIII del </w:t>
      </w:r>
      <w:proofErr w:type="spellStart"/>
      <w:r>
        <w:rPr>
          <w:color w:val="232A2D"/>
          <w:w w:val="105"/>
        </w:rPr>
        <w:t>orden</w:t>
      </w:r>
      <w:proofErr w:type="spellEnd"/>
      <w:r>
        <w:rPr>
          <w:color w:val="232A2D"/>
          <w:w w:val="105"/>
        </w:rPr>
        <w:t xml:space="preserve"> del día de la </w:t>
      </w:r>
      <w:proofErr w:type="spellStart"/>
      <w:r>
        <w:rPr>
          <w:color w:val="232A2D"/>
          <w:w w:val="105"/>
        </w:rPr>
        <w:t>sesión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ordinaria</w:t>
      </w:r>
      <w:proofErr w:type="spellEnd"/>
      <w:r>
        <w:rPr>
          <w:color w:val="232A2D"/>
          <w:w w:val="105"/>
        </w:rPr>
        <w:t xml:space="preserve"> del </w:t>
      </w:r>
      <w:proofErr w:type="spellStart"/>
      <w:r>
        <w:rPr>
          <w:color w:val="232A2D"/>
          <w:w w:val="105"/>
        </w:rPr>
        <w:t>Ayuntamiento</w:t>
      </w:r>
      <w:proofErr w:type="spellEnd"/>
      <w:r>
        <w:rPr>
          <w:color w:val="232A2D"/>
          <w:w w:val="105"/>
        </w:rPr>
        <w:t xml:space="preserve"> de </w:t>
      </w:r>
      <w:proofErr w:type="spellStart"/>
      <w:r>
        <w:rPr>
          <w:color w:val="213B41"/>
          <w:w w:val="105"/>
        </w:rPr>
        <w:t>Tlajomulco</w:t>
      </w:r>
      <w:proofErr w:type="spellEnd"/>
      <w:r>
        <w:rPr>
          <w:color w:val="213B41"/>
          <w:w w:val="105"/>
        </w:rPr>
        <w:t xml:space="preserve"> </w:t>
      </w:r>
      <w:r>
        <w:rPr>
          <w:color w:val="232A2D"/>
          <w:w w:val="105"/>
        </w:rPr>
        <w:t xml:space="preserve">de </w:t>
      </w:r>
      <w:proofErr w:type="spellStart"/>
      <w:r>
        <w:rPr>
          <w:color w:val="232A2D"/>
          <w:w w:val="105"/>
        </w:rPr>
        <w:t>Zúñiga</w:t>
      </w:r>
      <w:proofErr w:type="spellEnd"/>
      <w:r>
        <w:rPr>
          <w:color w:val="232A2D"/>
          <w:w w:val="105"/>
        </w:rPr>
        <w:t xml:space="preserve">, </w:t>
      </w:r>
      <w:proofErr w:type="spellStart"/>
      <w:r>
        <w:rPr>
          <w:color w:val="232A2D"/>
          <w:w w:val="105"/>
        </w:rPr>
        <w:t>celebrada</w:t>
      </w:r>
      <w:proofErr w:type="spellEnd"/>
      <w:r>
        <w:rPr>
          <w:color w:val="232A2D"/>
          <w:w w:val="105"/>
        </w:rPr>
        <w:t xml:space="preserve"> el día 22 de mayo del </w:t>
      </w:r>
      <w:proofErr w:type="spellStart"/>
      <w:r>
        <w:rPr>
          <w:color w:val="232A2D"/>
          <w:w w:val="105"/>
        </w:rPr>
        <w:t>año</w:t>
      </w:r>
      <w:proofErr w:type="spellEnd"/>
      <w:r>
        <w:rPr>
          <w:color w:val="232A2D"/>
          <w:w w:val="105"/>
        </w:rPr>
        <w:t xml:space="preserve"> 2020, </w:t>
      </w:r>
      <w:proofErr w:type="spellStart"/>
      <w:r>
        <w:rPr>
          <w:color w:val="232A2D"/>
          <w:w w:val="105"/>
        </w:rPr>
        <w:t>en</w:t>
      </w:r>
      <w:proofErr w:type="spellEnd"/>
      <w:r>
        <w:rPr>
          <w:color w:val="232A2D"/>
          <w:w w:val="105"/>
        </w:rPr>
        <w:t xml:space="preserve"> la que la </w:t>
      </w:r>
      <w:proofErr w:type="spellStart"/>
      <w:r>
        <w:rPr>
          <w:color w:val="232A2D"/>
          <w:w w:val="105"/>
        </w:rPr>
        <w:t>Comisión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Edilicia</w:t>
      </w:r>
      <w:proofErr w:type="spellEnd"/>
      <w:r>
        <w:rPr>
          <w:color w:val="232A2D"/>
          <w:w w:val="105"/>
        </w:rPr>
        <w:t xml:space="preserve"> de </w:t>
      </w:r>
      <w:proofErr w:type="spellStart"/>
      <w:r>
        <w:rPr>
          <w:color w:val="232A2D"/>
          <w:w w:val="105"/>
        </w:rPr>
        <w:t>Reglamen</w:t>
      </w:r>
      <w:r>
        <w:rPr>
          <w:color w:val="232A2D"/>
          <w:w w:val="105"/>
        </w:rPr>
        <w:t>tos</w:t>
      </w:r>
      <w:proofErr w:type="spellEnd"/>
      <w:r>
        <w:rPr>
          <w:color w:val="232A2D"/>
          <w:w w:val="105"/>
        </w:rPr>
        <w:t xml:space="preserve"> </w:t>
      </w:r>
      <w:r>
        <w:rPr>
          <w:color w:val="3A3B3B"/>
          <w:w w:val="105"/>
        </w:rPr>
        <w:t xml:space="preserve">y </w:t>
      </w:r>
      <w:r>
        <w:rPr>
          <w:color w:val="232A2D"/>
          <w:w w:val="105"/>
        </w:rPr>
        <w:t xml:space="preserve">Puntos </w:t>
      </w:r>
      <w:proofErr w:type="spellStart"/>
      <w:r>
        <w:rPr>
          <w:color w:val="232A2D"/>
          <w:w w:val="105"/>
        </w:rPr>
        <w:t>Constitucionales</w:t>
      </w:r>
      <w:proofErr w:type="spellEnd"/>
      <w:r>
        <w:rPr>
          <w:color w:val="232A2D"/>
          <w:w w:val="105"/>
        </w:rPr>
        <w:t xml:space="preserve">, </w:t>
      </w:r>
      <w:proofErr w:type="spellStart"/>
      <w:r>
        <w:rPr>
          <w:color w:val="232A2D"/>
          <w:w w:val="105"/>
        </w:rPr>
        <w:t>como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convocante</w:t>
      </w:r>
      <w:proofErr w:type="spellEnd"/>
      <w:r>
        <w:rPr>
          <w:color w:val="232A2D"/>
          <w:w w:val="105"/>
        </w:rPr>
        <w:t xml:space="preserve"> y </w:t>
      </w:r>
      <w:r>
        <w:rPr>
          <w:color w:val="3A3B3B"/>
          <w:w w:val="105"/>
        </w:rPr>
        <w:t xml:space="preserve">la </w:t>
      </w:r>
      <w:proofErr w:type="spellStart"/>
      <w:r>
        <w:rPr>
          <w:color w:val="232A2D"/>
          <w:w w:val="105"/>
        </w:rPr>
        <w:t>Comisión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Edilicia</w:t>
      </w:r>
      <w:proofErr w:type="spellEnd"/>
      <w:r>
        <w:rPr>
          <w:color w:val="232A2D"/>
          <w:w w:val="105"/>
        </w:rPr>
        <w:t xml:space="preserve"> de </w:t>
      </w:r>
      <w:proofErr w:type="spellStart"/>
      <w:r>
        <w:rPr>
          <w:color w:val="232A2D"/>
          <w:w w:val="105"/>
        </w:rPr>
        <w:t>Educación</w:t>
      </w:r>
      <w:proofErr w:type="spellEnd"/>
      <w:r>
        <w:rPr>
          <w:color w:val="232A2D"/>
          <w:w w:val="105"/>
        </w:rPr>
        <w:t xml:space="preserve">, </w:t>
      </w:r>
      <w:proofErr w:type="spellStart"/>
      <w:r>
        <w:rPr>
          <w:color w:val="3A3B3B"/>
          <w:w w:val="105"/>
        </w:rPr>
        <w:t>Innovación</w:t>
      </w:r>
      <w:proofErr w:type="spellEnd"/>
      <w:r>
        <w:rPr>
          <w:color w:val="3A3B3B"/>
          <w:w w:val="105"/>
        </w:rPr>
        <w:t xml:space="preserve"> y </w:t>
      </w:r>
      <w:proofErr w:type="spellStart"/>
      <w:r>
        <w:rPr>
          <w:color w:val="232A2D"/>
          <w:w w:val="105"/>
        </w:rPr>
        <w:t>Tecnología</w:t>
      </w:r>
      <w:proofErr w:type="spellEnd"/>
      <w:r>
        <w:rPr>
          <w:color w:val="232A2D"/>
          <w:w w:val="105"/>
        </w:rPr>
        <w:t xml:space="preserve">, </w:t>
      </w:r>
      <w:proofErr w:type="spellStart"/>
      <w:r>
        <w:rPr>
          <w:color w:val="232A2D"/>
          <w:w w:val="105"/>
        </w:rPr>
        <w:t>como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coadyuvante</w:t>
      </w:r>
      <w:proofErr w:type="spellEnd"/>
      <w:r>
        <w:rPr>
          <w:color w:val="232A2D"/>
          <w:w w:val="105"/>
        </w:rPr>
        <w:t xml:space="preserve">; se </w:t>
      </w:r>
      <w:proofErr w:type="spellStart"/>
      <w:r>
        <w:rPr>
          <w:color w:val="3A3B3B"/>
          <w:w w:val="105"/>
        </w:rPr>
        <w:t>resolverá</w:t>
      </w:r>
      <w:proofErr w:type="spellEnd"/>
      <w:r>
        <w:rPr>
          <w:color w:val="3A3B3B"/>
          <w:w w:val="105"/>
        </w:rPr>
        <w:t xml:space="preserve"> </w:t>
      </w:r>
      <w:r>
        <w:rPr>
          <w:color w:val="232A2D"/>
          <w:w w:val="105"/>
        </w:rPr>
        <w:t xml:space="preserve">el </w:t>
      </w:r>
      <w:proofErr w:type="spellStart"/>
      <w:r>
        <w:rPr>
          <w:color w:val="232A2D"/>
          <w:w w:val="105"/>
        </w:rPr>
        <w:t>proyecto</w:t>
      </w:r>
      <w:proofErr w:type="spellEnd"/>
      <w:r>
        <w:rPr>
          <w:color w:val="232A2D"/>
          <w:w w:val="105"/>
        </w:rPr>
        <w:t xml:space="preserve"> de </w:t>
      </w:r>
      <w:proofErr w:type="spellStart"/>
      <w:r>
        <w:rPr>
          <w:color w:val="232A2D"/>
          <w:w w:val="105"/>
        </w:rPr>
        <w:t>decreto</w:t>
      </w:r>
      <w:proofErr w:type="spellEnd"/>
      <w:r>
        <w:rPr>
          <w:color w:val="232A2D"/>
          <w:w w:val="105"/>
        </w:rPr>
        <w:t xml:space="preserve"> por el que se </w:t>
      </w:r>
      <w:proofErr w:type="spellStart"/>
      <w:r>
        <w:rPr>
          <w:color w:val="232A2D"/>
          <w:w w:val="105"/>
        </w:rPr>
        <w:t>reforman</w:t>
      </w:r>
      <w:proofErr w:type="spellEnd"/>
      <w:r>
        <w:rPr>
          <w:color w:val="232A2D"/>
          <w:w w:val="105"/>
        </w:rPr>
        <w:t xml:space="preserve"> </w:t>
      </w:r>
      <w:r>
        <w:rPr>
          <w:color w:val="3A3B3B"/>
          <w:w w:val="105"/>
        </w:rPr>
        <w:t xml:space="preserve">y </w:t>
      </w:r>
      <w:proofErr w:type="spellStart"/>
      <w:r>
        <w:rPr>
          <w:color w:val="232A2D"/>
          <w:w w:val="105"/>
        </w:rPr>
        <w:t>adicionan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diversos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artículos</w:t>
      </w:r>
      <w:proofErr w:type="spellEnd"/>
      <w:r>
        <w:rPr>
          <w:color w:val="232A2D"/>
          <w:w w:val="105"/>
        </w:rPr>
        <w:t xml:space="preserve"> del </w:t>
      </w:r>
      <w:proofErr w:type="spellStart"/>
      <w:r>
        <w:rPr>
          <w:color w:val="232A2D"/>
          <w:w w:val="105"/>
        </w:rPr>
        <w:t>reglamento</w:t>
      </w:r>
      <w:proofErr w:type="spellEnd"/>
      <w:r>
        <w:rPr>
          <w:color w:val="232A2D"/>
          <w:w w:val="105"/>
        </w:rPr>
        <w:t xml:space="preserve"> del </w:t>
      </w:r>
      <w:proofErr w:type="spellStart"/>
      <w:r>
        <w:rPr>
          <w:color w:val="232A2D"/>
          <w:w w:val="105"/>
        </w:rPr>
        <w:t>ayuntamiento</w:t>
      </w:r>
      <w:proofErr w:type="spellEnd"/>
      <w:r>
        <w:rPr>
          <w:color w:val="232A2D"/>
          <w:w w:val="105"/>
        </w:rPr>
        <w:t xml:space="preserve"> de </w:t>
      </w:r>
      <w:proofErr w:type="spellStart"/>
      <w:r>
        <w:rPr>
          <w:color w:val="232A2D"/>
          <w:w w:val="105"/>
        </w:rPr>
        <w:t>Tlaj</w:t>
      </w:r>
      <w:r>
        <w:rPr>
          <w:color w:val="232A2D"/>
          <w:w w:val="105"/>
        </w:rPr>
        <w:t>omulco</w:t>
      </w:r>
      <w:proofErr w:type="spellEnd"/>
      <w:r>
        <w:rPr>
          <w:color w:val="232A2D"/>
          <w:w w:val="105"/>
        </w:rPr>
        <w:t xml:space="preserve"> de </w:t>
      </w:r>
      <w:proofErr w:type="spellStart"/>
      <w:r>
        <w:rPr>
          <w:color w:val="232A2D"/>
          <w:w w:val="105"/>
        </w:rPr>
        <w:t>Zúñiga</w:t>
      </w:r>
      <w:proofErr w:type="spellEnd"/>
      <w:r>
        <w:rPr>
          <w:color w:val="232A2D"/>
          <w:w w:val="105"/>
        </w:rPr>
        <w:t xml:space="preserve">, </w:t>
      </w:r>
      <w:r>
        <w:rPr>
          <w:color w:val="3A3B3B"/>
          <w:w w:val="105"/>
        </w:rPr>
        <w:t>Jalisco.</w:t>
      </w:r>
    </w:p>
    <w:p w:rsidR="007369A1" w:rsidRDefault="001B5481">
      <w:pPr>
        <w:pStyle w:val="Textoindependiente"/>
        <w:spacing w:before="171" w:line="379" w:lineRule="auto"/>
        <w:ind w:left="1272" w:right="4927" w:firstLine="5"/>
        <w:jc w:val="both"/>
        <w:rPr>
          <w:rFonts w:ascii="TimesNewRomanPS-BoldItalicMT" w:hAnsi="TimesNewRomanPS-BoldItalicMT"/>
          <w:b/>
          <w:i/>
        </w:rPr>
      </w:pPr>
      <w:r>
        <w:rPr>
          <w:noProof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4650611</wp:posOffset>
            </wp:positionH>
            <wp:positionV relativeFrom="paragraph">
              <wp:posOffset>422845</wp:posOffset>
            </wp:positionV>
            <wp:extent cx="2514503" cy="2701796"/>
            <wp:effectExtent l="0" t="0" r="0" b="0"/>
            <wp:wrapNone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03" cy="2701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A2D"/>
          <w:w w:val="105"/>
        </w:rPr>
        <w:t xml:space="preserve">El </w:t>
      </w:r>
      <w:proofErr w:type="spellStart"/>
      <w:r>
        <w:rPr>
          <w:color w:val="232A2D"/>
          <w:w w:val="105"/>
        </w:rPr>
        <w:t>segundo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como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resultado</w:t>
      </w:r>
      <w:proofErr w:type="spellEnd"/>
      <w:r>
        <w:rPr>
          <w:color w:val="232A2D"/>
          <w:w w:val="105"/>
        </w:rPr>
        <w:t xml:space="preserve"> del </w:t>
      </w:r>
      <w:proofErr w:type="spellStart"/>
      <w:r>
        <w:rPr>
          <w:color w:val="232A2D"/>
          <w:w w:val="105"/>
        </w:rPr>
        <w:t>desahogo</w:t>
      </w:r>
      <w:proofErr w:type="spellEnd"/>
      <w:r>
        <w:rPr>
          <w:color w:val="232A2D"/>
          <w:w w:val="105"/>
        </w:rPr>
        <w:t xml:space="preserve"> del punto XV-C del </w:t>
      </w:r>
      <w:proofErr w:type="spellStart"/>
      <w:r>
        <w:rPr>
          <w:color w:val="232A2D"/>
          <w:w w:val="105"/>
        </w:rPr>
        <w:t>orden</w:t>
      </w:r>
      <w:proofErr w:type="spellEnd"/>
      <w:r>
        <w:rPr>
          <w:color w:val="232A2D"/>
          <w:w w:val="105"/>
        </w:rPr>
        <w:t xml:space="preserve"> del día de </w:t>
      </w:r>
      <w:r>
        <w:rPr>
          <w:color w:val="3A3B3B"/>
          <w:w w:val="105"/>
        </w:rPr>
        <w:t xml:space="preserve">la </w:t>
      </w:r>
      <w:proofErr w:type="spellStart"/>
      <w:r>
        <w:rPr>
          <w:color w:val="232A2D"/>
          <w:w w:val="105"/>
        </w:rPr>
        <w:t>sesión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ordinaria</w:t>
      </w:r>
      <w:proofErr w:type="spellEnd"/>
      <w:r>
        <w:rPr>
          <w:color w:val="232A2D"/>
          <w:w w:val="105"/>
        </w:rPr>
        <w:t xml:space="preserve"> del </w:t>
      </w:r>
      <w:proofErr w:type="spellStart"/>
      <w:r>
        <w:rPr>
          <w:color w:val="232A2D"/>
          <w:w w:val="105"/>
        </w:rPr>
        <w:t>Ayuntamiento</w:t>
      </w:r>
      <w:proofErr w:type="spellEnd"/>
      <w:r>
        <w:rPr>
          <w:color w:val="232A2D"/>
          <w:w w:val="105"/>
        </w:rPr>
        <w:t xml:space="preserve"> de </w:t>
      </w:r>
      <w:proofErr w:type="spellStart"/>
      <w:r>
        <w:rPr>
          <w:color w:val="232A2D"/>
          <w:w w:val="105"/>
        </w:rPr>
        <w:t>Tlajomulco</w:t>
      </w:r>
      <w:proofErr w:type="spellEnd"/>
      <w:r>
        <w:rPr>
          <w:color w:val="232A2D"/>
          <w:w w:val="105"/>
        </w:rPr>
        <w:t xml:space="preserve"> de </w:t>
      </w:r>
      <w:proofErr w:type="spellStart"/>
      <w:r>
        <w:rPr>
          <w:color w:val="232A2D"/>
          <w:w w:val="105"/>
        </w:rPr>
        <w:t>Zúñiga</w:t>
      </w:r>
      <w:proofErr w:type="spellEnd"/>
      <w:r>
        <w:rPr>
          <w:color w:val="232A2D"/>
          <w:w w:val="105"/>
        </w:rPr>
        <w:t xml:space="preserve">, </w:t>
      </w:r>
      <w:proofErr w:type="spellStart"/>
      <w:r>
        <w:rPr>
          <w:color w:val="232A2D"/>
          <w:w w:val="105"/>
        </w:rPr>
        <w:t>celebrada</w:t>
      </w:r>
      <w:proofErr w:type="spellEnd"/>
      <w:r>
        <w:rPr>
          <w:color w:val="232A2D"/>
          <w:w w:val="105"/>
        </w:rPr>
        <w:t xml:space="preserve"> el día 22 de mayo del </w:t>
      </w:r>
      <w:proofErr w:type="spellStart"/>
      <w:r>
        <w:rPr>
          <w:color w:val="232A2D"/>
          <w:w w:val="105"/>
        </w:rPr>
        <w:t>año</w:t>
      </w:r>
      <w:proofErr w:type="spellEnd"/>
      <w:r>
        <w:rPr>
          <w:color w:val="232A2D"/>
          <w:w w:val="105"/>
        </w:rPr>
        <w:t xml:space="preserve"> 2020, </w:t>
      </w:r>
      <w:proofErr w:type="spellStart"/>
      <w:r>
        <w:rPr>
          <w:color w:val="232A2D"/>
          <w:w w:val="105"/>
        </w:rPr>
        <w:t>en</w:t>
      </w:r>
      <w:proofErr w:type="spellEnd"/>
      <w:r>
        <w:rPr>
          <w:color w:val="232A2D"/>
          <w:w w:val="105"/>
        </w:rPr>
        <w:t xml:space="preserve"> </w:t>
      </w:r>
      <w:r>
        <w:rPr>
          <w:color w:val="213B41"/>
          <w:w w:val="105"/>
        </w:rPr>
        <w:t xml:space="preserve">la </w:t>
      </w:r>
      <w:r>
        <w:rPr>
          <w:color w:val="232A2D"/>
          <w:w w:val="105"/>
        </w:rPr>
        <w:t xml:space="preserve">que </w:t>
      </w:r>
      <w:r>
        <w:rPr>
          <w:color w:val="3A3B3B"/>
          <w:w w:val="105"/>
        </w:rPr>
        <w:t xml:space="preserve">la </w:t>
      </w:r>
      <w:proofErr w:type="spellStart"/>
      <w:r>
        <w:rPr>
          <w:color w:val="232A2D"/>
          <w:w w:val="105"/>
        </w:rPr>
        <w:t>Comisión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Edilicia</w:t>
      </w:r>
      <w:proofErr w:type="spellEnd"/>
      <w:r>
        <w:rPr>
          <w:color w:val="232A2D"/>
          <w:w w:val="105"/>
        </w:rPr>
        <w:t xml:space="preserve"> de </w:t>
      </w:r>
      <w:proofErr w:type="spellStart"/>
      <w:r>
        <w:rPr>
          <w:color w:val="232A2D"/>
          <w:w w:val="105"/>
        </w:rPr>
        <w:t>Educación</w:t>
      </w:r>
      <w:proofErr w:type="spellEnd"/>
      <w:r>
        <w:rPr>
          <w:color w:val="232A2D"/>
          <w:w w:val="105"/>
        </w:rPr>
        <w:t xml:space="preserve">, </w:t>
      </w:r>
      <w:proofErr w:type="spellStart"/>
      <w:r>
        <w:rPr>
          <w:color w:val="213B41"/>
          <w:w w:val="105"/>
        </w:rPr>
        <w:t>Inno</w:t>
      </w:r>
      <w:r>
        <w:rPr>
          <w:color w:val="213B41"/>
          <w:w w:val="105"/>
        </w:rPr>
        <w:t>vación</w:t>
      </w:r>
      <w:proofErr w:type="spellEnd"/>
      <w:r>
        <w:rPr>
          <w:color w:val="213B41"/>
          <w:w w:val="105"/>
        </w:rPr>
        <w:t xml:space="preserve"> </w:t>
      </w:r>
      <w:r>
        <w:rPr>
          <w:color w:val="232A2D"/>
          <w:w w:val="105"/>
        </w:rPr>
        <w:t xml:space="preserve">y </w:t>
      </w:r>
      <w:proofErr w:type="spellStart"/>
      <w:r>
        <w:rPr>
          <w:color w:val="232A2D"/>
          <w:w w:val="105"/>
        </w:rPr>
        <w:t>Tecnología</w:t>
      </w:r>
      <w:proofErr w:type="spellEnd"/>
      <w:r>
        <w:rPr>
          <w:color w:val="232A2D"/>
          <w:w w:val="105"/>
        </w:rPr>
        <w:t xml:space="preserve">, </w:t>
      </w:r>
      <w:proofErr w:type="spellStart"/>
      <w:r>
        <w:rPr>
          <w:color w:val="232A2D"/>
          <w:w w:val="105"/>
        </w:rPr>
        <w:t>como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convocante</w:t>
      </w:r>
      <w:proofErr w:type="spellEnd"/>
      <w:r>
        <w:rPr>
          <w:color w:val="232A2D"/>
          <w:w w:val="105"/>
        </w:rPr>
        <w:t>;</w:t>
      </w:r>
      <w:r>
        <w:rPr>
          <w:color w:val="232A2D"/>
          <w:spacing w:val="-9"/>
          <w:w w:val="105"/>
        </w:rPr>
        <w:t xml:space="preserve"> </w:t>
      </w:r>
      <w:proofErr w:type="spellStart"/>
      <w:r>
        <w:rPr>
          <w:color w:val="232A2D"/>
          <w:w w:val="105"/>
        </w:rPr>
        <w:t>así</w:t>
      </w:r>
      <w:proofErr w:type="spellEnd"/>
      <w:r>
        <w:rPr>
          <w:color w:val="232A2D"/>
          <w:spacing w:val="-26"/>
          <w:w w:val="105"/>
        </w:rPr>
        <w:t xml:space="preserve"> </w:t>
      </w:r>
      <w:proofErr w:type="spellStart"/>
      <w:r>
        <w:rPr>
          <w:color w:val="232A2D"/>
          <w:w w:val="105"/>
        </w:rPr>
        <w:t>como</w:t>
      </w:r>
      <w:proofErr w:type="spellEnd"/>
      <w:r>
        <w:rPr>
          <w:color w:val="232A2D"/>
          <w:spacing w:val="-15"/>
          <w:w w:val="105"/>
        </w:rPr>
        <w:t xml:space="preserve"> </w:t>
      </w:r>
      <w:r>
        <w:rPr>
          <w:color w:val="232A2D"/>
          <w:w w:val="105"/>
        </w:rPr>
        <w:t>las</w:t>
      </w:r>
      <w:r>
        <w:rPr>
          <w:color w:val="232A2D"/>
          <w:spacing w:val="-24"/>
          <w:w w:val="105"/>
        </w:rPr>
        <w:t xml:space="preserve"> </w:t>
      </w:r>
      <w:proofErr w:type="spellStart"/>
      <w:r>
        <w:rPr>
          <w:color w:val="232A2D"/>
          <w:w w:val="105"/>
        </w:rPr>
        <w:t>comisiones</w:t>
      </w:r>
      <w:proofErr w:type="spellEnd"/>
      <w:r>
        <w:rPr>
          <w:color w:val="232A2D"/>
          <w:spacing w:val="-7"/>
          <w:w w:val="105"/>
        </w:rPr>
        <w:t xml:space="preserve"> </w:t>
      </w:r>
      <w:proofErr w:type="spellStart"/>
      <w:r>
        <w:rPr>
          <w:color w:val="232A2D"/>
          <w:w w:val="105"/>
        </w:rPr>
        <w:t>edilicias</w:t>
      </w:r>
      <w:proofErr w:type="spellEnd"/>
      <w:r>
        <w:rPr>
          <w:color w:val="232A2D"/>
          <w:spacing w:val="-21"/>
          <w:w w:val="105"/>
        </w:rPr>
        <w:t xml:space="preserve"> </w:t>
      </w:r>
      <w:r>
        <w:rPr>
          <w:color w:val="232A2D"/>
          <w:w w:val="105"/>
        </w:rPr>
        <w:t xml:space="preserve">de </w:t>
      </w:r>
      <w:proofErr w:type="spellStart"/>
      <w:r>
        <w:rPr>
          <w:color w:val="232A2D"/>
          <w:w w:val="105"/>
        </w:rPr>
        <w:t>Protección</w:t>
      </w:r>
      <w:proofErr w:type="spellEnd"/>
      <w:r>
        <w:rPr>
          <w:color w:val="232A2D"/>
          <w:w w:val="105"/>
        </w:rPr>
        <w:t xml:space="preserve"> Civil y </w:t>
      </w:r>
      <w:proofErr w:type="spellStart"/>
      <w:r>
        <w:rPr>
          <w:color w:val="232A2D"/>
          <w:w w:val="105"/>
        </w:rPr>
        <w:t>Prevención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en</w:t>
      </w:r>
      <w:proofErr w:type="spellEnd"/>
      <w:r>
        <w:rPr>
          <w:color w:val="232A2D"/>
          <w:w w:val="105"/>
        </w:rPr>
        <w:t xml:space="preserve"> la </w:t>
      </w:r>
      <w:proofErr w:type="spellStart"/>
      <w:r>
        <w:rPr>
          <w:color w:val="232A2D"/>
          <w:w w:val="105"/>
        </w:rPr>
        <w:t>Salud</w:t>
      </w:r>
      <w:proofErr w:type="spellEnd"/>
      <w:r>
        <w:rPr>
          <w:color w:val="232A2D"/>
          <w:w w:val="105"/>
        </w:rPr>
        <w:t xml:space="preserve">, </w:t>
      </w:r>
      <w:proofErr w:type="spellStart"/>
      <w:r>
        <w:rPr>
          <w:color w:val="232A2D"/>
          <w:w w:val="105"/>
        </w:rPr>
        <w:t>así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como</w:t>
      </w:r>
      <w:proofErr w:type="spellEnd"/>
      <w:r>
        <w:rPr>
          <w:color w:val="232A2D"/>
          <w:w w:val="105"/>
        </w:rPr>
        <w:t xml:space="preserve"> Medio </w:t>
      </w:r>
      <w:proofErr w:type="spellStart"/>
      <w:r>
        <w:rPr>
          <w:color w:val="232A2D"/>
          <w:w w:val="105"/>
        </w:rPr>
        <w:t>Ambiente</w:t>
      </w:r>
      <w:proofErr w:type="spellEnd"/>
      <w:r>
        <w:rPr>
          <w:color w:val="232A2D"/>
          <w:w w:val="105"/>
        </w:rPr>
        <w:t xml:space="preserve"> </w:t>
      </w:r>
      <w:r>
        <w:rPr>
          <w:color w:val="3A3B3B"/>
          <w:w w:val="105"/>
        </w:rPr>
        <w:t xml:space="preserve">y </w:t>
      </w:r>
      <w:proofErr w:type="spellStart"/>
      <w:r>
        <w:rPr>
          <w:color w:val="232A2D"/>
          <w:w w:val="105"/>
        </w:rPr>
        <w:t>Sustentabilidad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como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coadyuvantes</w:t>
      </w:r>
      <w:proofErr w:type="spellEnd"/>
      <w:r>
        <w:rPr>
          <w:color w:val="232A2D"/>
          <w:w w:val="105"/>
        </w:rPr>
        <w:t xml:space="preserve">, para </w:t>
      </w:r>
      <w:proofErr w:type="spellStart"/>
      <w:r>
        <w:rPr>
          <w:color w:val="232A2D"/>
          <w:w w:val="105"/>
        </w:rPr>
        <w:t>iniciar</w:t>
      </w:r>
      <w:proofErr w:type="spellEnd"/>
      <w:r>
        <w:rPr>
          <w:color w:val="232A2D"/>
          <w:w w:val="105"/>
        </w:rPr>
        <w:t xml:space="preserve"> la </w:t>
      </w:r>
      <w:proofErr w:type="spellStart"/>
      <w:r>
        <w:rPr>
          <w:color w:val="232A2D"/>
          <w:w w:val="105"/>
        </w:rPr>
        <w:t>gestión</w:t>
      </w:r>
      <w:proofErr w:type="spellEnd"/>
      <w:r>
        <w:rPr>
          <w:color w:val="232A2D"/>
          <w:w w:val="105"/>
        </w:rPr>
        <w:t xml:space="preserve"> ante el </w:t>
      </w:r>
      <w:proofErr w:type="spellStart"/>
      <w:r>
        <w:rPr>
          <w:color w:val="232A2D"/>
          <w:w w:val="105"/>
        </w:rPr>
        <w:t>Gobierno</w:t>
      </w:r>
      <w:proofErr w:type="spellEnd"/>
      <w:r>
        <w:rPr>
          <w:color w:val="232A2D"/>
          <w:w w:val="105"/>
        </w:rPr>
        <w:t xml:space="preserve"> del Estado de Jalisco </w:t>
      </w:r>
      <w:r>
        <w:rPr>
          <w:color w:val="3A3B3B"/>
          <w:w w:val="105"/>
        </w:rPr>
        <w:t xml:space="preserve">y </w:t>
      </w:r>
      <w:r>
        <w:rPr>
          <w:color w:val="232A2D"/>
          <w:w w:val="105"/>
        </w:rPr>
        <w:t xml:space="preserve">el </w:t>
      </w:r>
      <w:proofErr w:type="spellStart"/>
      <w:r>
        <w:rPr>
          <w:color w:val="232A2D"/>
          <w:w w:val="105"/>
        </w:rPr>
        <w:t>Gobierno</w:t>
      </w:r>
      <w:proofErr w:type="spellEnd"/>
      <w:r>
        <w:rPr>
          <w:color w:val="232A2D"/>
          <w:w w:val="105"/>
        </w:rPr>
        <w:t xml:space="preserve"> </w:t>
      </w:r>
      <w:r>
        <w:rPr>
          <w:color w:val="232A2D"/>
          <w:w w:val="105"/>
        </w:rPr>
        <w:t xml:space="preserve">Federal para la </w:t>
      </w:r>
      <w:proofErr w:type="spellStart"/>
      <w:r>
        <w:rPr>
          <w:color w:val="232A2D"/>
          <w:w w:val="105"/>
        </w:rPr>
        <w:t>habil</w:t>
      </w:r>
      <w:proofErr w:type="spellEnd"/>
      <w:r>
        <w:rPr>
          <w:color w:val="232A2D"/>
          <w:spacing w:val="-55"/>
          <w:w w:val="105"/>
        </w:rPr>
        <w:t xml:space="preserve"> </w:t>
      </w:r>
      <w:proofErr w:type="spellStart"/>
      <w:r>
        <w:rPr>
          <w:color w:val="182652"/>
          <w:w w:val="105"/>
        </w:rPr>
        <w:t>i</w:t>
      </w:r>
      <w:r>
        <w:rPr>
          <w:color w:val="232A2D"/>
          <w:w w:val="105"/>
        </w:rPr>
        <w:t>tación</w:t>
      </w:r>
      <w:proofErr w:type="spellEnd"/>
      <w:r>
        <w:rPr>
          <w:color w:val="232A2D"/>
          <w:w w:val="105"/>
        </w:rPr>
        <w:t xml:space="preserve"> de un </w:t>
      </w:r>
      <w:r>
        <w:rPr>
          <w:color w:val="3A3B3B"/>
          <w:w w:val="105"/>
        </w:rPr>
        <w:t xml:space="preserve">"Hospital </w:t>
      </w:r>
      <w:r>
        <w:rPr>
          <w:color w:val="232A2D"/>
          <w:w w:val="105"/>
        </w:rPr>
        <w:t xml:space="preserve">Civil de </w:t>
      </w:r>
      <w:proofErr w:type="spellStart"/>
      <w:r>
        <w:rPr>
          <w:color w:val="232A2D"/>
          <w:w w:val="105"/>
        </w:rPr>
        <w:t>Especialidades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Tlajomulco</w:t>
      </w:r>
      <w:proofErr w:type="spellEnd"/>
      <w:r>
        <w:rPr>
          <w:color w:val="232A2D"/>
          <w:w w:val="105"/>
        </w:rPr>
        <w:t xml:space="preserve">", </w:t>
      </w:r>
      <w:proofErr w:type="spellStart"/>
      <w:r>
        <w:rPr>
          <w:color w:val="232A2D"/>
          <w:w w:val="105"/>
        </w:rPr>
        <w:t>señalando</w:t>
      </w:r>
      <w:proofErr w:type="spellEnd"/>
      <w:r>
        <w:rPr>
          <w:color w:val="232A2D"/>
          <w:w w:val="105"/>
        </w:rPr>
        <w:t xml:space="preserve"> que </w:t>
      </w:r>
      <w:proofErr w:type="spellStart"/>
      <w:r>
        <w:rPr>
          <w:color w:val="232A2D"/>
          <w:w w:val="105"/>
        </w:rPr>
        <w:t>dichos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temas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color w:val="232A2D"/>
          <w:w w:val="105"/>
        </w:rPr>
        <w:t>están</w:t>
      </w:r>
      <w:proofErr w:type="spellEnd"/>
      <w:r>
        <w:rPr>
          <w:color w:val="232A2D"/>
          <w:w w:val="105"/>
        </w:rPr>
        <w:t xml:space="preserve"> </w:t>
      </w:r>
      <w:proofErr w:type="spellStart"/>
      <w:r>
        <w:rPr>
          <w:rFonts w:ascii="TimesNewRomanPS-BoldItalicMT" w:hAnsi="TimesNewRomanPS-BoldItalicMT"/>
          <w:b/>
          <w:i/>
          <w:color w:val="232A2D"/>
          <w:w w:val="105"/>
        </w:rPr>
        <w:t>en</w:t>
      </w:r>
      <w:proofErr w:type="spellEnd"/>
      <w:r>
        <w:rPr>
          <w:rFonts w:ascii="TimesNewRomanPS-BoldItalicMT" w:hAnsi="TimesNewRomanPS-BoldItalicMT"/>
          <w:b/>
          <w:i/>
          <w:color w:val="232A2D"/>
          <w:w w:val="105"/>
        </w:rPr>
        <w:t xml:space="preserve">  </w:t>
      </w:r>
      <w:proofErr w:type="spellStart"/>
      <w:r>
        <w:rPr>
          <w:rFonts w:ascii="TimesNewRomanPS-BoldItalicMT" w:hAnsi="TimesNewRomanPS-BoldItalicMT"/>
          <w:b/>
          <w:i/>
          <w:color w:val="232A2D"/>
          <w:w w:val="105"/>
        </w:rPr>
        <w:t>proceso</w:t>
      </w:r>
      <w:proofErr w:type="spellEnd"/>
      <w:r>
        <w:rPr>
          <w:rFonts w:ascii="TimesNewRomanPS-BoldItalicMT" w:hAnsi="TimesNewRomanPS-BoldItalicMT"/>
          <w:b/>
          <w:i/>
          <w:color w:val="232A2D"/>
          <w:spacing w:val="60"/>
          <w:w w:val="105"/>
        </w:rPr>
        <w:t xml:space="preserve"> </w:t>
      </w:r>
      <w:r>
        <w:rPr>
          <w:rFonts w:ascii="TimesNewRomanPS-BoldItalicMT" w:hAnsi="TimesNewRomanPS-BoldItalicMT"/>
          <w:b/>
          <w:i/>
          <w:color w:val="232A2D"/>
          <w:w w:val="105"/>
        </w:rPr>
        <w:t xml:space="preserve">de </w:t>
      </w:r>
      <w:proofErr w:type="spellStart"/>
      <w:r>
        <w:rPr>
          <w:rFonts w:ascii="TimesNewRomanPS-BoldItalicMT" w:hAnsi="TimesNewRomanPS-BoldItalicMT"/>
          <w:b/>
          <w:i/>
          <w:color w:val="232A2D"/>
          <w:w w:val="105"/>
        </w:rPr>
        <w:t>Dictaminación</w:t>
      </w:r>
      <w:proofErr w:type="spellEnd"/>
      <w:r>
        <w:rPr>
          <w:rFonts w:ascii="TimesNewRomanPS-BoldItalicMT" w:hAnsi="TimesNewRomanPS-BoldItalicMT"/>
          <w:b/>
          <w:i/>
          <w:color w:val="232A2D"/>
          <w:w w:val="105"/>
        </w:rPr>
        <w:t>.</w:t>
      </w:r>
    </w:p>
    <w:p w:rsidR="007369A1" w:rsidRDefault="007369A1">
      <w:pPr>
        <w:pStyle w:val="Textoindependiente"/>
        <w:rPr>
          <w:rFonts w:ascii="TimesNewRomanPS-BoldItalicMT"/>
          <w:b/>
          <w:i/>
          <w:sz w:val="20"/>
        </w:rPr>
      </w:pPr>
    </w:p>
    <w:p w:rsidR="007369A1" w:rsidRDefault="007369A1">
      <w:pPr>
        <w:pStyle w:val="Textoindependiente"/>
        <w:rPr>
          <w:rFonts w:ascii="TimesNewRomanPS-BoldItalicMT"/>
          <w:b/>
          <w:i/>
          <w:sz w:val="20"/>
        </w:rPr>
      </w:pPr>
    </w:p>
    <w:p w:rsidR="007369A1" w:rsidRDefault="007369A1">
      <w:pPr>
        <w:pStyle w:val="Textoindependiente"/>
        <w:rPr>
          <w:rFonts w:ascii="TimesNewRomanPS-BoldItalicMT"/>
          <w:b/>
          <w:i/>
          <w:sz w:val="20"/>
        </w:rPr>
      </w:pPr>
    </w:p>
    <w:p w:rsidR="007369A1" w:rsidRDefault="007369A1">
      <w:pPr>
        <w:pStyle w:val="Textoindependiente"/>
        <w:rPr>
          <w:rFonts w:ascii="TimesNewRomanPS-BoldItalicMT"/>
          <w:b/>
          <w:i/>
          <w:sz w:val="20"/>
        </w:rPr>
      </w:pPr>
    </w:p>
    <w:p w:rsidR="007369A1" w:rsidRDefault="007369A1">
      <w:pPr>
        <w:pStyle w:val="Textoindependiente"/>
        <w:rPr>
          <w:rFonts w:ascii="TimesNewRomanPS-BoldItalicMT"/>
          <w:b/>
          <w:i/>
          <w:sz w:val="20"/>
        </w:rPr>
      </w:pPr>
    </w:p>
    <w:p w:rsidR="007369A1" w:rsidRDefault="007369A1">
      <w:pPr>
        <w:pStyle w:val="Textoindependiente"/>
        <w:spacing w:before="6"/>
        <w:rPr>
          <w:rFonts w:ascii="TimesNewRomanPS-BoldItalicMT"/>
          <w:b/>
          <w:i/>
          <w:sz w:val="20"/>
        </w:rPr>
      </w:pPr>
    </w:p>
    <w:p w:rsidR="007369A1" w:rsidRDefault="002A1C78" w:rsidP="002A1C78">
      <w:pPr>
        <w:spacing w:before="1"/>
        <w:ind w:left="1271"/>
        <w:rPr>
          <w:sz w:val="13"/>
        </w:rPr>
      </w:pPr>
      <w:r>
        <w:rPr>
          <w:sz w:val="13"/>
        </w:rPr>
        <w:t xml:space="preserve"> </w:t>
      </w:r>
    </w:p>
    <w:p w:rsidR="007369A1" w:rsidRDefault="007369A1">
      <w:pPr>
        <w:rPr>
          <w:sz w:val="13"/>
        </w:rPr>
        <w:sectPr w:rsidR="007369A1">
          <w:pgSz w:w="12240" w:h="15840"/>
          <w:pgMar w:top="320" w:right="340" w:bottom="0" w:left="520" w:header="720" w:footer="720" w:gutter="0"/>
          <w:cols w:space="720"/>
        </w:sectPr>
      </w:pPr>
    </w:p>
    <w:p w:rsidR="007369A1" w:rsidRDefault="001B5481">
      <w:pPr>
        <w:pStyle w:val="Ttulo4"/>
        <w:spacing w:before="56" w:line="976" w:lineRule="exact"/>
        <w:ind w:left="282"/>
      </w:pPr>
      <w:r>
        <w:lastRenderedPageBreak/>
        <w:pict>
          <v:line id="_x0000_s1037" alt="" style="position:absolute;left:0;text-align:left;z-index:15757824;mso-wrap-edited:f;mso-width-percent:0;mso-height-percent:0;mso-position-horizontal-relative:page;mso-position-vertical-relative:page;mso-width-percent:0;mso-height-percent:0" from="604.8pt,375.4pt" to="604.8pt,375.4pt" strokeweight="1.44103mm">
            <w10:wrap anchorx="page" anchory="page"/>
          </v:line>
        </w:pict>
      </w:r>
      <w:r>
        <w:pict>
          <v:line id="_x0000_s1036" alt="" style="position:absolute;left:0;text-align:left;z-index:15758336;mso-wrap-edited:f;mso-width-percent:0;mso-height-percent:0;mso-position-horizontal-relative:page;mso-position-vertical-relative:page;mso-width-percent:0;mso-height-percent:0" from="605.05pt,170.4pt" to="605.05pt,170.4pt" strokeweight="1.44103mm">
            <w10:wrap anchorx="page" anchory="page"/>
          </v:line>
        </w:pict>
      </w:r>
    </w:p>
    <w:p w:rsidR="007369A1" w:rsidRDefault="001B5481">
      <w:pPr>
        <w:pStyle w:val="Textoindependiente"/>
        <w:spacing w:line="217" w:lineRule="exact"/>
        <w:ind w:left="1308"/>
        <w:jc w:val="both"/>
      </w:pPr>
      <w:r>
        <w:rPr>
          <w:color w:val="262B2D"/>
          <w:w w:val="105"/>
        </w:rPr>
        <w:t xml:space="preserve">La </w:t>
      </w:r>
      <w:proofErr w:type="spellStart"/>
      <w:r>
        <w:rPr>
          <w:color w:val="262B2D"/>
          <w:w w:val="105"/>
        </w:rPr>
        <w:t>pandemia</w:t>
      </w:r>
      <w:proofErr w:type="spellEnd"/>
      <w:r>
        <w:rPr>
          <w:color w:val="262B2D"/>
          <w:w w:val="105"/>
        </w:rPr>
        <w:t xml:space="preserve"> </w:t>
      </w:r>
      <w:proofErr w:type="spellStart"/>
      <w:r>
        <w:rPr>
          <w:color w:val="262B2D"/>
          <w:w w:val="105"/>
        </w:rPr>
        <w:t>puso</w:t>
      </w:r>
      <w:proofErr w:type="spellEnd"/>
      <w:r>
        <w:rPr>
          <w:color w:val="262B2D"/>
          <w:w w:val="105"/>
        </w:rPr>
        <w:t xml:space="preserve"> de </w:t>
      </w:r>
      <w:proofErr w:type="spellStart"/>
      <w:r>
        <w:rPr>
          <w:color w:val="262B2D"/>
          <w:w w:val="105"/>
        </w:rPr>
        <w:t>manifiesto</w:t>
      </w:r>
      <w:proofErr w:type="spellEnd"/>
      <w:r>
        <w:rPr>
          <w:color w:val="262B2D"/>
          <w:w w:val="105"/>
        </w:rPr>
        <w:t xml:space="preserve"> </w:t>
      </w:r>
      <w:r>
        <w:rPr>
          <w:color w:val="3D3F3F"/>
          <w:w w:val="105"/>
        </w:rPr>
        <w:t xml:space="preserve">la </w:t>
      </w:r>
      <w:proofErr w:type="spellStart"/>
      <w:r>
        <w:rPr>
          <w:color w:val="262B2D"/>
          <w:w w:val="105"/>
        </w:rPr>
        <w:t>desgarradora</w:t>
      </w:r>
      <w:proofErr w:type="spellEnd"/>
      <w:r>
        <w:rPr>
          <w:color w:val="262B2D"/>
          <w:w w:val="105"/>
        </w:rPr>
        <w:t xml:space="preserve"> </w:t>
      </w:r>
      <w:proofErr w:type="spellStart"/>
      <w:r>
        <w:rPr>
          <w:color w:val="262B2D"/>
          <w:w w:val="105"/>
        </w:rPr>
        <w:t>desigualdad</w:t>
      </w:r>
      <w:proofErr w:type="spellEnd"/>
      <w:r>
        <w:rPr>
          <w:color w:val="262B2D"/>
          <w:w w:val="105"/>
        </w:rPr>
        <w:t xml:space="preserve"> que se </w:t>
      </w:r>
      <w:proofErr w:type="spellStart"/>
      <w:r>
        <w:rPr>
          <w:color w:val="262B2D"/>
          <w:w w:val="105"/>
        </w:rPr>
        <w:t>vive</w:t>
      </w:r>
      <w:proofErr w:type="spellEnd"/>
      <w:r>
        <w:rPr>
          <w:color w:val="262B2D"/>
          <w:w w:val="105"/>
        </w:rPr>
        <w:t xml:space="preserve"> no </w:t>
      </w:r>
      <w:proofErr w:type="spellStart"/>
      <w:r>
        <w:rPr>
          <w:color w:val="262B2D"/>
          <w:w w:val="105"/>
        </w:rPr>
        <w:t>sólo</w:t>
      </w:r>
      <w:proofErr w:type="spellEnd"/>
    </w:p>
    <w:p w:rsidR="007369A1" w:rsidRDefault="001B5481">
      <w:pPr>
        <w:pStyle w:val="Textoindependiente"/>
        <w:spacing w:before="140" w:line="379" w:lineRule="auto"/>
        <w:ind w:left="1301" w:right="1204" w:firstLine="5"/>
        <w:jc w:val="both"/>
      </w:pPr>
      <w:proofErr w:type="spellStart"/>
      <w:r>
        <w:rPr>
          <w:color w:val="262B2D"/>
          <w:w w:val="105"/>
        </w:rPr>
        <w:t>en</w:t>
      </w:r>
      <w:proofErr w:type="spellEnd"/>
      <w:r>
        <w:rPr>
          <w:color w:val="262B2D"/>
          <w:w w:val="105"/>
        </w:rPr>
        <w:t xml:space="preserve"> </w:t>
      </w:r>
      <w:proofErr w:type="spellStart"/>
      <w:r>
        <w:rPr>
          <w:color w:val="262B2D"/>
          <w:w w:val="105"/>
        </w:rPr>
        <w:t>nuestro</w:t>
      </w:r>
      <w:proofErr w:type="spellEnd"/>
      <w:r>
        <w:rPr>
          <w:color w:val="262B2D"/>
          <w:w w:val="105"/>
        </w:rPr>
        <w:t xml:space="preserve"> </w:t>
      </w:r>
      <w:proofErr w:type="spellStart"/>
      <w:r>
        <w:rPr>
          <w:color w:val="262B2D"/>
          <w:w w:val="105"/>
        </w:rPr>
        <w:t>país</w:t>
      </w:r>
      <w:proofErr w:type="spellEnd"/>
      <w:r>
        <w:rPr>
          <w:color w:val="262B2D"/>
          <w:w w:val="105"/>
        </w:rPr>
        <w:t xml:space="preserve">, </w:t>
      </w:r>
      <w:proofErr w:type="spellStart"/>
      <w:r>
        <w:rPr>
          <w:color w:val="262B2D"/>
          <w:w w:val="105"/>
        </w:rPr>
        <w:t>sino</w:t>
      </w:r>
      <w:proofErr w:type="spellEnd"/>
      <w:r>
        <w:rPr>
          <w:color w:val="262B2D"/>
          <w:w w:val="105"/>
        </w:rPr>
        <w:t xml:space="preserve"> </w:t>
      </w:r>
      <w:proofErr w:type="spellStart"/>
      <w:r>
        <w:rPr>
          <w:color w:val="262B2D"/>
          <w:w w:val="105"/>
        </w:rPr>
        <w:t>en</w:t>
      </w:r>
      <w:proofErr w:type="spellEnd"/>
      <w:r>
        <w:rPr>
          <w:color w:val="262B2D"/>
          <w:w w:val="105"/>
        </w:rPr>
        <w:t xml:space="preserve"> </w:t>
      </w:r>
      <w:proofErr w:type="spellStart"/>
      <w:r>
        <w:rPr>
          <w:color w:val="262B2D"/>
          <w:w w:val="105"/>
        </w:rPr>
        <w:t>muchas</w:t>
      </w:r>
      <w:proofErr w:type="spellEnd"/>
      <w:r>
        <w:rPr>
          <w:color w:val="262B2D"/>
          <w:w w:val="105"/>
        </w:rPr>
        <w:t xml:space="preserve"> </w:t>
      </w:r>
      <w:proofErr w:type="spellStart"/>
      <w:r>
        <w:rPr>
          <w:color w:val="3D3F3F"/>
          <w:w w:val="105"/>
        </w:rPr>
        <w:t>regiones</w:t>
      </w:r>
      <w:proofErr w:type="spellEnd"/>
      <w:r>
        <w:rPr>
          <w:color w:val="3D3F3F"/>
          <w:w w:val="105"/>
        </w:rPr>
        <w:t xml:space="preserve"> </w:t>
      </w:r>
      <w:r>
        <w:rPr>
          <w:color w:val="262B2D"/>
          <w:w w:val="105"/>
        </w:rPr>
        <w:t xml:space="preserve">del </w:t>
      </w:r>
      <w:proofErr w:type="spellStart"/>
      <w:r>
        <w:rPr>
          <w:color w:val="262B2D"/>
          <w:w w:val="105"/>
        </w:rPr>
        <w:t>mundo</w:t>
      </w:r>
      <w:proofErr w:type="spellEnd"/>
      <w:r>
        <w:rPr>
          <w:color w:val="262B2D"/>
          <w:w w:val="105"/>
        </w:rPr>
        <w:t xml:space="preserve">, y </w:t>
      </w:r>
      <w:proofErr w:type="spellStart"/>
      <w:r>
        <w:rPr>
          <w:color w:val="262B2D"/>
          <w:w w:val="105"/>
        </w:rPr>
        <w:t>nos</w:t>
      </w:r>
      <w:proofErr w:type="spellEnd"/>
      <w:r>
        <w:rPr>
          <w:color w:val="262B2D"/>
          <w:w w:val="105"/>
        </w:rPr>
        <w:t xml:space="preserve"> </w:t>
      </w:r>
      <w:proofErr w:type="spellStart"/>
      <w:r>
        <w:rPr>
          <w:color w:val="262B2D"/>
          <w:w w:val="105"/>
        </w:rPr>
        <w:t>obliga</w:t>
      </w:r>
      <w:proofErr w:type="spellEnd"/>
      <w:r>
        <w:rPr>
          <w:color w:val="262B2D"/>
          <w:w w:val="105"/>
        </w:rPr>
        <w:t xml:space="preserve"> a </w:t>
      </w:r>
      <w:proofErr w:type="spellStart"/>
      <w:r>
        <w:rPr>
          <w:color w:val="262B2D"/>
          <w:w w:val="105"/>
        </w:rPr>
        <w:t>cada</w:t>
      </w:r>
      <w:proofErr w:type="spellEnd"/>
      <w:r>
        <w:rPr>
          <w:color w:val="262B2D"/>
          <w:w w:val="105"/>
        </w:rPr>
        <w:t xml:space="preserve"> uno de los</w:t>
      </w:r>
      <w:r>
        <w:rPr>
          <w:color w:val="262B2D"/>
          <w:spacing w:val="-13"/>
          <w:w w:val="105"/>
        </w:rPr>
        <w:t xml:space="preserve"> </w:t>
      </w:r>
      <w:proofErr w:type="spellStart"/>
      <w:r>
        <w:rPr>
          <w:color w:val="262B2D"/>
          <w:w w:val="105"/>
        </w:rPr>
        <w:t>ediles</w:t>
      </w:r>
      <w:proofErr w:type="spellEnd"/>
      <w:r>
        <w:rPr>
          <w:color w:val="262B2D"/>
          <w:spacing w:val="-11"/>
          <w:w w:val="105"/>
        </w:rPr>
        <w:t xml:space="preserve"> </w:t>
      </w:r>
      <w:r>
        <w:rPr>
          <w:color w:val="262B2D"/>
          <w:w w:val="105"/>
        </w:rPr>
        <w:t>de</w:t>
      </w:r>
      <w:r>
        <w:rPr>
          <w:color w:val="262B2D"/>
          <w:spacing w:val="-16"/>
          <w:w w:val="105"/>
        </w:rPr>
        <w:t xml:space="preserve"> </w:t>
      </w:r>
      <w:proofErr w:type="spellStart"/>
      <w:r>
        <w:rPr>
          <w:color w:val="262B2D"/>
          <w:w w:val="105"/>
        </w:rPr>
        <w:t>este</w:t>
      </w:r>
      <w:proofErr w:type="spellEnd"/>
      <w:r>
        <w:rPr>
          <w:color w:val="262B2D"/>
          <w:spacing w:val="-11"/>
          <w:w w:val="105"/>
        </w:rPr>
        <w:t xml:space="preserve"> </w:t>
      </w:r>
      <w:proofErr w:type="spellStart"/>
      <w:r>
        <w:rPr>
          <w:color w:val="262B2D"/>
          <w:w w:val="105"/>
        </w:rPr>
        <w:t>ayuntamiento</w:t>
      </w:r>
      <w:proofErr w:type="spellEnd"/>
      <w:r>
        <w:rPr>
          <w:color w:val="262B2D"/>
          <w:spacing w:val="4"/>
          <w:w w:val="105"/>
        </w:rPr>
        <w:t xml:space="preserve"> </w:t>
      </w:r>
      <w:r>
        <w:rPr>
          <w:color w:val="262B2D"/>
          <w:w w:val="105"/>
        </w:rPr>
        <w:t>y</w:t>
      </w:r>
      <w:r>
        <w:rPr>
          <w:color w:val="262B2D"/>
          <w:spacing w:val="-17"/>
          <w:w w:val="105"/>
        </w:rPr>
        <w:t xml:space="preserve"> </w:t>
      </w:r>
      <w:r>
        <w:rPr>
          <w:color w:val="262B2D"/>
          <w:w w:val="105"/>
        </w:rPr>
        <w:t>de</w:t>
      </w:r>
      <w:r>
        <w:rPr>
          <w:color w:val="262B2D"/>
          <w:spacing w:val="-13"/>
          <w:w w:val="105"/>
        </w:rPr>
        <w:t xml:space="preserve"> </w:t>
      </w:r>
      <w:proofErr w:type="spellStart"/>
      <w:r>
        <w:rPr>
          <w:color w:val="262B2D"/>
          <w:w w:val="105"/>
        </w:rPr>
        <w:t>todos</w:t>
      </w:r>
      <w:proofErr w:type="spellEnd"/>
      <w:r>
        <w:rPr>
          <w:color w:val="262B2D"/>
          <w:spacing w:val="-11"/>
          <w:w w:val="105"/>
        </w:rPr>
        <w:t xml:space="preserve"> </w:t>
      </w:r>
      <w:r>
        <w:rPr>
          <w:color w:val="262B2D"/>
          <w:w w:val="105"/>
        </w:rPr>
        <w:t>los</w:t>
      </w:r>
      <w:r>
        <w:rPr>
          <w:color w:val="262B2D"/>
          <w:spacing w:val="-15"/>
          <w:w w:val="105"/>
        </w:rPr>
        <w:t xml:space="preserve"> </w:t>
      </w:r>
      <w:proofErr w:type="spellStart"/>
      <w:r>
        <w:rPr>
          <w:color w:val="262B2D"/>
          <w:w w:val="105"/>
        </w:rPr>
        <w:t>funcionarios</w:t>
      </w:r>
      <w:proofErr w:type="spellEnd"/>
      <w:r>
        <w:rPr>
          <w:color w:val="262B2D"/>
          <w:spacing w:val="7"/>
          <w:w w:val="105"/>
        </w:rPr>
        <w:t xml:space="preserve"> </w:t>
      </w:r>
      <w:proofErr w:type="spellStart"/>
      <w:r>
        <w:rPr>
          <w:color w:val="262B2D"/>
          <w:w w:val="105"/>
        </w:rPr>
        <w:t>públicos</w:t>
      </w:r>
      <w:proofErr w:type="spellEnd"/>
      <w:r>
        <w:rPr>
          <w:color w:val="262B2D"/>
          <w:spacing w:val="-2"/>
          <w:w w:val="105"/>
        </w:rPr>
        <w:t xml:space="preserve"> </w:t>
      </w:r>
      <w:r>
        <w:rPr>
          <w:color w:val="262B2D"/>
          <w:w w:val="105"/>
        </w:rPr>
        <w:t>del</w:t>
      </w:r>
      <w:r>
        <w:rPr>
          <w:color w:val="262B2D"/>
          <w:spacing w:val="-23"/>
          <w:w w:val="105"/>
        </w:rPr>
        <w:t xml:space="preserve"> </w:t>
      </w:r>
      <w:proofErr w:type="spellStart"/>
      <w:r>
        <w:rPr>
          <w:color w:val="262B2D"/>
          <w:w w:val="105"/>
        </w:rPr>
        <w:t>municipio</w:t>
      </w:r>
      <w:proofErr w:type="spellEnd"/>
      <w:r>
        <w:rPr>
          <w:color w:val="262B2D"/>
          <w:spacing w:val="1"/>
          <w:w w:val="105"/>
        </w:rPr>
        <w:t xml:space="preserve"> </w:t>
      </w:r>
      <w:r>
        <w:rPr>
          <w:color w:val="262B2D"/>
          <w:w w:val="105"/>
        </w:rPr>
        <w:t xml:space="preserve">a </w:t>
      </w:r>
      <w:proofErr w:type="spellStart"/>
      <w:r>
        <w:rPr>
          <w:color w:val="262B2D"/>
          <w:w w:val="105"/>
        </w:rPr>
        <w:t>dar</w:t>
      </w:r>
      <w:proofErr w:type="spellEnd"/>
      <w:r>
        <w:rPr>
          <w:color w:val="262B2D"/>
          <w:w w:val="105"/>
        </w:rPr>
        <w:t xml:space="preserve"> lo </w:t>
      </w:r>
      <w:proofErr w:type="spellStart"/>
      <w:r>
        <w:rPr>
          <w:color w:val="262B2D"/>
          <w:w w:val="105"/>
        </w:rPr>
        <w:t>mejor</w:t>
      </w:r>
      <w:proofErr w:type="spellEnd"/>
      <w:r>
        <w:rPr>
          <w:color w:val="262B2D"/>
          <w:w w:val="105"/>
        </w:rPr>
        <w:t xml:space="preserve"> de </w:t>
      </w:r>
      <w:proofErr w:type="spellStart"/>
      <w:r>
        <w:rPr>
          <w:color w:val="262B2D"/>
          <w:w w:val="105"/>
        </w:rPr>
        <w:t>notros</w:t>
      </w:r>
      <w:proofErr w:type="spellEnd"/>
      <w:r>
        <w:rPr>
          <w:color w:val="262B2D"/>
          <w:w w:val="105"/>
        </w:rPr>
        <w:t xml:space="preserve"> para </w:t>
      </w:r>
      <w:proofErr w:type="spellStart"/>
      <w:r>
        <w:rPr>
          <w:color w:val="262B2D"/>
          <w:w w:val="105"/>
        </w:rPr>
        <w:t>crear</w:t>
      </w:r>
      <w:proofErr w:type="spellEnd"/>
      <w:r>
        <w:rPr>
          <w:color w:val="262B2D"/>
          <w:w w:val="105"/>
        </w:rPr>
        <w:t xml:space="preserve"> </w:t>
      </w:r>
      <w:proofErr w:type="spellStart"/>
      <w:r>
        <w:rPr>
          <w:color w:val="262B2D"/>
          <w:w w:val="105"/>
        </w:rPr>
        <w:t>mayores</w:t>
      </w:r>
      <w:proofErr w:type="spellEnd"/>
      <w:r>
        <w:rPr>
          <w:color w:val="262B2D"/>
          <w:w w:val="105"/>
        </w:rPr>
        <w:t xml:space="preserve"> </w:t>
      </w:r>
      <w:proofErr w:type="spellStart"/>
      <w:r>
        <w:rPr>
          <w:color w:val="262B2D"/>
          <w:w w:val="105"/>
        </w:rPr>
        <w:t>oportunidades</w:t>
      </w:r>
      <w:proofErr w:type="spellEnd"/>
      <w:r>
        <w:rPr>
          <w:color w:val="262B2D"/>
          <w:w w:val="105"/>
        </w:rPr>
        <w:t xml:space="preserve"> para las </w:t>
      </w:r>
      <w:proofErr w:type="spellStart"/>
      <w:r>
        <w:rPr>
          <w:color w:val="262B2D"/>
          <w:w w:val="105"/>
        </w:rPr>
        <w:t>familias</w:t>
      </w:r>
      <w:proofErr w:type="spellEnd"/>
      <w:r>
        <w:rPr>
          <w:color w:val="262B2D"/>
          <w:w w:val="105"/>
        </w:rPr>
        <w:t xml:space="preserve"> del </w:t>
      </w:r>
      <w:proofErr w:type="spellStart"/>
      <w:r>
        <w:rPr>
          <w:color w:val="262B2D"/>
          <w:w w:val="105"/>
        </w:rPr>
        <w:t>municipio</w:t>
      </w:r>
      <w:proofErr w:type="spellEnd"/>
      <w:r>
        <w:rPr>
          <w:color w:val="262B2D"/>
          <w:w w:val="105"/>
        </w:rPr>
        <w:t>;</w:t>
      </w:r>
      <w:r>
        <w:rPr>
          <w:color w:val="262B2D"/>
          <w:spacing w:val="-5"/>
          <w:w w:val="105"/>
        </w:rPr>
        <w:t xml:space="preserve"> </w:t>
      </w:r>
      <w:r>
        <w:rPr>
          <w:color w:val="262B2D"/>
          <w:w w:val="105"/>
        </w:rPr>
        <w:t>dentro</w:t>
      </w:r>
      <w:r>
        <w:rPr>
          <w:color w:val="262B2D"/>
          <w:spacing w:val="-11"/>
          <w:w w:val="105"/>
        </w:rPr>
        <w:t xml:space="preserve"> </w:t>
      </w:r>
      <w:r>
        <w:rPr>
          <w:color w:val="262B2D"/>
          <w:w w:val="105"/>
        </w:rPr>
        <w:t>de</w:t>
      </w:r>
      <w:r>
        <w:rPr>
          <w:color w:val="262B2D"/>
          <w:spacing w:val="-19"/>
          <w:w w:val="105"/>
        </w:rPr>
        <w:t xml:space="preserve"> </w:t>
      </w:r>
      <w:r>
        <w:rPr>
          <w:color w:val="262B2D"/>
          <w:w w:val="105"/>
        </w:rPr>
        <w:t>las</w:t>
      </w:r>
      <w:r>
        <w:rPr>
          <w:color w:val="262B2D"/>
          <w:spacing w:val="-16"/>
          <w:w w:val="105"/>
        </w:rPr>
        <w:t xml:space="preserve"> </w:t>
      </w:r>
      <w:proofErr w:type="spellStart"/>
      <w:r>
        <w:rPr>
          <w:color w:val="262B2D"/>
          <w:w w:val="105"/>
        </w:rPr>
        <w:t>comisiones</w:t>
      </w:r>
      <w:proofErr w:type="spellEnd"/>
      <w:r>
        <w:rPr>
          <w:color w:val="262B2D"/>
          <w:spacing w:val="-4"/>
          <w:w w:val="105"/>
        </w:rPr>
        <w:t xml:space="preserve"> </w:t>
      </w:r>
      <w:proofErr w:type="spellStart"/>
      <w:r>
        <w:rPr>
          <w:color w:val="262B2D"/>
          <w:w w:val="105"/>
        </w:rPr>
        <w:t>edilicias</w:t>
      </w:r>
      <w:proofErr w:type="spellEnd"/>
      <w:r>
        <w:rPr>
          <w:color w:val="262B2D"/>
          <w:spacing w:val="-9"/>
          <w:w w:val="105"/>
        </w:rPr>
        <w:t xml:space="preserve"> </w:t>
      </w:r>
      <w:r>
        <w:rPr>
          <w:color w:val="262B2D"/>
          <w:w w:val="105"/>
        </w:rPr>
        <w:t>se</w:t>
      </w:r>
      <w:r>
        <w:rPr>
          <w:color w:val="262B2D"/>
          <w:spacing w:val="-13"/>
          <w:w w:val="105"/>
        </w:rPr>
        <w:t xml:space="preserve"> </w:t>
      </w:r>
      <w:proofErr w:type="spellStart"/>
      <w:r>
        <w:rPr>
          <w:color w:val="3D3F3F"/>
          <w:w w:val="105"/>
        </w:rPr>
        <w:t>viene</w:t>
      </w:r>
      <w:proofErr w:type="spellEnd"/>
      <w:r>
        <w:rPr>
          <w:color w:val="3D3F3F"/>
          <w:spacing w:val="-11"/>
          <w:w w:val="105"/>
        </w:rPr>
        <w:t xml:space="preserve"> </w:t>
      </w:r>
      <w:r>
        <w:rPr>
          <w:color w:val="262B2D"/>
          <w:w w:val="105"/>
        </w:rPr>
        <w:t>una</w:t>
      </w:r>
      <w:r>
        <w:rPr>
          <w:color w:val="262B2D"/>
          <w:spacing w:val="-11"/>
          <w:w w:val="105"/>
        </w:rPr>
        <w:t xml:space="preserve"> </w:t>
      </w:r>
      <w:proofErr w:type="spellStart"/>
      <w:r>
        <w:rPr>
          <w:color w:val="262B2D"/>
          <w:w w:val="105"/>
        </w:rPr>
        <w:t>tarea</w:t>
      </w:r>
      <w:proofErr w:type="spellEnd"/>
      <w:r>
        <w:rPr>
          <w:color w:val="262B2D"/>
          <w:spacing w:val="-8"/>
          <w:w w:val="105"/>
        </w:rPr>
        <w:t xml:space="preserve"> </w:t>
      </w:r>
      <w:r>
        <w:rPr>
          <w:color w:val="262B2D"/>
          <w:w w:val="105"/>
        </w:rPr>
        <w:t>mayor</w:t>
      </w:r>
      <w:r>
        <w:rPr>
          <w:color w:val="4F4F4F"/>
          <w:w w:val="105"/>
        </w:rPr>
        <w:t>,</w:t>
      </w:r>
      <w:r>
        <w:rPr>
          <w:color w:val="4F4F4F"/>
          <w:spacing w:val="-11"/>
          <w:w w:val="105"/>
        </w:rPr>
        <w:t xml:space="preserve"> </w:t>
      </w:r>
      <w:proofErr w:type="spellStart"/>
      <w:r>
        <w:rPr>
          <w:color w:val="262B2D"/>
          <w:w w:val="105"/>
        </w:rPr>
        <w:t>adecuarnos</w:t>
      </w:r>
      <w:proofErr w:type="spellEnd"/>
      <w:r>
        <w:rPr>
          <w:color w:val="262B2D"/>
          <w:w w:val="105"/>
        </w:rPr>
        <w:t xml:space="preserve"> al </w:t>
      </w:r>
      <w:r>
        <w:rPr>
          <w:color w:val="3D3F3F"/>
          <w:w w:val="105"/>
        </w:rPr>
        <w:t xml:space="preserve">nuevo </w:t>
      </w:r>
      <w:proofErr w:type="spellStart"/>
      <w:r>
        <w:rPr>
          <w:color w:val="262B2D"/>
          <w:w w:val="105"/>
        </w:rPr>
        <w:t>contexto</w:t>
      </w:r>
      <w:proofErr w:type="spellEnd"/>
      <w:r>
        <w:rPr>
          <w:color w:val="262B2D"/>
          <w:w w:val="105"/>
        </w:rPr>
        <w:t xml:space="preserve"> global y </w:t>
      </w:r>
      <w:proofErr w:type="spellStart"/>
      <w:r>
        <w:rPr>
          <w:color w:val="262B2D"/>
          <w:w w:val="105"/>
        </w:rPr>
        <w:t>poder</w:t>
      </w:r>
      <w:proofErr w:type="spellEnd"/>
      <w:r>
        <w:rPr>
          <w:color w:val="262B2D"/>
          <w:w w:val="105"/>
        </w:rPr>
        <w:t xml:space="preserve"> </w:t>
      </w:r>
      <w:proofErr w:type="spellStart"/>
      <w:r>
        <w:rPr>
          <w:color w:val="262B2D"/>
          <w:w w:val="105"/>
        </w:rPr>
        <w:t>crear</w:t>
      </w:r>
      <w:proofErr w:type="spellEnd"/>
      <w:r>
        <w:rPr>
          <w:color w:val="262B2D"/>
          <w:w w:val="105"/>
        </w:rPr>
        <w:t xml:space="preserve"> </w:t>
      </w:r>
      <w:proofErr w:type="spellStart"/>
      <w:r>
        <w:rPr>
          <w:color w:val="262B2D"/>
          <w:w w:val="105"/>
        </w:rPr>
        <w:t>acciones</w:t>
      </w:r>
      <w:proofErr w:type="spellEnd"/>
      <w:r>
        <w:rPr>
          <w:color w:val="262B2D"/>
          <w:w w:val="105"/>
        </w:rPr>
        <w:t xml:space="preserve"> que </w:t>
      </w:r>
      <w:proofErr w:type="spellStart"/>
      <w:r>
        <w:rPr>
          <w:color w:val="262B2D"/>
          <w:w w:val="105"/>
        </w:rPr>
        <w:t>beneficien</w:t>
      </w:r>
      <w:proofErr w:type="spellEnd"/>
      <w:r>
        <w:rPr>
          <w:color w:val="262B2D"/>
          <w:w w:val="105"/>
        </w:rPr>
        <w:t xml:space="preserve"> a </w:t>
      </w:r>
      <w:r>
        <w:rPr>
          <w:color w:val="3D3F3F"/>
          <w:w w:val="105"/>
        </w:rPr>
        <w:t xml:space="preserve">la </w:t>
      </w:r>
      <w:r>
        <w:rPr>
          <w:color w:val="262B2D"/>
          <w:w w:val="105"/>
        </w:rPr>
        <w:t xml:space="preserve">población. Por lo que </w:t>
      </w:r>
      <w:proofErr w:type="spellStart"/>
      <w:r>
        <w:rPr>
          <w:color w:val="262B2D"/>
          <w:w w:val="105"/>
        </w:rPr>
        <w:t>como</w:t>
      </w:r>
      <w:proofErr w:type="spellEnd"/>
      <w:r>
        <w:rPr>
          <w:color w:val="262B2D"/>
          <w:w w:val="105"/>
        </w:rPr>
        <w:t xml:space="preserve"> </w:t>
      </w:r>
      <w:r>
        <w:rPr>
          <w:color w:val="3D3F3F"/>
          <w:w w:val="105"/>
        </w:rPr>
        <w:t xml:space="preserve">vocal </w:t>
      </w:r>
      <w:proofErr w:type="spellStart"/>
      <w:r>
        <w:rPr>
          <w:color w:val="262B2D"/>
          <w:w w:val="105"/>
        </w:rPr>
        <w:t>en</w:t>
      </w:r>
      <w:proofErr w:type="spellEnd"/>
      <w:r>
        <w:rPr>
          <w:color w:val="262B2D"/>
          <w:w w:val="105"/>
        </w:rPr>
        <w:t xml:space="preserve"> </w:t>
      </w:r>
      <w:r>
        <w:rPr>
          <w:color w:val="3D3F3F"/>
          <w:w w:val="105"/>
        </w:rPr>
        <w:t xml:space="preserve">las </w:t>
      </w:r>
      <w:proofErr w:type="spellStart"/>
      <w:r>
        <w:rPr>
          <w:color w:val="262B2D"/>
          <w:w w:val="105"/>
        </w:rPr>
        <w:t>Comisiones</w:t>
      </w:r>
      <w:proofErr w:type="spellEnd"/>
      <w:r>
        <w:rPr>
          <w:color w:val="262B2D"/>
          <w:w w:val="105"/>
        </w:rPr>
        <w:t xml:space="preserve"> </w:t>
      </w:r>
      <w:proofErr w:type="spellStart"/>
      <w:r>
        <w:rPr>
          <w:color w:val="262B2D"/>
          <w:w w:val="105"/>
        </w:rPr>
        <w:t>Edilicias</w:t>
      </w:r>
      <w:proofErr w:type="spellEnd"/>
      <w:r>
        <w:rPr>
          <w:color w:val="262B2D"/>
          <w:w w:val="105"/>
        </w:rPr>
        <w:t xml:space="preserve"> de: Medio </w:t>
      </w:r>
      <w:proofErr w:type="spellStart"/>
      <w:r>
        <w:rPr>
          <w:color w:val="262B2D"/>
          <w:w w:val="105"/>
        </w:rPr>
        <w:t>Ambiente</w:t>
      </w:r>
      <w:proofErr w:type="spellEnd"/>
      <w:r>
        <w:rPr>
          <w:color w:val="262B2D"/>
          <w:w w:val="105"/>
        </w:rPr>
        <w:t xml:space="preserve"> y </w:t>
      </w:r>
      <w:proofErr w:type="spellStart"/>
      <w:r>
        <w:rPr>
          <w:color w:val="262B2D"/>
          <w:w w:val="105"/>
        </w:rPr>
        <w:t>Sustentabilidad</w:t>
      </w:r>
      <w:proofErr w:type="spellEnd"/>
      <w:r>
        <w:rPr>
          <w:color w:val="262B2D"/>
          <w:w w:val="105"/>
        </w:rPr>
        <w:t xml:space="preserve">, </w:t>
      </w:r>
      <w:proofErr w:type="spellStart"/>
      <w:r>
        <w:rPr>
          <w:color w:val="262B2D"/>
          <w:w w:val="105"/>
        </w:rPr>
        <w:t>Finanzas</w:t>
      </w:r>
      <w:proofErr w:type="spellEnd"/>
      <w:r>
        <w:rPr>
          <w:color w:val="262B2D"/>
          <w:w w:val="105"/>
        </w:rPr>
        <w:t xml:space="preserve"> </w:t>
      </w:r>
      <w:proofErr w:type="spellStart"/>
      <w:r>
        <w:rPr>
          <w:color w:val="262B2D"/>
          <w:w w:val="105"/>
        </w:rPr>
        <w:t>Públicas</w:t>
      </w:r>
      <w:proofErr w:type="spellEnd"/>
      <w:r>
        <w:rPr>
          <w:color w:val="262B2D"/>
          <w:w w:val="105"/>
        </w:rPr>
        <w:t xml:space="preserve"> </w:t>
      </w:r>
      <w:r>
        <w:rPr>
          <w:color w:val="3D3F3F"/>
          <w:w w:val="105"/>
        </w:rPr>
        <w:t xml:space="preserve">y </w:t>
      </w:r>
      <w:proofErr w:type="spellStart"/>
      <w:r>
        <w:rPr>
          <w:color w:val="262B2D"/>
          <w:spacing w:val="-6"/>
          <w:w w:val="105"/>
        </w:rPr>
        <w:t>Patrimonio</w:t>
      </w:r>
      <w:proofErr w:type="spellEnd"/>
      <w:r>
        <w:rPr>
          <w:color w:val="4F4F4F"/>
          <w:spacing w:val="-6"/>
          <w:w w:val="105"/>
        </w:rPr>
        <w:t xml:space="preserve">, </w:t>
      </w:r>
      <w:proofErr w:type="spellStart"/>
      <w:r>
        <w:rPr>
          <w:color w:val="3D3F3F"/>
          <w:w w:val="105"/>
        </w:rPr>
        <w:t>Igualdad</w:t>
      </w:r>
      <w:proofErr w:type="spellEnd"/>
      <w:r>
        <w:rPr>
          <w:color w:val="3D3F3F"/>
          <w:w w:val="105"/>
        </w:rPr>
        <w:t xml:space="preserve"> </w:t>
      </w:r>
      <w:r>
        <w:rPr>
          <w:color w:val="262B2D"/>
          <w:w w:val="105"/>
        </w:rPr>
        <w:t xml:space="preserve">de </w:t>
      </w:r>
      <w:proofErr w:type="spellStart"/>
      <w:r>
        <w:rPr>
          <w:color w:val="262B2D"/>
          <w:w w:val="105"/>
        </w:rPr>
        <w:t>Género</w:t>
      </w:r>
      <w:proofErr w:type="spellEnd"/>
      <w:r>
        <w:rPr>
          <w:color w:val="262B2D"/>
          <w:w w:val="105"/>
        </w:rPr>
        <w:t xml:space="preserve"> </w:t>
      </w:r>
      <w:r>
        <w:rPr>
          <w:color w:val="3D3F3F"/>
          <w:w w:val="105"/>
        </w:rPr>
        <w:t xml:space="preserve">y </w:t>
      </w:r>
      <w:proofErr w:type="spellStart"/>
      <w:r>
        <w:rPr>
          <w:color w:val="262B2D"/>
          <w:w w:val="105"/>
        </w:rPr>
        <w:t>en</w:t>
      </w:r>
      <w:proofErr w:type="spellEnd"/>
      <w:r>
        <w:rPr>
          <w:color w:val="262B2D"/>
          <w:w w:val="105"/>
        </w:rPr>
        <w:t xml:space="preserve"> </w:t>
      </w:r>
      <w:r>
        <w:rPr>
          <w:color w:val="3D3F3F"/>
          <w:w w:val="105"/>
        </w:rPr>
        <w:t xml:space="preserve">la </w:t>
      </w:r>
      <w:r>
        <w:rPr>
          <w:color w:val="262B2D"/>
          <w:w w:val="105"/>
        </w:rPr>
        <w:t xml:space="preserve">de </w:t>
      </w:r>
      <w:proofErr w:type="spellStart"/>
      <w:r>
        <w:rPr>
          <w:color w:val="262B2D"/>
          <w:w w:val="105"/>
        </w:rPr>
        <w:t>Cultura</w:t>
      </w:r>
      <w:proofErr w:type="spellEnd"/>
      <w:r>
        <w:rPr>
          <w:color w:val="262B2D"/>
          <w:spacing w:val="-18"/>
          <w:w w:val="105"/>
        </w:rPr>
        <w:t xml:space="preserve"> </w:t>
      </w:r>
      <w:r>
        <w:rPr>
          <w:color w:val="262B2D"/>
          <w:w w:val="105"/>
        </w:rPr>
        <w:t>e</w:t>
      </w:r>
      <w:r>
        <w:rPr>
          <w:color w:val="262B2D"/>
          <w:spacing w:val="-24"/>
          <w:w w:val="105"/>
        </w:rPr>
        <w:t xml:space="preserve"> </w:t>
      </w:r>
      <w:r>
        <w:rPr>
          <w:color w:val="262B2D"/>
          <w:w w:val="105"/>
        </w:rPr>
        <w:t>Identidad</w:t>
      </w:r>
      <w:r>
        <w:rPr>
          <w:color w:val="262B2D"/>
          <w:spacing w:val="-13"/>
          <w:w w:val="105"/>
        </w:rPr>
        <w:t xml:space="preserve"> </w:t>
      </w:r>
      <w:proofErr w:type="spellStart"/>
      <w:r>
        <w:rPr>
          <w:color w:val="262B2D"/>
          <w:w w:val="105"/>
        </w:rPr>
        <w:t>Tlajomulquense</w:t>
      </w:r>
      <w:proofErr w:type="spellEnd"/>
      <w:r>
        <w:rPr>
          <w:color w:val="262B2D"/>
          <w:w w:val="105"/>
        </w:rPr>
        <w:t>,</w:t>
      </w:r>
      <w:r>
        <w:rPr>
          <w:color w:val="262B2D"/>
          <w:spacing w:val="-28"/>
          <w:w w:val="105"/>
        </w:rPr>
        <w:t xml:space="preserve"> </w:t>
      </w:r>
      <w:proofErr w:type="spellStart"/>
      <w:r>
        <w:rPr>
          <w:color w:val="262B2D"/>
          <w:w w:val="105"/>
        </w:rPr>
        <w:t>aportaremos</w:t>
      </w:r>
      <w:proofErr w:type="spellEnd"/>
      <w:r>
        <w:rPr>
          <w:color w:val="262B2D"/>
          <w:spacing w:val="-6"/>
          <w:w w:val="105"/>
        </w:rPr>
        <w:t xml:space="preserve"> </w:t>
      </w:r>
      <w:proofErr w:type="spellStart"/>
      <w:r>
        <w:rPr>
          <w:color w:val="262B2D"/>
          <w:w w:val="105"/>
        </w:rPr>
        <w:t>nuestras</w:t>
      </w:r>
      <w:proofErr w:type="spellEnd"/>
      <w:r>
        <w:rPr>
          <w:color w:val="262B2D"/>
          <w:spacing w:val="-17"/>
          <w:w w:val="105"/>
        </w:rPr>
        <w:t xml:space="preserve"> </w:t>
      </w:r>
      <w:r>
        <w:rPr>
          <w:color w:val="262B2D"/>
          <w:w w:val="105"/>
        </w:rPr>
        <w:t>ideas</w:t>
      </w:r>
      <w:r>
        <w:rPr>
          <w:color w:val="262B2D"/>
          <w:spacing w:val="-22"/>
          <w:w w:val="105"/>
        </w:rPr>
        <w:t xml:space="preserve"> </w:t>
      </w:r>
      <w:r>
        <w:rPr>
          <w:color w:val="262B2D"/>
          <w:w w:val="105"/>
        </w:rPr>
        <w:t>y</w:t>
      </w:r>
      <w:r>
        <w:rPr>
          <w:color w:val="262B2D"/>
          <w:spacing w:val="-23"/>
          <w:w w:val="105"/>
        </w:rPr>
        <w:t xml:space="preserve"> </w:t>
      </w:r>
      <w:proofErr w:type="spellStart"/>
      <w:r>
        <w:rPr>
          <w:color w:val="262B2D"/>
          <w:w w:val="105"/>
        </w:rPr>
        <w:t>posturas</w:t>
      </w:r>
      <w:proofErr w:type="spellEnd"/>
      <w:r>
        <w:rPr>
          <w:color w:val="262B2D"/>
          <w:spacing w:val="-17"/>
          <w:w w:val="105"/>
        </w:rPr>
        <w:t xml:space="preserve"> </w:t>
      </w:r>
      <w:r>
        <w:rPr>
          <w:color w:val="262B2D"/>
          <w:w w:val="105"/>
        </w:rPr>
        <w:t>para</w:t>
      </w:r>
      <w:r>
        <w:rPr>
          <w:color w:val="262B2D"/>
          <w:spacing w:val="-21"/>
          <w:w w:val="105"/>
        </w:rPr>
        <w:t xml:space="preserve"> </w:t>
      </w:r>
      <w:proofErr w:type="spellStart"/>
      <w:r>
        <w:rPr>
          <w:color w:val="262B2D"/>
          <w:w w:val="105"/>
        </w:rPr>
        <w:t>en</w:t>
      </w:r>
      <w:proofErr w:type="spellEnd"/>
      <w:r>
        <w:rPr>
          <w:color w:val="262B2D"/>
          <w:w w:val="105"/>
        </w:rPr>
        <w:t xml:space="preserve"> </w:t>
      </w:r>
      <w:proofErr w:type="spellStart"/>
      <w:r>
        <w:rPr>
          <w:color w:val="262B2D"/>
          <w:w w:val="105"/>
        </w:rPr>
        <w:t>coordinación</w:t>
      </w:r>
      <w:proofErr w:type="spellEnd"/>
      <w:r>
        <w:rPr>
          <w:color w:val="262B2D"/>
          <w:w w:val="105"/>
        </w:rPr>
        <w:t xml:space="preserve"> con mis </w:t>
      </w:r>
      <w:proofErr w:type="spellStart"/>
      <w:r>
        <w:rPr>
          <w:color w:val="262B2D"/>
          <w:w w:val="105"/>
        </w:rPr>
        <w:t>demás</w:t>
      </w:r>
      <w:proofErr w:type="spellEnd"/>
      <w:r>
        <w:rPr>
          <w:color w:val="262B2D"/>
          <w:w w:val="105"/>
        </w:rPr>
        <w:t xml:space="preserve"> </w:t>
      </w:r>
      <w:proofErr w:type="spellStart"/>
      <w:r>
        <w:rPr>
          <w:color w:val="262B2D"/>
          <w:w w:val="105"/>
        </w:rPr>
        <w:t>compañeros</w:t>
      </w:r>
      <w:proofErr w:type="spellEnd"/>
      <w:r>
        <w:rPr>
          <w:color w:val="262B2D"/>
          <w:w w:val="105"/>
        </w:rPr>
        <w:t xml:space="preserve"> </w:t>
      </w:r>
      <w:proofErr w:type="spellStart"/>
      <w:r>
        <w:rPr>
          <w:color w:val="262B2D"/>
          <w:w w:val="105"/>
        </w:rPr>
        <w:t>ediles</w:t>
      </w:r>
      <w:proofErr w:type="spellEnd"/>
      <w:r>
        <w:rPr>
          <w:color w:val="262B2D"/>
          <w:w w:val="105"/>
        </w:rPr>
        <w:t xml:space="preserve"> velar por los derechos de </w:t>
      </w:r>
      <w:r>
        <w:rPr>
          <w:color w:val="3D3F3F"/>
          <w:w w:val="105"/>
        </w:rPr>
        <w:t xml:space="preserve">los </w:t>
      </w:r>
      <w:proofErr w:type="spellStart"/>
      <w:r>
        <w:rPr>
          <w:color w:val="262B2D"/>
          <w:w w:val="105"/>
        </w:rPr>
        <w:t>tlajomulquenses</w:t>
      </w:r>
      <w:proofErr w:type="spellEnd"/>
      <w:r>
        <w:rPr>
          <w:color w:val="262B2D"/>
          <w:w w:val="105"/>
        </w:rPr>
        <w:t>,</w:t>
      </w:r>
    </w:p>
    <w:p w:rsidR="007369A1" w:rsidRDefault="007369A1">
      <w:pPr>
        <w:pStyle w:val="Textoindependiente"/>
        <w:rPr>
          <w:sz w:val="20"/>
        </w:rPr>
      </w:pPr>
    </w:p>
    <w:p w:rsidR="007369A1" w:rsidRDefault="007369A1">
      <w:pPr>
        <w:pStyle w:val="Textoindependiente"/>
        <w:rPr>
          <w:sz w:val="20"/>
        </w:rPr>
      </w:pPr>
    </w:p>
    <w:p w:rsidR="007369A1" w:rsidRDefault="007369A1">
      <w:pPr>
        <w:pStyle w:val="Textoindependiente"/>
        <w:rPr>
          <w:sz w:val="20"/>
        </w:rPr>
      </w:pPr>
    </w:p>
    <w:p w:rsidR="007369A1" w:rsidRDefault="001B5481">
      <w:pPr>
        <w:pStyle w:val="Textoindependiente"/>
        <w:spacing w:before="6"/>
        <w:rPr>
          <w:sz w:val="15"/>
        </w:rPr>
      </w:pPr>
      <w:r>
        <w:rPr>
          <w:noProof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1208426</wp:posOffset>
            </wp:positionH>
            <wp:positionV relativeFrom="paragraph">
              <wp:posOffset>138556</wp:posOffset>
            </wp:positionV>
            <wp:extent cx="2714592" cy="2011680"/>
            <wp:effectExtent l="0" t="0" r="0" b="0"/>
            <wp:wrapTopAndBottom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592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4247803</wp:posOffset>
            </wp:positionH>
            <wp:positionV relativeFrom="paragraph">
              <wp:posOffset>138556</wp:posOffset>
            </wp:positionV>
            <wp:extent cx="2690246" cy="1999488"/>
            <wp:effectExtent l="0" t="0" r="0" b="0"/>
            <wp:wrapTopAndBottom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246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9A1" w:rsidRDefault="007369A1">
      <w:pPr>
        <w:pStyle w:val="Textoindependiente"/>
        <w:rPr>
          <w:sz w:val="20"/>
        </w:rPr>
      </w:pPr>
    </w:p>
    <w:p w:rsidR="007369A1" w:rsidRDefault="001B5481">
      <w:pPr>
        <w:pStyle w:val="Textoindependiente"/>
        <w:rPr>
          <w:sz w:val="25"/>
        </w:rPr>
      </w:pPr>
      <w:r>
        <w:rPr>
          <w:noProof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1208426</wp:posOffset>
            </wp:positionH>
            <wp:positionV relativeFrom="paragraph">
              <wp:posOffset>207804</wp:posOffset>
            </wp:positionV>
            <wp:extent cx="2751110" cy="2036064"/>
            <wp:effectExtent l="0" t="0" r="0" b="0"/>
            <wp:wrapTopAndBottom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110" cy="2036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4260009</wp:posOffset>
            </wp:positionH>
            <wp:positionV relativeFrom="paragraph">
              <wp:posOffset>232256</wp:posOffset>
            </wp:positionV>
            <wp:extent cx="2726766" cy="1999488"/>
            <wp:effectExtent l="0" t="0" r="0" b="0"/>
            <wp:wrapTopAndBottom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766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2A1C78" w:rsidP="002A1C78">
      <w:pPr>
        <w:spacing w:before="189"/>
        <w:jc w:val="both"/>
        <w:rPr>
          <w:sz w:val="14"/>
        </w:rPr>
      </w:pPr>
      <w:r>
        <w:rPr>
          <w:sz w:val="14"/>
        </w:rPr>
        <w:t xml:space="preserve"> </w:t>
      </w:r>
    </w:p>
    <w:p w:rsidR="007369A1" w:rsidRDefault="007369A1">
      <w:pPr>
        <w:rPr>
          <w:sz w:val="14"/>
        </w:rPr>
        <w:sectPr w:rsidR="007369A1">
          <w:pgSz w:w="12240" w:h="15840"/>
          <w:pgMar w:top="320" w:right="340" w:bottom="0" w:left="520" w:header="720" w:footer="720" w:gutter="0"/>
          <w:cols w:space="720"/>
        </w:sectPr>
      </w:pPr>
    </w:p>
    <w:p w:rsidR="007369A1" w:rsidRDefault="001B5481">
      <w:pPr>
        <w:pStyle w:val="Ttulo3"/>
        <w:spacing w:before="41" w:line="1004" w:lineRule="exact"/>
        <w:ind w:left="307"/>
      </w:pPr>
      <w:r>
        <w:lastRenderedPageBreak/>
        <w:pict>
          <v:line id="_x0000_s1035" alt="" style="position:absolute;left:0;text-align:left;z-index:15760384;mso-wrap-edited:f;mso-width-percent:0;mso-height-percent:0;mso-position-horizontal-relative:page;mso-position-vertical-relative:page;mso-width-percent:0;mso-height-percent:0" from="605.75pt,373.5pt" to="605.75pt,373.5pt" strokeweight="1.35625mm">
            <w10:wrap anchorx="page" anchory="page"/>
          </v:line>
        </w:pict>
      </w:r>
      <w:r>
        <w:pict>
          <v:line id="_x0000_s1034" alt="" style="position:absolute;left:0;text-align:left;z-index:15760896;mso-wrap-edited:f;mso-width-percent:0;mso-height-percent:0;mso-position-horizontal-relative:page;mso-position-vertical-relative:page;mso-width-percent:0;mso-height-percent:0" from="605.25pt,167.5pt" to="605.25pt,167.5pt" strokeweight="1.35625mm">
            <w10:wrap anchorx="page" anchory="page"/>
          </v:line>
        </w:pict>
      </w:r>
    </w:p>
    <w:p w:rsidR="007369A1" w:rsidRDefault="001B5481">
      <w:pPr>
        <w:pStyle w:val="Ttulo5"/>
        <w:spacing w:line="337" w:lineRule="exact"/>
        <w:ind w:left="1330"/>
      </w:pPr>
      <w:r>
        <w:rPr>
          <w:color w:val="262F31"/>
        </w:rPr>
        <w:t>CONSEJOS Y COMITES PERTENECIENTES</w:t>
      </w:r>
    </w:p>
    <w:p w:rsidR="007369A1" w:rsidRDefault="007369A1">
      <w:pPr>
        <w:pStyle w:val="Textoindependiente"/>
        <w:spacing w:before="4"/>
        <w:rPr>
          <w:b/>
          <w:sz w:val="9"/>
        </w:rPr>
      </w:pPr>
    </w:p>
    <w:p w:rsidR="007369A1" w:rsidRDefault="001B5481">
      <w:pPr>
        <w:pStyle w:val="Textoindependiente"/>
        <w:spacing w:line="30" w:lineRule="exact"/>
        <w:ind w:left="-151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032" alt="" style="width:371pt;height:1.45pt;mso-position-horizontal-relative:char;mso-position-vertical-relative:line" coordsize="7420,29">
            <v:line id="_x0000_s1033" alt="" style="position:absolute" from="0,14" to="7420,14" strokeweight=".50939mm"/>
            <w10:anchorlock/>
          </v:group>
        </w:pict>
      </w:r>
    </w:p>
    <w:p w:rsidR="007369A1" w:rsidRDefault="007369A1">
      <w:pPr>
        <w:pStyle w:val="Textoindependiente"/>
        <w:spacing w:before="8"/>
        <w:rPr>
          <w:b/>
          <w:sz w:val="47"/>
        </w:rPr>
      </w:pPr>
    </w:p>
    <w:p w:rsidR="007369A1" w:rsidRDefault="001B5481">
      <w:pPr>
        <w:pStyle w:val="Ttulo7"/>
        <w:spacing w:line="364" w:lineRule="auto"/>
        <w:ind w:right="1177" w:firstLine="3"/>
        <w:jc w:val="both"/>
      </w:pPr>
      <w:r>
        <w:rPr>
          <w:color w:val="262F31"/>
          <w:w w:val="105"/>
        </w:rPr>
        <w:t xml:space="preserve">Dentro de los </w:t>
      </w:r>
      <w:proofErr w:type="spellStart"/>
      <w:r>
        <w:rPr>
          <w:color w:val="262F31"/>
          <w:w w:val="105"/>
        </w:rPr>
        <w:t>programas</w:t>
      </w:r>
      <w:proofErr w:type="spellEnd"/>
      <w:r>
        <w:rPr>
          <w:color w:val="262F31"/>
          <w:w w:val="105"/>
        </w:rPr>
        <w:t xml:space="preserve"> del </w:t>
      </w:r>
      <w:proofErr w:type="spellStart"/>
      <w:r>
        <w:rPr>
          <w:color w:val="262F31"/>
          <w:w w:val="105"/>
        </w:rPr>
        <w:t>Gobierno</w:t>
      </w:r>
      <w:proofErr w:type="spellEnd"/>
      <w:r>
        <w:rPr>
          <w:color w:val="262F31"/>
          <w:w w:val="105"/>
        </w:rPr>
        <w:t xml:space="preserve"> de </w:t>
      </w:r>
      <w:proofErr w:type="spellStart"/>
      <w:r>
        <w:rPr>
          <w:color w:val="262F31"/>
          <w:w w:val="105"/>
        </w:rPr>
        <w:t>Tlajomulco</w:t>
      </w:r>
      <w:proofErr w:type="spellEnd"/>
      <w:r>
        <w:rPr>
          <w:color w:val="262F31"/>
          <w:w w:val="105"/>
        </w:rPr>
        <w:t xml:space="preserve"> que </w:t>
      </w:r>
      <w:proofErr w:type="spellStart"/>
      <w:r>
        <w:rPr>
          <w:color w:val="262F31"/>
          <w:w w:val="105"/>
        </w:rPr>
        <w:t>otorgan</w:t>
      </w:r>
      <w:proofErr w:type="spellEnd"/>
      <w:r>
        <w:rPr>
          <w:color w:val="262F31"/>
          <w:w w:val="105"/>
        </w:rPr>
        <w:t xml:space="preserve"> </w:t>
      </w:r>
      <w:proofErr w:type="spellStart"/>
      <w:r>
        <w:rPr>
          <w:color w:val="262F31"/>
          <w:w w:val="105"/>
        </w:rPr>
        <w:t>apoyo</w:t>
      </w:r>
      <w:proofErr w:type="spellEnd"/>
      <w:r>
        <w:rPr>
          <w:color w:val="262F31"/>
          <w:w w:val="105"/>
        </w:rPr>
        <w:t xml:space="preserve"> a las </w:t>
      </w:r>
      <w:proofErr w:type="spellStart"/>
      <w:r>
        <w:rPr>
          <w:color w:val="262F31"/>
          <w:w w:val="105"/>
        </w:rPr>
        <w:t>instituciones</w:t>
      </w:r>
      <w:proofErr w:type="spellEnd"/>
      <w:r>
        <w:rPr>
          <w:color w:val="262F31"/>
          <w:w w:val="105"/>
        </w:rPr>
        <w:t xml:space="preserve"> </w:t>
      </w:r>
      <w:proofErr w:type="spellStart"/>
      <w:r>
        <w:rPr>
          <w:color w:val="262F31"/>
          <w:w w:val="105"/>
        </w:rPr>
        <w:t>educativas</w:t>
      </w:r>
      <w:proofErr w:type="spellEnd"/>
      <w:r>
        <w:rPr>
          <w:color w:val="262F31"/>
          <w:w w:val="105"/>
        </w:rPr>
        <w:t xml:space="preserve"> o </w:t>
      </w:r>
      <w:proofErr w:type="spellStart"/>
      <w:r>
        <w:rPr>
          <w:color w:val="262F31"/>
          <w:w w:val="105"/>
        </w:rPr>
        <w:t>ciudadanos</w:t>
      </w:r>
      <w:proofErr w:type="spellEnd"/>
      <w:r>
        <w:rPr>
          <w:color w:val="262F31"/>
          <w:w w:val="105"/>
        </w:rPr>
        <w:t xml:space="preserve"> </w:t>
      </w:r>
      <w:r>
        <w:rPr>
          <w:color w:val="262F31"/>
          <w:spacing w:val="-6"/>
          <w:w w:val="105"/>
        </w:rPr>
        <w:t>de</w:t>
      </w:r>
      <w:r>
        <w:rPr>
          <w:color w:val="424444"/>
          <w:spacing w:val="-6"/>
          <w:w w:val="105"/>
        </w:rPr>
        <w:t xml:space="preserve">l </w:t>
      </w:r>
      <w:proofErr w:type="spellStart"/>
      <w:r>
        <w:rPr>
          <w:color w:val="262F31"/>
          <w:w w:val="105"/>
        </w:rPr>
        <w:t>mun</w:t>
      </w:r>
      <w:r>
        <w:rPr>
          <w:color w:val="424444"/>
          <w:w w:val="105"/>
        </w:rPr>
        <w:t>i</w:t>
      </w:r>
      <w:r>
        <w:rPr>
          <w:color w:val="262F31"/>
          <w:w w:val="105"/>
        </w:rPr>
        <w:t>cipio</w:t>
      </w:r>
      <w:proofErr w:type="spellEnd"/>
      <w:r>
        <w:rPr>
          <w:color w:val="424444"/>
          <w:w w:val="105"/>
        </w:rPr>
        <w:t xml:space="preserve">, </w:t>
      </w:r>
      <w:proofErr w:type="spellStart"/>
      <w:r>
        <w:rPr>
          <w:color w:val="262F31"/>
          <w:w w:val="105"/>
        </w:rPr>
        <w:t>pertenezco</w:t>
      </w:r>
      <w:proofErr w:type="spellEnd"/>
      <w:r>
        <w:rPr>
          <w:color w:val="262F31"/>
          <w:w w:val="105"/>
        </w:rPr>
        <w:t xml:space="preserve"> al </w:t>
      </w:r>
      <w:proofErr w:type="spellStart"/>
      <w:r>
        <w:rPr>
          <w:rFonts w:ascii="TimesNewRomanPS-BoldItalicMT" w:hAnsi="TimesNewRomanPS-BoldItalicMT"/>
          <w:b/>
          <w:i/>
          <w:color w:val="262F31"/>
          <w:w w:val="105"/>
          <w:sz w:val="23"/>
        </w:rPr>
        <w:t>Comité</w:t>
      </w:r>
      <w:proofErr w:type="spellEnd"/>
      <w:r>
        <w:rPr>
          <w:rFonts w:ascii="TimesNewRomanPS-BoldItalicMT" w:hAnsi="TimesNewRomanPS-BoldItalicMT"/>
          <w:b/>
          <w:i/>
          <w:color w:val="262F31"/>
          <w:w w:val="105"/>
          <w:sz w:val="23"/>
        </w:rPr>
        <w:t xml:space="preserve"> </w:t>
      </w:r>
      <w:proofErr w:type="spellStart"/>
      <w:r>
        <w:rPr>
          <w:rFonts w:ascii="TimesNewRomanPS-BoldItalicMT" w:hAnsi="TimesNewRomanPS-BoldItalicMT"/>
          <w:b/>
          <w:i/>
          <w:color w:val="262F31"/>
          <w:w w:val="105"/>
          <w:sz w:val="23"/>
        </w:rPr>
        <w:t>Dictaminador</w:t>
      </w:r>
      <w:proofErr w:type="spellEnd"/>
      <w:r>
        <w:rPr>
          <w:rFonts w:ascii="TimesNewRomanPS-BoldItalicMT" w:hAnsi="TimesNewRomanPS-BoldItalicMT"/>
          <w:b/>
          <w:i/>
          <w:color w:val="262F31"/>
          <w:w w:val="105"/>
          <w:sz w:val="23"/>
        </w:rPr>
        <w:t xml:space="preserve"> del </w:t>
      </w:r>
      <w:proofErr w:type="spellStart"/>
      <w:r>
        <w:rPr>
          <w:rFonts w:ascii="TimesNewRomanPS-BoldItalicMT" w:hAnsi="TimesNewRomanPS-BoldItalicMT"/>
          <w:b/>
          <w:i/>
          <w:color w:val="262F31"/>
          <w:w w:val="105"/>
          <w:sz w:val="23"/>
        </w:rPr>
        <w:t>Programa</w:t>
      </w:r>
      <w:proofErr w:type="spellEnd"/>
      <w:r>
        <w:rPr>
          <w:rFonts w:ascii="TimesNewRomanPS-BoldItalicMT" w:hAnsi="TimesNewRomanPS-BoldItalicMT"/>
          <w:b/>
          <w:i/>
          <w:color w:val="262F31"/>
          <w:w w:val="105"/>
          <w:sz w:val="23"/>
        </w:rPr>
        <w:t xml:space="preserve">: </w:t>
      </w:r>
      <w:proofErr w:type="spellStart"/>
      <w:r>
        <w:rPr>
          <w:rFonts w:ascii="TimesNewRomanPS-BoldItalicMT" w:hAnsi="TimesNewRomanPS-BoldItalicMT"/>
          <w:b/>
          <w:i/>
          <w:color w:val="262F31"/>
          <w:w w:val="105"/>
          <w:sz w:val="23"/>
        </w:rPr>
        <w:t>Apoyo</w:t>
      </w:r>
      <w:proofErr w:type="spellEnd"/>
      <w:r>
        <w:rPr>
          <w:rFonts w:ascii="TimesNewRomanPS-BoldItalicMT" w:hAnsi="TimesNewRomanPS-BoldItalicMT"/>
          <w:b/>
          <w:i/>
          <w:color w:val="262F31"/>
          <w:w w:val="105"/>
          <w:sz w:val="23"/>
        </w:rPr>
        <w:t xml:space="preserve"> a </w:t>
      </w:r>
      <w:proofErr w:type="spellStart"/>
      <w:r>
        <w:rPr>
          <w:rFonts w:ascii="TimesNewRomanPS-BoldItalicMT" w:hAnsi="TimesNewRomanPS-BoldItalicMT"/>
          <w:b/>
          <w:i/>
          <w:color w:val="262F31"/>
          <w:w w:val="105"/>
          <w:sz w:val="23"/>
        </w:rPr>
        <w:t>Instituciones</w:t>
      </w:r>
      <w:proofErr w:type="spellEnd"/>
      <w:r>
        <w:rPr>
          <w:rFonts w:ascii="TimesNewRomanPS-BoldItalicMT" w:hAnsi="TimesNewRomanPS-BoldItalicMT"/>
          <w:b/>
          <w:i/>
          <w:color w:val="262F31"/>
          <w:w w:val="105"/>
          <w:sz w:val="23"/>
        </w:rPr>
        <w:t xml:space="preserve"> </w:t>
      </w:r>
      <w:proofErr w:type="spellStart"/>
      <w:r>
        <w:rPr>
          <w:rFonts w:ascii="TimesNewRomanPS-BoldItalicMT" w:hAnsi="TimesNewRomanPS-BoldItalicMT"/>
          <w:b/>
          <w:i/>
          <w:color w:val="262F31"/>
          <w:w w:val="105"/>
          <w:sz w:val="23"/>
        </w:rPr>
        <w:t>educativas</w:t>
      </w:r>
      <w:proofErr w:type="spellEnd"/>
      <w:r>
        <w:rPr>
          <w:rFonts w:ascii="TimesNewRomanPS-BoldItalicMT" w:hAnsi="TimesNewRomanPS-BoldItalicMT"/>
          <w:b/>
          <w:i/>
          <w:color w:val="262F31"/>
          <w:w w:val="105"/>
          <w:sz w:val="23"/>
        </w:rPr>
        <w:t xml:space="preserve">, </w:t>
      </w:r>
      <w:r>
        <w:rPr>
          <w:color w:val="262F31"/>
          <w:w w:val="105"/>
        </w:rPr>
        <w:t xml:space="preserve">se </w:t>
      </w:r>
      <w:proofErr w:type="spellStart"/>
      <w:r>
        <w:rPr>
          <w:color w:val="262F31"/>
          <w:w w:val="105"/>
        </w:rPr>
        <w:t>delibera</w:t>
      </w:r>
      <w:proofErr w:type="spellEnd"/>
      <w:r>
        <w:rPr>
          <w:color w:val="262F31"/>
          <w:w w:val="105"/>
        </w:rPr>
        <w:t xml:space="preserve"> que </w:t>
      </w:r>
      <w:proofErr w:type="spellStart"/>
      <w:r>
        <w:rPr>
          <w:color w:val="262F31"/>
          <w:w w:val="105"/>
        </w:rPr>
        <w:t>planteles</w:t>
      </w:r>
      <w:proofErr w:type="spellEnd"/>
      <w:r>
        <w:rPr>
          <w:color w:val="262F31"/>
          <w:spacing w:val="-47"/>
          <w:w w:val="105"/>
        </w:rPr>
        <w:t xml:space="preserve"> </w:t>
      </w:r>
      <w:proofErr w:type="spellStart"/>
      <w:r>
        <w:rPr>
          <w:color w:val="262F31"/>
          <w:w w:val="105"/>
        </w:rPr>
        <w:t>educativos</w:t>
      </w:r>
      <w:proofErr w:type="spellEnd"/>
      <w:r>
        <w:rPr>
          <w:color w:val="262F31"/>
          <w:spacing w:val="-46"/>
          <w:w w:val="105"/>
        </w:rPr>
        <w:t xml:space="preserve"> </w:t>
      </w:r>
      <w:proofErr w:type="spellStart"/>
      <w:r>
        <w:rPr>
          <w:color w:val="262F31"/>
          <w:w w:val="105"/>
        </w:rPr>
        <w:t>recibirán</w:t>
      </w:r>
      <w:proofErr w:type="spellEnd"/>
      <w:r>
        <w:rPr>
          <w:color w:val="262F31"/>
          <w:spacing w:val="-44"/>
          <w:w w:val="105"/>
        </w:rPr>
        <w:t xml:space="preserve"> </w:t>
      </w:r>
      <w:r>
        <w:rPr>
          <w:color w:val="262F31"/>
          <w:w w:val="105"/>
        </w:rPr>
        <w:t>el</w:t>
      </w:r>
      <w:r>
        <w:rPr>
          <w:color w:val="262F31"/>
          <w:spacing w:val="-52"/>
          <w:w w:val="105"/>
        </w:rPr>
        <w:t xml:space="preserve"> </w:t>
      </w:r>
      <w:proofErr w:type="spellStart"/>
      <w:r>
        <w:rPr>
          <w:color w:val="262F31"/>
          <w:w w:val="105"/>
        </w:rPr>
        <w:t>apoyo</w:t>
      </w:r>
      <w:proofErr w:type="spellEnd"/>
      <w:r>
        <w:rPr>
          <w:color w:val="262F31"/>
          <w:spacing w:val="-46"/>
          <w:w w:val="105"/>
        </w:rPr>
        <w:t xml:space="preserve"> </w:t>
      </w:r>
      <w:r>
        <w:rPr>
          <w:color w:val="262F31"/>
          <w:w w:val="105"/>
        </w:rPr>
        <w:t>para</w:t>
      </w:r>
      <w:r>
        <w:rPr>
          <w:color w:val="262F31"/>
          <w:spacing w:val="-42"/>
          <w:w w:val="105"/>
        </w:rPr>
        <w:t xml:space="preserve"> </w:t>
      </w:r>
      <w:r>
        <w:rPr>
          <w:color w:val="262F31"/>
          <w:w w:val="105"/>
        </w:rPr>
        <w:t>que</w:t>
      </w:r>
      <w:r>
        <w:rPr>
          <w:color w:val="262F31"/>
          <w:spacing w:val="-47"/>
          <w:w w:val="105"/>
        </w:rPr>
        <w:t xml:space="preserve"> </w:t>
      </w:r>
      <w:proofErr w:type="spellStart"/>
      <w:r>
        <w:rPr>
          <w:color w:val="262F31"/>
          <w:w w:val="105"/>
        </w:rPr>
        <w:t>contraten</w:t>
      </w:r>
      <w:proofErr w:type="spellEnd"/>
      <w:r>
        <w:rPr>
          <w:color w:val="262F31"/>
          <w:spacing w:val="-43"/>
          <w:w w:val="105"/>
        </w:rPr>
        <w:t xml:space="preserve"> </w:t>
      </w:r>
      <w:r>
        <w:rPr>
          <w:color w:val="262F31"/>
          <w:w w:val="105"/>
        </w:rPr>
        <w:t>personal</w:t>
      </w:r>
      <w:r>
        <w:rPr>
          <w:color w:val="262F31"/>
          <w:spacing w:val="-46"/>
          <w:w w:val="105"/>
        </w:rPr>
        <w:t xml:space="preserve"> </w:t>
      </w:r>
      <w:r>
        <w:rPr>
          <w:color w:val="262F31"/>
          <w:w w:val="105"/>
        </w:rPr>
        <w:t>que</w:t>
      </w:r>
      <w:r>
        <w:rPr>
          <w:color w:val="262F31"/>
          <w:spacing w:val="-48"/>
          <w:w w:val="105"/>
        </w:rPr>
        <w:t xml:space="preserve"> </w:t>
      </w:r>
      <w:r>
        <w:rPr>
          <w:color w:val="262F31"/>
          <w:w w:val="105"/>
        </w:rPr>
        <w:t>los</w:t>
      </w:r>
      <w:r>
        <w:rPr>
          <w:color w:val="262F31"/>
          <w:spacing w:val="-47"/>
          <w:w w:val="105"/>
        </w:rPr>
        <w:t xml:space="preserve"> </w:t>
      </w:r>
      <w:proofErr w:type="spellStart"/>
      <w:r>
        <w:rPr>
          <w:color w:val="262F31"/>
          <w:w w:val="105"/>
        </w:rPr>
        <w:t>puedan</w:t>
      </w:r>
      <w:proofErr w:type="spellEnd"/>
      <w:r>
        <w:rPr>
          <w:color w:val="262F31"/>
          <w:w w:val="105"/>
        </w:rPr>
        <w:t xml:space="preserve"> auxiliar</w:t>
      </w:r>
      <w:r>
        <w:rPr>
          <w:color w:val="262F31"/>
          <w:spacing w:val="-32"/>
          <w:w w:val="105"/>
        </w:rPr>
        <w:t xml:space="preserve"> </w:t>
      </w:r>
      <w:proofErr w:type="spellStart"/>
      <w:r>
        <w:rPr>
          <w:color w:val="262F31"/>
          <w:w w:val="105"/>
        </w:rPr>
        <w:t>en</w:t>
      </w:r>
      <w:proofErr w:type="spellEnd"/>
      <w:r>
        <w:rPr>
          <w:color w:val="262F31"/>
          <w:spacing w:val="-41"/>
          <w:w w:val="105"/>
        </w:rPr>
        <w:t xml:space="preserve"> </w:t>
      </w:r>
      <w:proofErr w:type="spellStart"/>
      <w:r>
        <w:rPr>
          <w:color w:val="262F31"/>
          <w:w w:val="105"/>
        </w:rPr>
        <w:t>actividades</w:t>
      </w:r>
      <w:proofErr w:type="spellEnd"/>
      <w:r>
        <w:rPr>
          <w:color w:val="262F31"/>
          <w:spacing w:val="-32"/>
          <w:w w:val="105"/>
        </w:rPr>
        <w:t xml:space="preserve"> </w:t>
      </w:r>
      <w:r>
        <w:rPr>
          <w:color w:val="262F31"/>
          <w:w w:val="105"/>
        </w:rPr>
        <w:t>de</w:t>
      </w:r>
      <w:r>
        <w:rPr>
          <w:color w:val="262F31"/>
          <w:spacing w:val="-40"/>
          <w:w w:val="105"/>
        </w:rPr>
        <w:t xml:space="preserve"> </w:t>
      </w:r>
      <w:proofErr w:type="spellStart"/>
      <w:r>
        <w:rPr>
          <w:color w:val="262F31"/>
          <w:w w:val="105"/>
        </w:rPr>
        <w:t>limpieza</w:t>
      </w:r>
      <w:proofErr w:type="spellEnd"/>
      <w:r>
        <w:rPr>
          <w:color w:val="424444"/>
          <w:w w:val="105"/>
        </w:rPr>
        <w:t>,</w:t>
      </w:r>
      <w:r>
        <w:rPr>
          <w:color w:val="424444"/>
          <w:spacing w:val="-38"/>
          <w:w w:val="105"/>
        </w:rPr>
        <w:t xml:space="preserve"> </w:t>
      </w:r>
      <w:proofErr w:type="spellStart"/>
      <w:r>
        <w:rPr>
          <w:color w:val="262F31"/>
          <w:w w:val="105"/>
        </w:rPr>
        <w:t>vigilancia</w:t>
      </w:r>
      <w:proofErr w:type="spellEnd"/>
      <w:r>
        <w:rPr>
          <w:color w:val="424444"/>
          <w:w w:val="105"/>
        </w:rPr>
        <w:t>,</w:t>
      </w:r>
      <w:r>
        <w:rPr>
          <w:color w:val="424444"/>
          <w:spacing w:val="-41"/>
          <w:w w:val="105"/>
        </w:rPr>
        <w:t xml:space="preserve"> </w:t>
      </w:r>
      <w:proofErr w:type="spellStart"/>
      <w:r>
        <w:rPr>
          <w:color w:val="262F31"/>
          <w:w w:val="105"/>
        </w:rPr>
        <w:t>administración</w:t>
      </w:r>
      <w:proofErr w:type="spellEnd"/>
      <w:r>
        <w:rPr>
          <w:color w:val="262F31"/>
          <w:spacing w:val="-38"/>
          <w:w w:val="105"/>
        </w:rPr>
        <w:t xml:space="preserve"> </w:t>
      </w:r>
      <w:r>
        <w:rPr>
          <w:color w:val="262F31"/>
          <w:w w:val="105"/>
        </w:rPr>
        <w:t>y</w:t>
      </w:r>
      <w:r>
        <w:rPr>
          <w:color w:val="262F31"/>
          <w:spacing w:val="-39"/>
          <w:w w:val="105"/>
        </w:rPr>
        <w:t xml:space="preserve"> </w:t>
      </w:r>
      <w:proofErr w:type="spellStart"/>
      <w:r>
        <w:rPr>
          <w:color w:val="262F31"/>
          <w:w w:val="105"/>
        </w:rPr>
        <w:t>docencia</w:t>
      </w:r>
      <w:proofErr w:type="spellEnd"/>
      <w:r>
        <w:rPr>
          <w:color w:val="262F31"/>
          <w:w w:val="105"/>
        </w:rPr>
        <w:t>;</w:t>
      </w:r>
      <w:r>
        <w:rPr>
          <w:color w:val="262F31"/>
          <w:spacing w:val="-32"/>
          <w:w w:val="105"/>
        </w:rPr>
        <w:t xml:space="preserve"> </w:t>
      </w:r>
      <w:proofErr w:type="spellStart"/>
      <w:r>
        <w:rPr>
          <w:color w:val="262F31"/>
          <w:w w:val="105"/>
        </w:rPr>
        <w:t>en</w:t>
      </w:r>
      <w:proofErr w:type="spellEnd"/>
      <w:r>
        <w:rPr>
          <w:color w:val="262F31"/>
          <w:spacing w:val="-39"/>
          <w:w w:val="105"/>
        </w:rPr>
        <w:t xml:space="preserve"> </w:t>
      </w:r>
      <w:r>
        <w:rPr>
          <w:color w:val="262F31"/>
          <w:w w:val="105"/>
        </w:rPr>
        <w:t>la</w:t>
      </w:r>
      <w:r>
        <w:rPr>
          <w:color w:val="262F31"/>
          <w:spacing w:val="-39"/>
          <w:w w:val="105"/>
        </w:rPr>
        <w:t xml:space="preserve"> </w:t>
      </w:r>
      <w:proofErr w:type="spellStart"/>
      <w:r>
        <w:rPr>
          <w:color w:val="262F31"/>
          <w:w w:val="105"/>
        </w:rPr>
        <w:t>cual</w:t>
      </w:r>
      <w:proofErr w:type="spellEnd"/>
      <w:r>
        <w:rPr>
          <w:color w:val="262F31"/>
          <w:w w:val="105"/>
        </w:rPr>
        <w:t xml:space="preserve"> </w:t>
      </w:r>
      <w:proofErr w:type="spellStart"/>
      <w:r>
        <w:rPr>
          <w:color w:val="262F31"/>
          <w:w w:val="105"/>
        </w:rPr>
        <w:t>sesionamos</w:t>
      </w:r>
      <w:proofErr w:type="spellEnd"/>
      <w:r>
        <w:rPr>
          <w:color w:val="262F31"/>
          <w:w w:val="105"/>
        </w:rPr>
        <w:t xml:space="preserve"> </w:t>
      </w:r>
      <w:proofErr w:type="spellStart"/>
      <w:r>
        <w:rPr>
          <w:color w:val="262F31"/>
          <w:w w:val="105"/>
        </w:rPr>
        <w:t>en</w:t>
      </w:r>
      <w:proofErr w:type="spellEnd"/>
      <w:r>
        <w:rPr>
          <w:color w:val="262F31"/>
          <w:w w:val="105"/>
        </w:rPr>
        <w:t xml:space="preserve"> dos</w:t>
      </w:r>
      <w:r>
        <w:rPr>
          <w:color w:val="262F31"/>
          <w:spacing w:val="3"/>
          <w:w w:val="105"/>
        </w:rPr>
        <w:t xml:space="preserve"> </w:t>
      </w:r>
      <w:proofErr w:type="spellStart"/>
      <w:r>
        <w:rPr>
          <w:color w:val="262F31"/>
          <w:w w:val="105"/>
        </w:rPr>
        <w:t>ocasiones</w:t>
      </w:r>
      <w:proofErr w:type="spellEnd"/>
      <w:r>
        <w:rPr>
          <w:color w:val="262F31"/>
          <w:w w:val="105"/>
        </w:rPr>
        <w:t>.</w:t>
      </w: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spacing w:before="10"/>
        <w:rPr>
          <w:sz w:val="36"/>
        </w:rPr>
      </w:pPr>
    </w:p>
    <w:p w:rsidR="007369A1" w:rsidRDefault="001B5481">
      <w:pPr>
        <w:spacing w:line="367" w:lineRule="auto"/>
        <w:ind w:left="1321" w:right="1400" w:firstLine="5"/>
        <w:rPr>
          <w:sz w:val="24"/>
        </w:rPr>
      </w:pPr>
      <w:proofErr w:type="spellStart"/>
      <w:r>
        <w:rPr>
          <w:color w:val="262F31"/>
          <w:w w:val="105"/>
          <w:sz w:val="24"/>
        </w:rPr>
        <w:t>Integro</w:t>
      </w:r>
      <w:proofErr w:type="spellEnd"/>
      <w:r>
        <w:rPr>
          <w:color w:val="262F31"/>
          <w:w w:val="105"/>
          <w:sz w:val="24"/>
        </w:rPr>
        <w:t xml:space="preserve"> la </w:t>
      </w:r>
      <w:proofErr w:type="spellStart"/>
      <w:r>
        <w:rPr>
          <w:rFonts w:ascii="TimesNewRomanPS-BoldItalicMT" w:hAnsi="TimesNewRomanPS-BoldItalicMT"/>
          <w:b/>
          <w:i/>
          <w:color w:val="262F31"/>
          <w:w w:val="105"/>
          <w:sz w:val="23"/>
        </w:rPr>
        <w:t>Comisión</w:t>
      </w:r>
      <w:proofErr w:type="spellEnd"/>
      <w:r>
        <w:rPr>
          <w:rFonts w:ascii="TimesNewRomanPS-BoldItalicMT" w:hAnsi="TimesNewRomanPS-BoldItalicMT"/>
          <w:b/>
          <w:i/>
          <w:color w:val="262F31"/>
          <w:w w:val="105"/>
          <w:sz w:val="23"/>
        </w:rPr>
        <w:t xml:space="preserve"> Municipal para la </w:t>
      </w:r>
      <w:proofErr w:type="spellStart"/>
      <w:r>
        <w:rPr>
          <w:rFonts w:ascii="TimesNewRomanPS-BoldItalicMT" w:hAnsi="TimesNewRomanPS-BoldItalicMT"/>
          <w:b/>
          <w:i/>
          <w:color w:val="262F31"/>
          <w:w w:val="105"/>
          <w:sz w:val="23"/>
        </w:rPr>
        <w:t>Regularización</w:t>
      </w:r>
      <w:proofErr w:type="spellEnd"/>
      <w:r>
        <w:rPr>
          <w:rFonts w:ascii="TimesNewRomanPS-BoldItalicMT" w:hAnsi="TimesNewRomanPS-BoldItalicMT"/>
          <w:b/>
          <w:i/>
          <w:color w:val="262F31"/>
          <w:w w:val="105"/>
          <w:sz w:val="23"/>
        </w:rPr>
        <w:t xml:space="preserve"> y </w:t>
      </w:r>
      <w:proofErr w:type="spellStart"/>
      <w:r>
        <w:rPr>
          <w:rFonts w:ascii="TimesNewRomanPS-BoldItalicMT" w:hAnsi="TimesNewRomanPS-BoldItalicMT"/>
          <w:b/>
          <w:i/>
          <w:color w:val="262F31"/>
          <w:w w:val="105"/>
          <w:sz w:val="23"/>
        </w:rPr>
        <w:t>Titulación</w:t>
      </w:r>
      <w:proofErr w:type="spellEnd"/>
      <w:r>
        <w:rPr>
          <w:rFonts w:ascii="TimesNewRomanPS-BoldItalicMT" w:hAnsi="TimesNewRomanPS-BoldItalicMT"/>
          <w:b/>
          <w:i/>
          <w:color w:val="262F31"/>
          <w:w w:val="105"/>
          <w:sz w:val="23"/>
        </w:rPr>
        <w:t xml:space="preserve"> de </w:t>
      </w:r>
      <w:proofErr w:type="spellStart"/>
      <w:r>
        <w:rPr>
          <w:rFonts w:ascii="TimesNewRomanPS-BoldItalicMT" w:hAnsi="TimesNewRomanPS-BoldItalicMT"/>
          <w:b/>
          <w:i/>
          <w:color w:val="262F31"/>
          <w:w w:val="105"/>
          <w:sz w:val="23"/>
        </w:rPr>
        <w:t>Predios</w:t>
      </w:r>
      <w:proofErr w:type="spellEnd"/>
      <w:r>
        <w:rPr>
          <w:rFonts w:ascii="TimesNewRomanPS-BoldItalicMT" w:hAnsi="TimesNewRomanPS-BoldItalicMT"/>
          <w:b/>
          <w:i/>
          <w:color w:val="262F31"/>
          <w:w w:val="105"/>
          <w:sz w:val="23"/>
        </w:rPr>
        <w:t xml:space="preserve"> Urbanos de </w:t>
      </w:r>
      <w:proofErr w:type="spellStart"/>
      <w:r>
        <w:rPr>
          <w:rFonts w:ascii="TimesNewRomanPS-BoldItalicMT" w:hAnsi="TimesNewRomanPS-BoldItalicMT"/>
          <w:b/>
          <w:i/>
          <w:color w:val="262F31"/>
          <w:w w:val="105"/>
          <w:sz w:val="23"/>
        </w:rPr>
        <w:t>Tlajomulco</w:t>
      </w:r>
      <w:proofErr w:type="spellEnd"/>
      <w:r>
        <w:rPr>
          <w:rFonts w:ascii="TimesNewRomanPS-BoldItalicMT" w:hAnsi="TimesNewRomanPS-BoldItalicMT"/>
          <w:b/>
          <w:i/>
          <w:color w:val="262F31"/>
          <w:w w:val="105"/>
          <w:sz w:val="23"/>
        </w:rPr>
        <w:t xml:space="preserve"> de </w:t>
      </w:r>
      <w:proofErr w:type="spellStart"/>
      <w:proofErr w:type="gramStart"/>
      <w:r>
        <w:rPr>
          <w:rFonts w:ascii="TimesNewRomanPS-BoldItalicMT" w:hAnsi="TimesNewRomanPS-BoldItalicMT"/>
          <w:b/>
          <w:i/>
          <w:color w:val="262F31"/>
          <w:w w:val="105"/>
          <w:sz w:val="23"/>
        </w:rPr>
        <w:t>Zúñiga</w:t>
      </w:r>
      <w:proofErr w:type="spellEnd"/>
      <w:r>
        <w:rPr>
          <w:rFonts w:ascii="TimesNewRomanPS-BoldItalicMT" w:hAnsi="TimesNewRomanPS-BoldItalicMT"/>
          <w:b/>
          <w:i/>
          <w:color w:val="262F31"/>
          <w:w w:val="105"/>
          <w:sz w:val="23"/>
        </w:rPr>
        <w:t xml:space="preserve">  (</w:t>
      </w:r>
      <w:proofErr w:type="gramEnd"/>
      <w:r>
        <w:rPr>
          <w:rFonts w:ascii="TimesNewRomanPS-BoldItalicMT" w:hAnsi="TimesNewRomanPS-BoldItalicMT"/>
          <w:b/>
          <w:i/>
          <w:color w:val="262F31"/>
          <w:w w:val="105"/>
          <w:sz w:val="23"/>
        </w:rPr>
        <w:t>CO MU R)</w:t>
      </w:r>
      <w:r>
        <w:rPr>
          <w:rFonts w:ascii="TimesNewRomanPS-BoldItalicMT" w:hAnsi="TimesNewRomanPS-BoldItalicMT"/>
          <w:b/>
          <w:i/>
          <w:color w:val="424444"/>
          <w:w w:val="105"/>
          <w:sz w:val="23"/>
        </w:rPr>
        <w:t xml:space="preserve">, </w:t>
      </w:r>
      <w:proofErr w:type="spellStart"/>
      <w:r>
        <w:rPr>
          <w:color w:val="262F31"/>
          <w:w w:val="105"/>
          <w:sz w:val="24"/>
        </w:rPr>
        <w:t>en</w:t>
      </w:r>
      <w:proofErr w:type="spellEnd"/>
      <w:r>
        <w:rPr>
          <w:color w:val="262F31"/>
          <w:w w:val="105"/>
          <w:sz w:val="24"/>
        </w:rPr>
        <w:t xml:space="preserve"> </w:t>
      </w:r>
      <w:r>
        <w:rPr>
          <w:color w:val="424444"/>
          <w:w w:val="105"/>
          <w:sz w:val="24"/>
        </w:rPr>
        <w:t>l</w:t>
      </w:r>
      <w:r>
        <w:rPr>
          <w:color w:val="262F31"/>
          <w:w w:val="105"/>
          <w:sz w:val="24"/>
        </w:rPr>
        <w:t xml:space="preserve">a </w:t>
      </w:r>
      <w:proofErr w:type="spellStart"/>
      <w:r>
        <w:rPr>
          <w:color w:val="262F31"/>
          <w:w w:val="105"/>
          <w:sz w:val="24"/>
        </w:rPr>
        <w:t>cua</w:t>
      </w:r>
      <w:r>
        <w:rPr>
          <w:color w:val="424444"/>
          <w:w w:val="105"/>
          <w:sz w:val="24"/>
        </w:rPr>
        <w:t>l</w:t>
      </w:r>
      <w:proofErr w:type="spellEnd"/>
      <w:r>
        <w:rPr>
          <w:color w:val="424444"/>
          <w:w w:val="105"/>
          <w:sz w:val="24"/>
        </w:rPr>
        <w:t xml:space="preserve"> </w:t>
      </w:r>
      <w:r>
        <w:rPr>
          <w:color w:val="262F31"/>
          <w:w w:val="105"/>
          <w:sz w:val="24"/>
        </w:rPr>
        <w:t xml:space="preserve">soy Vocal; dentro de </w:t>
      </w:r>
      <w:proofErr w:type="spellStart"/>
      <w:r>
        <w:rPr>
          <w:color w:val="262F31"/>
          <w:w w:val="105"/>
          <w:sz w:val="24"/>
        </w:rPr>
        <w:t>ella</w:t>
      </w:r>
      <w:proofErr w:type="spellEnd"/>
      <w:r>
        <w:rPr>
          <w:color w:val="262F31"/>
          <w:spacing w:val="-33"/>
          <w:w w:val="105"/>
          <w:sz w:val="24"/>
        </w:rPr>
        <w:t xml:space="preserve"> </w:t>
      </w:r>
      <w:r>
        <w:rPr>
          <w:color w:val="262F31"/>
          <w:w w:val="105"/>
          <w:sz w:val="24"/>
        </w:rPr>
        <w:t>se</w:t>
      </w:r>
      <w:r>
        <w:rPr>
          <w:color w:val="262F31"/>
          <w:spacing w:val="-41"/>
          <w:w w:val="105"/>
          <w:sz w:val="24"/>
        </w:rPr>
        <w:t xml:space="preserve"> </w:t>
      </w:r>
      <w:proofErr w:type="spellStart"/>
      <w:r>
        <w:rPr>
          <w:color w:val="262F31"/>
          <w:w w:val="105"/>
          <w:sz w:val="24"/>
        </w:rPr>
        <w:t>está</w:t>
      </w:r>
      <w:proofErr w:type="spellEnd"/>
      <w:r>
        <w:rPr>
          <w:color w:val="262F31"/>
          <w:spacing w:val="-33"/>
          <w:w w:val="105"/>
          <w:sz w:val="24"/>
        </w:rPr>
        <w:t xml:space="preserve"> </w:t>
      </w:r>
      <w:proofErr w:type="spellStart"/>
      <w:r>
        <w:rPr>
          <w:color w:val="262F31"/>
          <w:w w:val="105"/>
          <w:sz w:val="24"/>
        </w:rPr>
        <w:t>trabajando</w:t>
      </w:r>
      <w:proofErr w:type="spellEnd"/>
      <w:r>
        <w:rPr>
          <w:color w:val="262F31"/>
          <w:spacing w:val="-28"/>
          <w:w w:val="105"/>
          <w:sz w:val="24"/>
        </w:rPr>
        <w:t xml:space="preserve"> </w:t>
      </w:r>
      <w:r>
        <w:rPr>
          <w:color w:val="262F31"/>
          <w:w w:val="105"/>
          <w:sz w:val="24"/>
        </w:rPr>
        <w:t>para</w:t>
      </w:r>
      <w:r>
        <w:rPr>
          <w:color w:val="262F31"/>
          <w:spacing w:val="-33"/>
          <w:w w:val="105"/>
          <w:sz w:val="24"/>
        </w:rPr>
        <w:t xml:space="preserve"> </w:t>
      </w:r>
      <w:proofErr w:type="spellStart"/>
      <w:r>
        <w:rPr>
          <w:color w:val="262F31"/>
          <w:w w:val="105"/>
          <w:sz w:val="24"/>
        </w:rPr>
        <w:t>brindarle</w:t>
      </w:r>
      <w:proofErr w:type="spellEnd"/>
      <w:r>
        <w:rPr>
          <w:color w:val="262F31"/>
          <w:spacing w:val="-31"/>
          <w:w w:val="105"/>
          <w:sz w:val="24"/>
        </w:rPr>
        <w:t xml:space="preserve"> </w:t>
      </w:r>
      <w:proofErr w:type="spellStart"/>
      <w:r>
        <w:rPr>
          <w:color w:val="262F31"/>
          <w:w w:val="105"/>
          <w:sz w:val="24"/>
        </w:rPr>
        <w:t>certeza</w:t>
      </w:r>
      <w:proofErr w:type="spellEnd"/>
      <w:r>
        <w:rPr>
          <w:color w:val="262F31"/>
          <w:spacing w:val="-32"/>
          <w:w w:val="105"/>
          <w:sz w:val="24"/>
        </w:rPr>
        <w:t xml:space="preserve"> </w:t>
      </w:r>
      <w:proofErr w:type="spellStart"/>
      <w:r>
        <w:rPr>
          <w:color w:val="262F31"/>
          <w:w w:val="105"/>
          <w:sz w:val="24"/>
        </w:rPr>
        <w:t>jurídica</w:t>
      </w:r>
      <w:proofErr w:type="spellEnd"/>
      <w:r>
        <w:rPr>
          <w:color w:val="262F31"/>
          <w:spacing w:val="-30"/>
          <w:w w:val="105"/>
          <w:sz w:val="24"/>
        </w:rPr>
        <w:t xml:space="preserve"> </w:t>
      </w:r>
      <w:r>
        <w:rPr>
          <w:color w:val="262F31"/>
          <w:w w:val="105"/>
          <w:sz w:val="24"/>
        </w:rPr>
        <w:t>a</w:t>
      </w:r>
      <w:r>
        <w:rPr>
          <w:color w:val="262F31"/>
          <w:spacing w:val="-38"/>
          <w:w w:val="105"/>
          <w:sz w:val="24"/>
        </w:rPr>
        <w:t xml:space="preserve"> </w:t>
      </w:r>
      <w:r>
        <w:rPr>
          <w:color w:val="424444"/>
          <w:w w:val="105"/>
          <w:sz w:val="24"/>
        </w:rPr>
        <w:t>l</w:t>
      </w:r>
      <w:r>
        <w:rPr>
          <w:color w:val="262F31"/>
          <w:w w:val="105"/>
          <w:sz w:val="24"/>
        </w:rPr>
        <w:t>as</w:t>
      </w:r>
      <w:r>
        <w:rPr>
          <w:color w:val="262F31"/>
          <w:spacing w:val="-39"/>
          <w:w w:val="105"/>
          <w:sz w:val="24"/>
        </w:rPr>
        <w:t xml:space="preserve"> </w:t>
      </w:r>
      <w:proofErr w:type="spellStart"/>
      <w:r>
        <w:rPr>
          <w:color w:val="262F31"/>
          <w:w w:val="105"/>
          <w:sz w:val="24"/>
        </w:rPr>
        <w:t>familias</w:t>
      </w:r>
      <w:proofErr w:type="spellEnd"/>
      <w:r>
        <w:rPr>
          <w:color w:val="262F31"/>
          <w:spacing w:val="-30"/>
          <w:w w:val="105"/>
          <w:sz w:val="24"/>
        </w:rPr>
        <w:t xml:space="preserve"> </w:t>
      </w:r>
      <w:r>
        <w:rPr>
          <w:color w:val="262F31"/>
          <w:w w:val="105"/>
          <w:sz w:val="24"/>
        </w:rPr>
        <w:t>del</w:t>
      </w:r>
      <w:r>
        <w:rPr>
          <w:color w:val="262F31"/>
          <w:spacing w:val="-39"/>
          <w:w w:val="105"/>
          <w:sz w:val="24"/>
        </w:rPr>
        <w:t xml:space="preserve"> </w:t>
      </w:r>
      <w:proofErr w:type="spellStart"/>
      <w:r>
        <w:rPr>
          <w:color w:val="262F31"/>
          <w:w w:val="105"/>
          <w:sz w:val="24"/>
        </w:rPr>
        <w:t>municipio</w:t>
      </w:r>
      <w:proofErr w:type="spellEnd"/>
      <w:r>
        <w:rPr>
          <w:color w:val="262F31"/>
          <w:w w:val="105"/>
          <w:sz w:val="24"/>
        </w:rPr>
        <w:t xml:space="preserve"> que no </w:t>
      </w:r>
      <w:proofErr w:type="spellStart"/>
      <w:r>
        <w:rPr>
          <w:color w:val="262F31"/>
          <w:w w:val="105"/>
          <w:sz w:val="24"/>
        </w:rPr>
        <w:t>cuenten</w:t>
      </w:r>
      <w:proofErr w:type="spellEnd"/>
      <w:r>
        <w:rPr>
          <w:color w:val="262F31"/>
          <w:w w:val="105"/>
          <w:sz w:val="24"/>
        </w:rPr>
        <w:t xml:space="preserve"> con </w:t>
      </w:r>
      <w:r>
        <w:rPr>
          <w:color w:val="31346E"/>
          <w:w w:val="105"/>
          <w:sz w:val="24"/>
        </w:rPr>
        <w:t>l</w:t>
      </w:r>
      <w:r>
        <w:rPr>
          <w:color w:val="262F31"/>
          <w:w w:val="105"/>
          <w:sz w:val="24"/>
        </w:rPr>
        <w:t xml:space="preserve">a </w:t>
      </w:r>
      <w:proofErr w:type="spellStart"/>
      <w:r>
        <w:rPr>
          <w:color w:val="262F31"/>
          <w:w w:val="105"/>
          <w:sz w:val="24"/>
        </w:rPr>
        <w:t>escritura</w:t>
      </w:r>
      <w:proofErr w:type="spellEnd"/>
      <w:r>
        <w:rPr>
          <w:color w:val="262F31"/>
          <w:w w:val="105"/>
          <w:sz w:val="24"/>
        </w:rPr>
        <w:t xml:space="preserve"> de </w:t>
      </w:r>
      <w:proofErr w:type="spellStart"/>
      <w:r>
        <w:rPr>
          <w:color w:val="262F31"/>
          <w:w w:val="105"/>
          <w:sz w:val="24"/>
        </w:rPr>
        <w:t>su</w:t>
      </w:r>
      <w:proofErr w:type="spellEnd"/>
      <w:r>
        <w:rPr>
          <w:color w:val="262F31"/>
          <w:spacing w:val="-46"/>
          <w:w w:val="105"/>
          <w:sz w:val="24"/>
        </w:rPr>
        <w:t xml:space="preserve"> </w:t>
      </w:r>
      <w:proofErr w:type="spellStart"/>
      <w:r>
        <w:rPr>
          <w:color w:val="262F31"/>
          <w:w w:val="105"/>
          <w:sz w:val="24"/>
        </w:rPr>
        <w:t>prop</w:t>
      </w:r>
      <w:r>
        <w:rPr>
          <w:color w:val="424444"/>
          <w:w w:val="105"/>
          <w:sz w:val="24"/>
        </w:rPr>
        <w:t>i</w:t>
      </w:r>
      <w:r>
        <w:rPr>
          <w:color w:val="262F31"/>
          <w:w w:val="105"/>
          <w:sz w:val="24"/>
        </w:rPr>
        <w:t>edad</w:t>
      </w:r>
      <w:proofErr w:type="spellEnd"/>
      <w:r>
        <w:rPr>
          <w:color w:val="262F31"/>
          <w:w w:val="105"/>
          <w:sz w:val="24"/>
        </w:rPr>
        <w:t>.</w:t>
      </w:r>
    </w:p>
    <w:p w:rsidR="007369A1" w:rsidRDefault="007369A1">
      <w:pPr>
        <w:pStyle w:val="Textoindependiente"/>
        <w:rPr>
          <w:sz w:val="20"/>
        </w:rPr>
      </w:pPr>
    </w:p>
    <w:p w:rsidR="007369A1" w:rsidRDefault="007369A1">
      <w:pPr>
        <w:pStyle w:val="Textoindependiente"/>
        <w:rPr>
          <w:sz w:val="20"/>
        </w:rPr>
      </w:pPr>
    </w:p>
    <w:p w:rsidR="007369A1" w:rsidRDefault="001B5481">
      <w:pPr>
        <w:pStyle w:val="Textoindependiente"/>
        <w:spacing w:before="2"/>
        <w:rPr>
          <w:sz w:val="20"/>
        </w:rPr>
      </w:pPr>
      <w:r>
        <w:rPr>
          <w:noProof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1818742</wp:posOffset>
            </wp:positionH>
            <wp:positionV relativeFrom="paragraph">
              <wp:posOffset>172165</wp:posOffset>
            </wp:positionV>
            <wp:extent cx="4309262" cy="3218688"/>
            <wp:effectExtent l="0" t="0" r="0" b="0"/>
            <wp:wrapTopAndBottom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262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tabs>
          <w:tab w:val="left" w:pos="3047"/>
        </w:tabs>
        <w:spacing w:line="222" w:lineRule="exact"/>
        <w:ind w:left="1594"/>
        <w:rPr>
          <w:sz w:val="14"/>
        </w:rPr>
      </w:pPr>
    </w:p>
    <w:p w:rsidR="007369A1" w:rsidRDefault="007369A1">
      <w:pPr>
        <w:spacing w:line="222" w:lineRule="exact"/>
        <w:rPr>
          <w:sz w:val="14"/>
        </w:rPr>
        <w:sectPr w:rsidR="007369A1">
          <w:pgSz w:w="12240" w:h="15840"/>
          <w:pgMar w:top="320" w:right="340" w:bottom="0" w:left="520" w:header="720" w:footer="720" w:gutter="0"/>
          <w:cols w:space="720"/>
        </w:sectPr>
      </w:pPr>
    </w:p>
    <w:p w:rsidR="009A61EB" w:rsidRDefault="009A61EB">
      <w:pPr>
        <w:pStyle w:val="Ttulo6"/>
        <w:spacing w:line="322" w:lineRule="exact"/>
        <w:ind w:left="1349"/>
        <w:rPr>
          <w:color w:val="242A2D"/>
          <w:w w:val="105"/>
        </w:rPr>
      </w:pPr>
    </w:p>
    <w:p w:rsidR="007369A1" w:rsidRDefault="001B5481">
      <w:pPr>
        <w:pStyle w:val="Ttulo6"/>
        <w:spacing w:line="322" w:lineRule="exact"/>
        <w:ind w:left="1349"/>
      </w:pPr>
      <w:r>
        <w:rPr>
          <w:color w:val="242A2D"/>
          <w:w w:val="105"/>
        </w:rPr>
        <w:t>ATENCIÓN CIUDADANA</w:t>
      </w:r>
    </w:p>
    <w:p w:rsidR="007369A1" w:rsidRDefault="007369A1">
      <w:pPr>
        <w:pStyle w:val="Textoindependiente"/>
        <w:spacing w:before="3"/>
        <w:rPr>
          <w:b/>
          <w:sz w:val="10"/>
        </w:rPr>
      </w:pPr>
    </w:p>
    <w:p w:rsidR="007369A1" w:rsidRDefault="001B5481">
      <w:pPr>
        <w:pStyle w:val="Textoindependiente"/>
        <w:spacing w:line="26" w:lineRule="exact"/>
        <w:ind w:left="-13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0" alt="" style="width:371pt;height:1.25pt;mso-position-horizontal-relative:char;mso-position-vertical-relative:line" coordsize="7420,25">
            <v:line id="_x0000_s1031" alt="" style="position:absolute" from="0,12" to="7420,12" strokeweight=".4245mm"/>
            <w10:anchorlock/>
          </v:group>
        </w:pict>
      </w:r>
    </w:p>
    <w:p w:rsidR="007369A1" w:rsidRDefault="007369A1">
      <w:pPr>
        <w:pStyle w:val="Textoindependiente"/>
        <w:rPr>
          <w:b/>
          <w:sz w:val="32"/>
        </w:rPr>
      </w:pPr>
    </w:p>
    <w:p w:rsidR="007369A1" w:rsidRDefault="007369A1">
      <w:pPr>
        <w:pStyle w:val="Textoindependiente"/>
        <w:spacing w:before="9"/>
        <w:rPr>
          <w:b/>
          <w:sz w:val="26"/>
        </w:rPr>
      </w:pPr>
    </w:p>
    <w:p w:rsidR="007369A1" w:rsidRDefault="001B5481">
      <w:pPr>
        <w:pStyle w:val="Textoindependiente"/>
        <w:spacing w:line="379" w:lineRule="auto"/>
        <w:ind w:left="1348" w:right="1154" w:firstLine="3"/>
        <w:jc w:val="both"/>
      </w:pPr>
      <w:r>
        <w:rPr>
          <w:color w:val="242A2D"/>
          <w:w w:val="105"/>
        </w:rPr>
        <w:t>La</w:t>
      </w:r>
      <w:r>
        <w:rPr>
          <w:color w:val="242A2D"/>
          <w:spacing w:val="-22"/>
          <w:w w:val="105"/>
        </w:rPr>
        <w:t xml:space="preserve"> </w:t>
      </w:r>
      <w:proofErr w:type="spellStart"/>
      <w:r>
        <w:rPr>
          <w:color w:val="242A2D"/>
          <w:w w:val="105"/>
        </w:rPr>
        <w:t>atención</w:t>
      </w:r>
      <w:proofErr w:type="spellEnd"/>
      <w:r>
        <w:rPr>
          <w:color w:val="242A2D"/>
          <w:spacing w:val="-15"/>
          <w:w w:val="105"/>
        </w:rPr>
        <w:t xml:space="preserve"> </w:t>
      </w:r>
      <w:proofErr w:type="spellStart"/>
      <w:r>
        <w:rPr>
          <w:color w:val="242A2D"/>
          <w:w w:val="105"/>
        </w:rPr>
        <w:t>directa</w:t>
      </w:r>
      <w:proofErr w:type="spellEnd"/>
      <w:r>
        <w:rPr>
          <w:color w:val="242A2D"/>
          <w:spacing w:val="-19"/>
          <w:w w:val="105"/>
        </w:rPr>
        <w:t xml:space="preserve"> </w:t>
      </w:r>
      <w:r>
        <w:rPr>
          <w:color w:val="242A2D"/>
          <w:w w:val="105"/>
        </w:rPr>
        <w:t>a</w:t>
      </w:r>
      <w:r>
        <w:rPr>
          <w:color w:val="242A2D"/>
          <w:spacing w:val="-25"/>
          <w:w w:val="105"/>
        </w:rPr>
        <w:t xml:space="preserve"> </w:t>
      </w:r>
      <w:r>
        <w:rPr>
          <w:color w:val="363A3B"/>
          <w:w w:val="105"/>
        </w:rPr>
        <w:t>los</w:t>
      </w:r>
      <w:r>
        <w:rPr>
          <w:color w:val="363A3B"/>
          <w:spacing w:val="-19"/>
          <w:w w:val="105"/>
        </w:rPr>
        <w:t xml:space="preserve"> </w:t>
      </w:r>
      <w:proofErr w:type="spellStart"/>
      <w:r>
        <w:rPr>
          <w:color w:val="242A2D"/>
          <w:w w:val="105"/>
        </w:rPr>
        <w:t>ciudadanos</w:t>
      </w:r>
      <w:proofErr w:type="spellEnd"/>
      <w:r>
        <w:rPr>
          <w:color w:val="242A2D"/>
          <w:spacing w:val="-11"/>
          <w:w w:val="105"/>
        </w:rPr>
        <w:t xml:space="preserve"> </w:t>
      </w:r>
      <w:r>
        <w:rPr>
          <w:color w:val="242A2D"/>
          <w:w w:val="105"/>
        </w:rPr>
        <w:t>es</w:t>
      </w:r>
      <w:r>
        <w:rPr>
          <w:color w:val="242A2D"/>
          <w:spacing w:val="-25"/>
          <w:w w:val="105"/>
        </w:rPr>
        <w:t xml:space="preserve"> </w:t>
      </w:r>
      <w:r>
        <w:rPr>
          <w:color w:val="363A3B"/>
          <w:w w:val="105"/>
        </w:rPr>
        <w:t>un</w:t>
      </w:r>
      <w:r>
        <w:rPr>
          <w:color w:val="363A3B"/>
          <w:spacing w:val="-29"/>
          <w:w w:val="105"/>
        </w:rPr>
        <w:t xml:space="preserve"> </w:t>
      </w:r>
      <w:r>
        <w:rPr>
          <w:color w:val="242A2D"/>
          <w:w w:val="105"/>
        </w:rPr>
        <w:t>pilar</w:t>
      </w:r>
      <w:r>
        <w:rPr>
          <w:color w:val="242A2D"/>
          <w:spacing w:val="-16"/>
          <w:w w:val="105"/>
        </w:rPr>
        <w:t xml:space="preserve"> </w:t>
      </w:r>
      <w:r>
        <w:rPr>
          <w:color w:val="242A2D"/>
          <w:w w:val="105"/>
        </w:rPr>
        <w:t>para</w:t>
      </w:r>
      <w:r>
        <w:rPr>
          <w:color w:val="242A2D"/>
          <w:spacing w:val="-22"/>
          <w:w w:val="105"/>
        </w:rPr>
        <w:t xml:space="preserve"> </w:t>
      </w:r>
      <w:proofErr w:type="spellStart"/>
      <w:r>
        <w:rPr>
          <w:color w:val="242A2D"/>
          <w:w w:val="105"/>
        </w:rPr>
        <w:t>todos</w:t>
      </w:r>
      <w:proofErr w:type="spellEnd"/>
      <w:r>
        <w:rPr>
          <w:color w:val="242A2D"/>
          <w:spacing w:val="-22"/>
          <w:w w:val="105"/>
        </w:rPr>
        <w:t xml:space="preserve"> </w:t>
      </w:r>
      <w:r>
        <w:rPr>
          <w:color w:val="242A2D"/>
          <w:w w:val="105"/>
        </w:rPr>
        <w:t>los</w:t>
      </w:r>
      <w:r>
        <w:rPr>
          <w:color w:val="242A2D"/>
          <w:spacing w:val="-25"/>
          <w:w w:val="105"/>
        </w:rPr>
        <w:t xml:space="preserve"> </w:t>
      </w:r>
      <w:proofErr w:type="spellStart"/>
      <w:r>
        <w:rPr>
          <w:color w:val="363A3B"/>
          <w:w w:val="105"/>
        </w:rPr>
        <w:t>funcionarios</w:t>
      </w:r>
      <w:proofErr w:type="spellEnd"/>
      <w:r>
        <w:rPr>
          <w:color w:val="363A3B"/>
          <w:spacing w:val="-12"/>
          <w:w w:val="105"/>
        </w:rPr>
        <w:t xml:space="preserve"> </w:t>
      </w:r>
      <w:proofErr w:type="spellStart"/>
      <w:r>
        <w:rPr>
          <w:color w:val="242A2D"/>
          <w:w w:val="105"/>
        </w:rPr>
        <w:t>públicos</w:t>
      </w:r>
      <w:proofErr w:type="spellEnd"/>
      <w:r>
        <w:rPr>
          <w:color w:val="242A2D"/>
          <w:w w:val="105"/>
        </w:rPr>
        <w:t xml:space="preserve">, por lo que </w:t>
      </w:r>
      <w:proofErr w:type="spellStart"/>
      <w:r>
        <w:rPr>
          <w:color w:val="242A2D"/>
          <w:w w:val="105"/>
        </w:rPr>
        <w:t>hemos</w:t>
      </w:r>
      <w:proofErr w:type="spellEnd"/>
      <w:r>
        <w:rPr>
          <w:color w:val="242A2D"/>
          <w:w w:val="105"/>
        </w:rPr>
        <w:t xml:space="preserve"> </w:t>
      </w:r>
      <w:proofErr w:type="spellStart"/>
      <w:r>
        <w:rPr>
          <w:color w:val="242A2D"/>
          <w:w w:val="105"/>
        </w:rPr>
        <w:t>atendido</w:t>
      </w:r>
      <w:proofErr w:type="spellEnd"/>
      <w:r>
        <w:rPr>
          <w:color w:val="242A2D"/>
          <w:w w:val="105"/>
        </w:rPr>
        <w:t xml:space="preserve"> </w:t>
      </w:r>
      <w:r>
        <w:rPr>
          <w:color w:val="363A3B"/>
          <w:w w:val="105"/>
        </w:rPr>
        <w:t xml:space="preserve">y </w:t>
      </w:r>
      <w:proofErr w:type="spellStart"/>
      <w:r>
        <w:rPr>
          <w:color w:val="242A2D"/>
          <w:w w:val="105"/>
        </w:rPr>
        <w:t>asesorado</w:t>
      </w:r>
      <w:proofErr w:type="spellEnd"/>
      <w:r>
        <w:rPr>
          <w:color w:val="242A2D"/>
          <w:w w:val="105"/>
        </w:rPr>
        <w:t xml:space="preserve"> a </w:t>
      </w:r>
      <w:r>
        <w:rPr>
          <w:color w:val="363A3B"/>
          <w:w w:val="105"/>
        </w:rPr>
        <w:t xml:space="preserve">la </w:t>
      </w:r>
      <w:r>
        <w:rPr>
          <w:color w:val="242A2D"/>
          <w:w w:val="105"/>
        </w:rPr>
        <w:t xml:space="preserve">población </w:t>
      </w:r>
      <w:proofErr w:type="spellStart"/>
      <w:r>
        <w:rPr>
          <w:color w:val="242A2D"/>
          <w:w w:val="105"/>
        </w:rPr>
        <w:t>en</w:t>
      </w:r>
      <w:proofErr w:type="spellEnd"/>
      <w:r>
        <w:rPr>
          <w:color w:val="242A2D"/>
          <w:w w:val="105"/>
        </w:rPr>
        <w:t xml:space="preserve"> los </w:t>
      </w:r>
      <w:proofErr w:type="spellStart"/>
      <w:r>
        <w:rPr>
          <w:color w:val="242A2D"/>
          <w:w w:val="105"/>
        </w:rPr>
        <w:t>temas</w:t>
      </w:r>
      <w:proofErr w:type="spellEnd"/>
      <w:r>
        <w:rPr>
          <w:color w:val="242A2D"/>
          <w:w w:val="105"/>
        </w:rPr>
        <w:t xml:space="preserve"> que </w:t>
      </w:r>
      <w:proofErr w:type="spellStart"/>
      <w:r>
        <w:rPr>
          <w:color w:val="363A3B"/>
          <w:w w:val="105"/>
        </w:rPr>
        <w:t>más</w:t>
      </w:r>
      <w:proofErr w:type="spellEnd"/>
      <w:r>
        <w:rPr>
          <w:color w:val="363A3B"/>
          <w:w w:val="105"/>
        </w:rPr>
        <w:t xml:space="preserve"> los </w:t>
      </w:r>
      <w:proofErr w:type="spellStart"/>
      <w:r>
        <w:rPr>
          <w:color w:val="242A2D"/>
          <w:w w:val="105"/>
        </w:rPr>
        <w:t>aquejan</w:t>
      </w:r>
      <w:proofErr w:type="spellEnd"/>
      <w:r>
        <w:rPr>
          <w:color w:val="242A2D"/>
          <w:w w:val="105"/>
        </w:rPr>
        <w:t>,</w:t>
      </w:r>
      <w:r>
        <w:rPr>
          <w:color w:val="242A2D"/>
          <w:spacing w:val="-8"/>
          <w:w w:val="105"/>
        </w:rPr>
        <w:t xml:space="preserve"> </w:t>
      </w:r>
      <w:proofErr w:type="spellStart"/>
      <w:r>
        <w:rPr>
          <w:color w:val="242A2D"/>
          <w:w w:val="105"/>
        </w:rPr>
        <w:t>apoyándolos</w:t>
      </w:r>
      <w:proofErr w:type="spellEnd"/>
      <w:r>
        <w:rPr>
          <w:color w:val="242A2D"/>
          <w:spacing w:val="6"/>
          <w:w w:val="105"/>
        </w:rPr>
        <w:t xml:space="preserve"> </w:t>
      </w:r>
      <w:proofErr w:type="spellStart"/>
      <w:r>
        <w:rPr>
          <w:color w:val="242A2D"/>
          <w:w w:val="105"/>
        </w:rPr>
        <w:t>en</w:t>
      </w:r>
      <w:proofErr w:type="spellEnd"/>
      <w:r>
        <w:rPr>
          <w:color w:val="242A2D"/>
          <w:spacing w:val="-15"/>
          <w:w w:val="105"/>
        </w:rPr>
        <w:t xml:space="preserve"> </w:t>
      </w:r>
      <w:r>
        <w:rPr>
          <w:color w:val="363A3B"/>
          <w:w w:val="105"/>
        </w:rPr>
        <w:t>las</w:t>
      </w:r>
      <w:r>
        <w:rPr>
          <w:color w:val="363A3B"/>
          <w:spacing w:val="-7"/>
          <w:w w:val="105"/>
        </w:rPr>
        <w:t xml:space="preserve"> </w:t>
      </w:r>
      <w:proofErr w:type="spellStart"/>
      <w:r>
        <w:rPr>
          <w:color w:val="242A2D"/>
          <w:w w:val="105"/>
        </w:rPr>
        <w:t>gestiones</w:t>
      </w:r>
      <w:proofErr w:type="spellEnd"/>
      <w:r>
        <w:rPr>
          <w:color w:val="242A2D"/>
          <w:spacing w:val="-5"/>
          <w:w w:val="105"/>
        </w:rPr>
        <w:t xml:space="preserve"> </w:t>
      </w:r>
      <w:r>
        <w:rPr>
          <w:color w:val="363A3B"/>
          <w:w w:val="105"/>
        </w:rPr>
        <w:t>y</w:t>
      </w:r>
      <w:r>
        <w:rPr>
          <w:color w:val="363A3B"/>
          <w:spacing w:val="-17"/>
          <w:w w:val="105"/>
        </w:rPr>
        <w:t xml:space="preserve"> </w:t>
      </w:r>
      <w:r>
        <w:rPr>
          <w:color w:val="242A2D"/>
          <w:w w:val="105"/>
        </w:rPr>
        <w:t>solicitudes</w:t>
      </w:r>
      <w:r>
        <w:rPr>
          <w:color w:val="242A2D"/>
          <w:spacing w:val="3"/>
          <w:w w:val="105"/>
        </w:rPr>
        <w:t xml:space="preserve"> </w:t>
      </w:r>
      <w:r>
        <w:rPr>
          <w:color w:val="242A2D"/>
          <w:w w:val="105"/>
        </w:rPr>
        <w:t>al</w:t>
      </w:r>
      <w:r>
        <w:rPr>
          <w:color w:val="242A2D"/>
          <w:spacing w:val="-13"/>
          <w:w w:val="105"/>
        </w:rPr>
        <w:t xml:space="preserve"> </w:t>
      </w:r>
      <w:r>
        <w:rPr>
          <w:color w:val="242A2D"/>
          <w:w w:val="105"/>
        </w:rPr>
        <w:t>interior</w:t>
      </w:r>
      <w:r>
        <w:rPr>
          <w:color w:val="242A2D"/>
          <w:spacing w:val="6"/>
          <w:w w:val="105"/>
        </w:rPr>
        <w:t xml:space="preserve"> </w:t>
      </w:r>
      <w:r>
        <w:rPr>
          <w:color w:val="242A2D"/>
          <w:w w:val="105"/>
        </w:rPr>
        <w:t>de</w:t>
      </w:r>
      <w:r>
        <w:rPr>
          <w:color w:val="242A2D"/>
          <w:spacing w:val="-13"/>
          <w:w w:val="105"/>
        </w:rPr>
        <w:t xml:space="preserve"> </w:t>
      </w:r>
      <w:r>
        <w:rPr>
          <w:color w:val="363A3B"/>
          <w:w w:val="105"/>
        </w:rPr>
        <w:t>la</w:t>
      </w:r>
      <w:r>
        <w:rPr>
          <w:color w:val="363A3B"/>
          <w:spacing w:val="-12"/>
          <w:w w:val="105"/>
        </w:rPr>
        <w:t xml:space="preserve"> </w:t>
      </w:r>
      <w:proofErr w:type="spellStart"/>
      <w:r>
        <w:rPr>
          <w:color w:val="242A2D"/>
          <w:w w:val="105"/>
        </w:rPr>
        <w:t>administración</w:t>
      </w:r>
      <w:proofErr w:type="spellEnd"/>
      <w:r>
        <w:rPr>
          <w:color w:val="242A2D"/>
          <w:w w:val="105"/>
        </w:rPr>
        <w:t xml:space="preserve">, tales </w:t>
      </w:r>
      <w:proofErr w:type="spellStart"/>
      <w:r>
        <w:rPr>
          <w:color w:val="242A2D"/>
          <w:w w:val="105"/>
        </w:rPr>
        <w:t>como</w:t>
      </w:r>
      <w:proofErr w:type="spellEnd"/>
      <w:r>
        <w:rPr>
          <w:color w:val="242A2D"/>
          <w:w w:val="105"/>
        </w:rPr>
        <w:t xml:space="preserve">: </w:t>
      </w:r>
      <w:proofErr w:type="spellStart"/>
      <w:r>
        <w:rPr>
          <w:color w:val="242A2D"/>
          <w:w w:val="105"/>
        </w:rPr>
        <w:t>alumbrado</w:t>
      </w:r>
      <w:proofErr w:type="spellEnd"/>
      <w:r>
        <w:rPr>
          <w:color w:val="242A2D"/>
          <w:w w:val="105"/>
        </w:rPr>
        <w:t xml:space="preserve"> </w:t>
      </w:r>
      <w:proofErr w:type="spellStart"/>
      <w:r>
        <w:rPr>
          <w:color w:val="242A2D"/>
          <w:w w:val="105"/>
        </w:rPr>
        <w:t>público</w:t>
      </w:r>
      <w:proofErr w:type="spellEnd"/>
      <w:r>
        <w:rPr>
          <w:color w:val="242A2D"/>
          <w:w w:val="105"/>
        </w:rPr>
        <w:t xml:space="preserve">, </w:t>
      </w:r>
      <w:proofErr w:type="spellStart"/>
      <w:r>
        <w:rPr>
          <w:color w:val="242A2D"/>
          <w:w w:val="105"/>
        </w:rPr>
        <w:t>recolección</w:t>
      </w:r>
      <w:proofErr w:type="spellEnd"/>
      <w:r>
        <w:rPr>
          <w:color w:val="242A2D"/>
          <w:w w:val="105"/>
        </w:rPr>
        <w:t xml:space="preserve"> de </w:t>
      </w:r>
      <w:proofErr w:type="spellStart"/>
      <w:r>
        <w:rPr>
          <w:color w:val="242A2D"/>
          <w:w w:val="105"/>
        </w:rPr>
        <w:t>basura</w:t>
      </w:r>
      <w:proofErr w:type="spellEnd"/>
      <w:r>
        <w:rPr>
          <w:color w:val="242A2D"/>
          <w:w w:val="105"/>
        </w:rPr>
        <w:t xml:space="preserve">, </w:t>
      </w:r>
      <w:proofErr w:type="spellStart"/>
      <w:r>
        <w:rPr>
          <w:color w:val="242A2D"/>
          <w:w w:val="105"/>
        </w:rPr>
        <w:t>solicitud</w:t>
      </w:r>
      <w:proofErr w:type="spellEnd"/>
      <w:r>
        <w:rPr>
          <w:color w:val="242A2D"/>
          <w:w w:val="105"/>
        </w:rPr>
        <w:t xml:space="preserve"> de </w:t>
      </w:r>
      <w:proofErr w:type="spellStart"/>
      <w:r>
        <w:rPr>
          <w:color w:val="242A2D"/>
          <w:w w:val="105"/>
        </w:rPr>
        <w:t>condonaciones</w:t>
      </w:r>
      <w:proofErr w:type="spellEnd"/>
      <w:r>
        <w:rPr>
          <w:color w:val="4F4D4F"/>
          <w:w w:val="105"/>
        </w:rPr>
        <w:t xml:space="preserve">, </w:t>
      </w:r>
      <w:proofErr w:type="spellStart"/>
      <w:r>
        <w:rPr>
          <w:color w:val="242A2D"/>
          <w:w w:val="105"/>
        </w:rPr>
        <w:t>descuentos</w:t>
      </w:r>
      <w:proofErr w:type="spellEnd"/>
      <w:r>
        <w:rPr>
          <w:color w:val="242A2D"/>
          <w:w w:val="105"/>
        </w:rPr>
        <w:t xml:space="preserve"> o </w:t>
      </w:r>
      <w:proofErr w:type="spellStart"/>
      <w:r>
        <w:rPr>
          <w:color w:val="242A2D"/>
          <w:w w:val="105"/>
        </w:rPr>
        <w:t>convenios</w:t>
      </w:r>
      <w:proofErr w:type="spellEnd"/>
      <w:r>
        <w:rPr>
          <w:color w:val="242A2D"/>
          <w:w w:val="105"/>
        </w:rPr>
        <w:t xml:space="preserve"> para el </w:t>
      </w:r>
      <w:proofErr w:type="spellStart"/>
      <w:r>
        <w:rPr>
          <w:color w:val="363A3B"/>
          <w:w w:val="105"/>
        </w:rPr>
        <w:t>pago</w:t>
      </w:r>
      <w:proofErr w:type="spellEnd"/>
      <w:r>
        <w:rPr>
          <w:color w:val="363A3B"/>
          <w:w w:val="105"/>
        </w:rPr>
        <w:t xml:space="preserve"> de </w:t>
      </w:r>
      <w:proofErr w:type="spellStart"/>
      <w:r>
        <w:rPr>
          <w:color w:val="242A2D"/>
          <w:w w:val="105"/>
        </w:rPr>
        <w:t>agua</w:t>
      </w:r>
      <w:proofErr w:type="spellEnd"/>
      <w:r>
        <w:rPr>
          <w:color w:val="242A2D"/>
          <w:w w:val="105"/>
        </w:rPr>
        <w:t xml:space="preserve"> </w:t>
      </w:r>
      <w:r>
        <w:rPr>
          <w:color w:val="363A3B"/>
          <w:w w:val="105"/>
        </w:rPr>
        <w:t xml:space="preserve">y </w:t>
      </w:r>
      <w:r>
        <w:rPr>
          <w:color w:val="242A2D"/>
          <w:w w:val="105"/>
        </w:rPr>
        <w:t xml:space="preserve">predial, </w:t>
      </w:r>
      <w:proofErr w:type="spellStart"/>
      <w:r>
        <w:rPr>
          <w:color w:val="242A2D"/>
          <w:w w:val="105"/>
        </w:rPr>
        <w:t>todo</w:t>
      </w:r>
      <w:proofErr w:type="spellEnd"/>
      <w:r>
        <w:rPr>
          <w:color w:val="242A2D"/>
          <w:w w:val="105"/>
        </w:rPr>
        <w:t xml:space="preserve"> bajo </w:t>
      </w:r>
      <w:r>
        <w:rPr>
          <w:color w:val="363A3B"/>
          <w:w w:val="105"/>
        </w:rPr>
        <w:t xml:space="preserve">las </w:t>
      </w:r>
      <w:proofErr w:type="spellStart"/>
      <w:r>
        <w:rPr>
          <w:color w:val="363A3B"/>
          <w:w w:val="105"/>
        </w:rPr>
        <w:t>normas</w:t>
      </w:r>
      <w:proofErr w:type="spellEnd"/>
      <w:r>
        <w:rPr>
          <w:color w:val="363A3B"/>
          <w:w w:val="105"/>
        </w:rPr>
        <w:t xml:space="preserve"> </w:t>
      </w:r>
      <w:r>
        <w:rPr>
          <w:color w:val="363A3B"/>
          <w:w w:val="105"/>
          <w:sz w:val="22"/>
        </w:rPr>
        <w:t xml:space="preserve">y </w:t>
      </w:r>
      <w:proofErr w:type="spellStart"/>
      <w:r>
        <w:rPr>
          <w:color w:val="363A3B"/>
          <w:w w:val="105"/>
        </w:rPr>
        <w:t>leyes</w:t>
      </w:r>
      <w:proofErr w:type="spellEnd"/>
      <w:r>
        <w:rPr>
          <w:color w:val="363A3B"/>
          <w:w w:val="105"/>
        </w:rPr>
        <w:t xml:space="preserve"> </w:t>
      </w:r>
      <w:r>
        <w:rPr>
          <w:color w:val="242A2D"/>
          <w:w w:val="105"/>
        </w:rPr>
        <w:t xml:space="preserve">que </w:t>
      </w:r>
      <w:proofErr w:type="spellStart"/>
      <w:r>
        <w:rPr>
          <w:color w:val="363A3B"/>
          <w:w w:val="105"/>
        </w:rPr>
        <w:t>rigen</w:t>
      </w:r>
      <w:proofErr w:type="spellEnd"/>
      <w:r>
        <w:rPr>
          <w:color w:val="363A3B"/>
          <w:w w:val="105"/>
        </w:rPr>
        <w:t xml:space="preserve"> </w:t>
      </w:r>
      <w:r>
        <w:rPr>
          <w:color w:val="242A2D"/>
          <w:w w:val="105"/>
        </w:rPr>
        <w:t xml:space="preserve">a </w:t>
      </w:r>
      <w:r>
        <w:rPr>
          <w:color w:val="363A3B"/>
          <w:w w:val="105"/>
        </w:rPr>
        <w:t xml:space="preserve">los </w:t>
      </w:r>
      <w:r>
        <w:rPr>
          <w:color w:val="242A2D"/>
          <w:w w:val="105"/>
        </w:rPr>
        <w:t xml:space="preserve">que </w:t>
      </w:r>
      <w:proofErr w:type="spellStart"/>
      <w:r>
        <w:rPr>
          <w:color w:val="242A2D"/>
          <w:w w:val="105"/>
        </w:rPr>
        <w:t>habitamos</w:t>
      </w:r>
      <w:proofErr w:type="spellEnd"/>
      <w:r>
        <w:rPr>
          <w:color w:val="242A2D"/>
          <w:w w:val="105"/>
        </w:rPr>
        <w:t xml:space="preserve"> </w:t>
      </w:r>
      <w:proofErr w:type="spellStart"/>
      <w:r>
        <w:rPr>
          <w:color w:val="242A2D"/>
          <w:w w:val="105"/>
        </w:rPr>
        <w:t>este</w:t>
      </w:r>
      <w:proofErr w:type="spellEnd"/>
      <w:r>
        <w:rPr>
          <w:color w:val="242A2D"/>
          <w:w w:val="105"/>
        </w:rPr>
        <w:t xml:space="preserve"> </w:t>
      </w:r>
      <w:proofErr w:type="spellStart"/>
      <w:r>
        <w:rPr>
          <w:color w:val="363A3B"/>
          <w:spacing w:val="-4"/>
          <w:w w:val="105"/>
        </w:rPr>
        <w:t>municipio</w:t>
      </w:r>
      <w:proofErr w:type="spellEnd"/>
      <w:r>
        <w:rPr>
          <w:color w:val="4F4D4F"/>
          <w:spacing w:val="-4"/>
          <w:w w:val="105"/>
        </w:rPr>
        <w:t xml:space="preserve">. </w:t>
      </w:r>
      <w:proofErr w:type="spellStart"/>
      <w:r>
        <w:rPr>
          <w:color w:val="242A2D"/>
          <w:w w:val="105"/>
        </w:rPr>
        <w:t>Así</w:t>
      </w:r>
      <w:proofErr w:type="spellEnd"/>
      <w:r>
        <w:rPr>
          <w:color w:val="242A2D"/>
          <w:w w:val="105"/>
        </w:rPr>
        <w:t xml:space="preserve"> </w:t>
      </w:r>
      <w:proofErr w:type="spellStart"/>
      <w:r>
        <w:rPr>
          <w:color w:val="242A2D"/>
          <w:w w:val="105"/>
        </w:rPr>
        <w:t>como</w:t>
      </w:r>
      <w:proofErr w:type="spellEnd"/>
      <w:r>
        <w:rPr>
          <w:color w:val="242A2D"/>
          <w:w w:val="105"/>
        </w:rPr>
        <w:t xml:space="preserve"> </w:t>
      </w:r>
      <w:proofErr w:type="spellStart"/>
      <w:r>
        <w:rPr>
          <w:color w:val="242A2D"/>
          <w:w w:val="105"/>
        </w:rPr>
        <w:t>brindar</w:t>
      </w:r>
      <w:proofErr w:type="spellEnd"/>
      <w:r>
        <w:rPr>
          <w:color w:val="242A2D"/>
          <w:w w:val="105"/>
        </w:rPr>
        <w:t xml:space="preserve"> </w:t>
      </w:r>
      <w:r>
        <w:rPr>
          <w:color w:val="363A3B"/>
          <w:w w:val="105"/>
        </w:rPr>
        <w:t xml:space="preserve">la </w:t>
      </w:r>
      <w:proofErr w:type="spellStart"/>
      <w:r>
        <w:rPr>
          <w:color w:val="242A2D"/>
          <w:w w:val="105"/>
        </w:rPr>
        <w:t>asesoría</w:t>
      </w:r>
      <w:proofErr w:type="spellEnd"/>
      <w:r>
        <w:rPr>
          <w:color w:val="242A2D"/>
          <w:w w:val="105"/>
        </w:rPr>
        <w:t xml:space="preserve"> a </w:t>
      </w:r>
      <w:proofErr w:type="gramStart"/>
      <w:r>
        <w:rPr>
          <w:color w:val="242A2D"/>
          <w:w w:val="105"/>
        </w:rPr>
        <w:t>maestros</w:t>
      </w:r>
      <w:proofErr w:type="gramEnd"/>
      <w:r>
        <w:rPr>
          <w:color w:val="242A2D"/>
          <w:w w:val="105"/>
        </w:rPr>
        <w:t xml:space="preserve"> </w:t>
      </w:r>
      <w:r>
        <w:rPr>
          <w:color w:val="363A3B"/>
          <w:w w:val="105"/>
        </w:rPr>
        <w:t xml:space="preserve">y </w:t>
      </w:r>
      <w:proofErr w:type="spellStart"/>
      <w:r>
        <w:rPr>
          <w:color w:val="242A2D"/>
          <w:w w:val="105"/>
        </w:rPr>
        <w:t>directivos</w:t>
      </w:r>
      <w:proofErr w:type="spellEnd"/>
      <w:r>
        <w:rPr>
          <w:color w:val="242A2D"/>
          <w:w w:val="105"/>
        </w:rPr>
        <w:t xml:space="preserve"> de </w:t>
      </w:r>
      <w:r>
        <w:rPr>
          <w:color w:val="363A3B"/>
          <w:w w:val="105"/>
        </w:rPr>
        <w:t xml:space="preserve">los </w:t>
      </w:r>
      <w:proofErr w:type="spellStart"/>
      <w:r>
        <w:rPr>
          <w:color w:val="242A2D"/>
          <w:w w:val="105"/>
        </w:rPr>
        <w:t>distintos</w:t>
      </w:r>
      <w:proofErr w:type="spellEnd"/>
      <w:r>
        <w:rPr>
          <w:color w:val="242A2D"/>
          <w:w w:val="105"/>
        </w:rPr>
        <w:t xml:space="preserve"> </w:t>
      </w:r>
      <w:proofErr w:type="spellStart"/>
      <w:r>
        <w:rPr>
          <w:color w:val="242A2D"/>
          <w:w w:val="105"/>
        </w:rPr>
        <w:t>planteles</w:t>
      </w:r>
      <w:proofErr w:type="spellEnd"/>
      <w:r>
        <w:rPr>
          <w:color w:val="242A2D"/>
          <w:w w:val="105"/>
        </w:rPr>
        <w:t xml:space="preserve"> del </w:t>
      </w:r>
      <w:proofErr w:type="spellStart"/>
      <w:r>
        <w:rPr>
          <w:color w:val="242A2D"/>
          <w:w w:val="105"/>
        </w:rPr>
        <w:t>municipio</w:t>
      </w:r>
      <w:proofErr w:type="spellEnd"/>
      <w:r>
        <w:rPr>
          <w:color w:val="242A2D"/>
          <w:w w:val="105"/>
        </w:rPr>
        <w:t xml:space="preserve">, </w:t>
      </w:r>
      <w:proofErr w:type="spellStart"/>
      <w:r>
        <w:rPr>
          <w:color w:val="242A2D"/>
          <w:w w:val="105"/>
        </w:rPr>
        <w:t>en</w:t>
      </w:r>
      <w:proofErr w:type="spellEnd"/>
      <w:r>
        <w:rPr>
          <w:color w:val="242A2D"/>
          <w:w w:val="105"/>
        </w:rPr>
        <w:t xml:space="preserve"> </w:t>
      </w:r>
      <w:proofErr w:type="spellStart"/>
      <w:r>
        <w:rPr>
          <w:color w:val="242A2D"/>
          <w:w w:val="105"/>
        </w:rPr>
        <w:t>referencia</w:t>
      </w:r>
      <w:proofErr w:type="spellEnd"/>
      <w:r>
        <w:rPr>
          <w:color w:val="242A2D"/>
          <w:w w:val="105"/>
        </w:rPr>
        <w:t xml:space="preserve"> a </w:t>
      </w:r>
      <w:proofErr w:type="spellStart"/>
      <w:r>
        <w:rPr>
          <w:color w:val="242A2D"/>
          <w:w w:val="105"/>
        </w:rPr>
        <w:t>programas</w:t>
      </w:r>
      <w:proofErr w:type="spellEnd"/>
      <w:r>
        <w:rPr>
          <w:color w:val="242A2D"/>
          <w:w w:val="105"/>
        </w:rPr>
        <w:t xml:space="preserve"> y </w:t>
      </w:r>
      <w:proofErr w:type="spellStart"/>
      <w:r>
        <w:rPr>
          <w:color w:val="242A2D"/>
          <w:w w:val="105"/>
        </w:rPr>
        <w:t>apoyos</w:t>
      </w:r>
      <w:proofErr w:type="spellEnd"/>
      <w:r>
        <w:rPr>
          <w:color w:val="242A2D"/>
          <w:w w:val="105"/>
        </w:rPr>
        <w:t xml:space="preserve"> de los </w:t>
      </w:r>
      <w:proofErr w:type="spellStart"/>
      <w:r>
        <w:rPr>
          <w:color w:val="363A3B"/>
          <w:w w:val="105"/>
        </w:rPr>
        <w:t>tres</w:t>
      </w:r>
      <w:proofErr w:type="spellEnd"/>
      <w:r>
        <w:rPr>
          <w:color w:val="363A3B"/>
          <w:w w:val="105"/>
        </w:rPr>
        <w:t xml:space="preserve"> </w:t>
      </w:r>
      <w:proofErr w:type="spellStart"/>
      <w:r>
        <w:rPr>
          <w:color w:val="242A2D"/>
          <w:w w:val="105"/>
        </w:rPr>
        <w:t>órdenes</w:t>
      </w:r>
      <w:proofErr w:type="spellEnd"/>
      <w:r>
        <w:rPr>
          <w:color w:val="242A2D"/>
          <w:w w:val="105"/>
        </w:rPr>
        <w:t xml:space="preserve"> de</w:t>
      </w:r>
      <w:r>
        <w:rPr>
          <w:color w:val="242A2D"/>
          <w:spacing w:val="26"/>
          <w:w w:val="105"/>
        </w:rPr>
        <w:t xml:space="preserve"> </w:t>
      </w:r>
      <w:proofErr w:type="spellStart"/>
      <w:r>
        <w:rPr>
          <w:color w:val="242A2D"/>
          <w:w w:val="105"/>
        </w:rPr>
        <w:t>gobierno</w:t>
      </w:r>
      <w:proofErr w:type="spellEnd"/>
      <w:r>
        <w:rPr>
          <w:color w:val="242A2D"/>
          <w:w w:val="105"/>
        </w:rPr>
        <w:t>.</w:t>
      </w: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1B5481">
      <w:pPr>
        <w:pStyle w:val="Textoindependiente"/>
        <w:spacing w:before="150" w:line="379" w:lineRule="auto"/>
        <w:ind w:left="1345" w:right="4469" w:hanging="1"/>
        <w:jc w:val="both"/>
      </w:pPr>
      <w:r>
        <w:rPr>
          <w:noProof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4894738</wp:posOffset>
            </wp:positionH>
            <wp:positionV relativeFrom="paragraph">
              <wp:posOffset>33582</wp:posOffset>
            </wp:positionV>
            <wp:extent cx="2587741" cy="1748221"/>
            <wp:effectExtent l="0" t="0" r="0" b="0"/>
            <wp:wrapNone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741" cy="1748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2A2D"/>
          <w:w w:val="105"/>
        </w:rPr>
        <w:t xml:space="preserve">Una de </w:t>
      </w:r>
      <w:r>
        <w:rPr>
          <w:color w:val="363A3B"/>
          <w:w w:val="105"/>
        </w:rPr>
        <w:t xml:space="preserve">las </w:t>
      </w:r>
      <w:proofErr w:type="spellStart"/>
      <w:r>
        <w:rPr>
          <w:color w:val="242A2D"/>
          <w:w w:val="105"/>
        </w:rPr>
        <w:t>acciones</w:t>
      </w:r>
      <w:proofErr w:type="spellEnd"/>
      <w:r>
        <w:rPr>
          <w:color w:val="242A2D"/>
          <w:w w:val="105"/>
        </w:rPr>
        <w:t xml:space="preserve"> a la </w:t>
      </w:r>
      <w:proofErr w:type="spellStart"/>
      <w:r>
        <w:rPr>
          <w:color w:val="242A2D"/>
          <w:w w:val="105"/>
        </w:rPr>
        <w:t>cuales</w:t>
      </w:r>
      <w:proofErr w:type="spellEnd"/>
      <w:r>
        <w:rPr>
          <w:color w:val="242A2D"/>
          <w:w w:val="105"/>
        </w:rPr>
        <w:t xml:space="preserve"> </w:t>
      </w:r>
      <w:proofErr w:type="spellStart"/>
      <w:r>
        <w:rPr>
          <w:color w:val="363A3B"/>
          <w:w w:val="105"/>
        </w:rPr>
        <w:t>nos</w:t>
      </w:r>
      <w:proofErr w:type="spellEnd"/>
      <w:r>
        <w:rPr>
          <w:color w:val="363A3B"/>
          <w:w w:val="105"/>
        </w:rPr>
        <w:t xml:space="preserve"> </w:t>
      </w:r>
      <w:proofErr w:type="spellStart"/>
      <w:r>
        <w:rPr>
          <w:color w:val="242A2D"/>
          <w:w w:val="105"/>
        </w:rPr>
        <w:t>sumamos</w:t>
      </w:r>
      <w:proofErr w:type="spellEnd"/>
      <w:r>
        <w:rPr>
          <w:color w:val="242A2D"/>
          <w:w w:val="105"/>
        </w:rPr>
        <w:t xml:space="preserve">, </w:t>
      </w:r>
      <w:proofErr w:type="spellStart"/>
      <w:r>
        <w:rPr>
          <w:color w:val="242A2D"/>
          <w:w w:val="105"/>
        </w:rPr>
        <w:t>fue</w:t>
      </w:r>
      <w:proofErr w:type="spellEnd"/>
      <w:r>
        <w:rPr>
          <w:color w:val="242A2D"/>
          <w:w w:val="105"/>
        </w:rPr>
        <w:t xml:space="preserve"> al </w:t>
      </w:r>
      <w:proofErr w:type="spellStart"/>
      <w:r>
        <w:rPr>
          <w:color w:val="242A2D"/>
          <w:w w:val="105"/>
        </w:rPr>
        <w:t>apoyo</w:t>
      </w:r>
      <w:proofErr w:type="spellEnd"/>
      <w:r>
        <w:rPr>
          <w:color w:val="242A2D"/>
          <w:w w:val="105"/>
        </w:rPr>
        <w:t xml:space="preserve"> a </w:t>
      </w:r>
      <w:proofErr w:type="spellStart"/>
      <w:r>
        <w:rPr>
          <w:color w:val="242A2D"/>
          <w:spacing w:val="-3"/>
          <w:w w:val="105"/>
        </w:rPr>
        <w:t>fami</w:t>
      </w:r>
      <w:r>
        <w:rPr>
          <w:color w:val="0E3462"/>
          <w:spacing w:val="-3"/>
          <w:w w:val="105"/>
        </w:rPr>
        <w:t>l</w:t>
      </w:r>
      <w:r>
        <w:rPr>
          <w:color w:val="242A2D"/>
          <w:spacing w:val="-3"/>
          <w:w w:val="105"/>
        </w:rPr>
        <w:t>ias</w:t>
      </w:r>
      <w:proofErr w:type="spellEnd"/>
      <w:r>
        <w:rPr>
          <w:color w:val="242A2D"/>
          <w:spacing w:val="-3"/>
          <w:w w:val="105"/>
        </w:rPr>
        <w:t xml:space="preserve"> </w:t>
      </w:r>
      <w:r>
        <w:rPr>
          <w:color w:val="242A2D"/>
          <w:w w:val="105"/>
        </w:rPr>
        <w:t xml:space="preserve">del </w:t>
      </w:r>
      <w:proofErr w:type="spellStart"/>
      <w:r>
        <w:rPr>
          <w:color w:val="242A2D"/>
          <w:w w:val="105"/>
        </w:rPr>
        <w:t>municipio</w:t>
      </w:r>
      <w:proofErr w:type="spellEnd"/>
      <w:r>
        <w:rPr>
          <w:color w:val="242A2D"/>
          <w:w w:val="105"/>
        </w:rPr>
        <w:t xml:space="preserve"> que </w:t>
      </w:r>
      <w:proofErr w:type="spellStart"/>
      <w:r>
        <w:rPr>
          <w:color w:val="242A2D"/>
          <w:w w:val="105"/>
        </w:rPr>
        <w:t>fueron</w:t>
      </w:r>
      <w:proofErr w:type="spellEnd"/>
      <w:r>
        <w:rPr>
          <w:color w:val="242A2D"/>
          <w:w w:val="105"/>
        </w:rPr>
        <w:t xml:space="preserve"> </w:t>
      </w:r>
      <w:proofErr w:type="spellStart"/>
      <w:r>
        <w:rPr>
          <w:color w:val="242A2D"/>
          <w:w w:val="105"/>
        </w:rPr>
        <w:t>gravemente</w:t>
      </w:r>
      <w:proofErr w:type="spellEnd"/>
      <w:r>
        <w:rPr>
          <w:color w:val="242A2D"/>
          <w:w w:val="105"/>
        </w:rPr>
        <w:t xml:space="preserve"> </w:t>
      </w:r>
      <w:proofErr w:type="spellStart"/>
      <w:r>
        <w:rPr>
          <w:color w:val="242A2D"/>
          <w:w w:val="105"/>
        </w:rPr>
        <w:t>afectadas</w:t>
      </w:r>
      <w:proofErr w:type="spellEnd"/>
      <w:r>
        <w:rPr>
          <w:color w:val="242A2D"/>
          <w:w w:val="105"/>
        </w:rPr>
        <w:t xml:space="preserve"> por </w:t>
      </w:r>
      <w:r>
        <w:rPr>
          <w:color w:val="363A3B"/>
          <w:w w:val="105"/>
        </w:rPr>
        <w:t xml:space="preserve">la </w:t>
      </w:r>
      <w:proofErr w:type="spellStart"/>
      <w:r>
        <w:rPr>
          <w:color w:val="242A2D"/>
          <w:w w:val="105"/>
        </w:rPr>
        <w:t>pandemia</w:t>
      </w:r>
      <w:proofErr w:type="spellEnd"/>
      <w:r>
        <w:rPr>
          <w:color w:val="242A2D"/>
          <w:w w:val="105"/>
        </w:rPr>
        <w:t xml:space="preserve">, </w:t>
      </w:r>
      <w:proofErr w:type="spellStart"/>
      <w:r>
        <w:rPr>
          <w:color w:val="242A2D"/>
          <w:w w:val="105"/>
        </w:rPr>
        <w:t>aprobando</w:t>
      </w:r>
      <w:proofErr w:type="spellEnd"/>
      <w:r>
        <w:rPr>
          <w:color w:val="242A2D"/>
          <w:w w:val="105"/>
        </w:rPr>
        <w:t xml:space="preserve"> </w:t>
      </w:r>
      <w:r>
        <w:rPr>
          <w:color w:val="363A3B"/>
          <w:w w:val="105"/>
        </w:rPr>
        <w:t xml:space="preserve">los </w:t>
      </w:r>
      <w:proofErr w:type="spellStart"/>
      <w:r>
        <w:rPr>
          <w:color w:val="242A2D"/>
          <w:w w:val="105"/>
        </w:rPr>
        <w:t>programas</w:t>
      </w:r>
      <w:proofErr w:type="spellEnd"/>
      <w:r>
        <w:rPr>
          <w:color w:val="242A2D"/>
          <w:w w:val="105"/>
        </w:rPr>
        <w:t xml:space="preserve"> </w:t>
      </w:r>
      <w:proofErr w:type="spellStart"/>
      <w:r>
        <w:rPr>
          <w:color w:val="242A2D"/>
          <w:w w:val="105"/>
        </w:rPr>
        <w:t>emergentes</w:t>
      </w:r>
      <w:proofErr w:type="spellEnd"/>
      <w:r>
        <w:rPr>
          <w:color w:val="242A2D"/>
          <w:w w:val="105"/>
        </w:rPr>
        <w:t xml:space="preserve"> de </w:t>
      </w:r>
      <w:proofErr w:type="spellStart"/>
      <w:r>
        <w:rPr>
          <w:color w:val="242A2D"/>
          <w:w w:val="105"/>
        </w:rPr>
        <w:t>este</w:t>
      </w:r>
      <w:proofErr w:type="spellEnd"/>
      <w:r>
        <w:rPr>
          <w:color w:val="242A2D"/>
          <w:w w:val="105"/>
        </w:rPr>
        <w:t xml:space="preserve"> </w:t>
      </w:r>
      <w:proofErr w:type="spellStart"/>
      <w:r>
        <w:rPr>
          <w:color w:val="242A2D"/>
          <w:w w:val="105"/>
        </w:rPr>
        <w:t>gobierno</w:t>
      </w:r>
      <w:proofErr w:type="spellEnd"/>
      <w:r>
        <w:rPr>
          <w:color w:val="242A2D"/>
          <w:w w:val="105"/>
        </w:rPr>
        <w:t xml:space="preserve"> </w:t>
      </w:r>
      <w:r>
        <w:rPr>
          <w:color w:val="242A2D"/>
          <w:w w:val="105"/>
          <w:sz w:val="19"/>
        </w:rPr>
        <w:t xml:space="preserve">municipal; </w:t>
      </w:r>
      <w:r>
        <w:rPr>
          <w:color w:val="363A3B"/>
          <w:w w:val="105"/>
        </w:rPr>
        <w:t>los</w:t>
      </w:r>
      <w:r>
        <w:rPr>
          <w:color w:val="363A3B"/>
          <w:spacing w:val="-51"/>
          <w:w w:val="105"/>
        </w:rPr>
        <w:t xml:space="preserve"> </w:t>
      </w:r>
      <w:proofErr w:type="spellStart"/>
      <w:r>
        <w:rPr>
          <w:color w:val="242A2D"/>
          <w:w w:val="105"/>
        </w:rPr>
        <w:t>cuales</w:t>
      </w:r>
      <w:proofErr w:type="spellEnd"/>
      <w:r>
        <w:rPr>
          <w:color w:val="242A2D"/>
          <w:w w:val="105"/>
        </w:rPr>
        <w:t xml:space="preserve"> </w:t>
      </w:r>
      <w:proofErr w:type="spellStart"/>
      <w:r>
        <w:rPr>
          <w:color w:val="363A3B"/>
          <w:w w:val="105"/>
        </w:rPr>
        <w:t>permitían</w:t>
      </w:r>
      <w:proofErr w:type="spellEnd"/>
      <w:r>
        <w:rPr>
          <w:color w:val="363A3B"/>
          <w:w w:val="105"/>
        </w:rPr>
        <w:t xml:space="preserve"> </w:t>
      </w:r>
      <w:proofErr w:type="spellStart"/>
      <w:r>
        <w:rPr>
          <w:color w:val="242A2D"/>
          <w:w w:val="105"/>
        </w:rPr>
        <w:t>otorgar</w:t>
      </w:r>
      <w:proofErr w:type="spellEnd"/>
      <w:r>
        <w:rPr>
          <w:color w:val="242A2D"/>
          <w:w w:val="105"/>
        </w:rPr>
        <w:t xml:space="preserve"> </w:t>
      </w:r>
      <w:proofErr w:type="spellStart"/>
      <w:r>
        <w:rPr>
          <w:color w:val="242A2D"/>
          <w:w w:val="105"/>
        </w:rPr>
        <w:t>alimentos</w:t>
      </w:r>
      <w:proofErr w:type="spellEnd"/>
      <w:r>
        <w:rPr>
          <w:color w:val="242A2D"/>
          <w:w w:val="105"/>
        </w:rPr>
        <w:t xml:space="preserve"> para </w:t>
      </w:r>
      <w:r>
        <w:rPr>
          <w:color w:val="363A3B"/>
          <w:w w:val="105"/>
        </w:rPr>
        <w:t xml:space="preserve">las </w:t>
      </w:r>
      <w:proofErr w:type="spellStart"/>
      <w:r>
        <w:rPr>
          <w:color w:val="242A2D"/>
          <w:w w:val="105"/>
        </w:rPr>
        <w:t>familias</w:t>
      </w:r>
      <w:proofErr w:type="spellEnd"/>
      <w:r>
        <w:rPr>
          <w:color w:val="242A2D"/>
          <w:w w:val="105"/>
        </w:rPr>
        <w:t xml:space="preserve"> </w:t>
      </w:r>
      <w:proofErr w:type="spellStart"/>
      <w:r>
        <w:rPr>
          <w:color w:val="242A2D"/>
          <w:w w:val="105"/>
        </w:rPr>
        <w:t>más</w:t>
      </w:r>
      <w:proofErr w:type="spellEnd"/>
      <w:r>
        <w:rPr>
          <w:color w:val="242A2D"/>
          <w:w w:val="105"/>
        </w:rPr>
        <w:t xml:space="preserve"> </w:t>
      </w:r>
      <w:proofErr w:type="spellStart"/>
      <w:r>
        <w:rPr>
          <w:color w:val="242A2D"/>
          <w:w w:val="105"/>
        </w:rPr>
        <w:t>afectadas</w:t>
      </w:r>
      <w:proofErr w:type="spellEnd"/>
      <w:r>
        <w:rPr>
          <w:color w:val="242A2D"/>
          <w:w w:val="105"/>
        </w:rPr>
        <w:t xml:space="preserve">, </w:t>
      </w:r>
      <w:r>
        <w:rPr>
          <w:color w:val="363A3B"/>
          <w:w w:val="105"/>
        </w:rPr>
        <w:t xml:space="preserve">lo </w:t>
      </w:r>
      <w:proofErr w:type="spellStart"/>
      <w:r>
        <w:rPr>
          <w:color w:val="242A2D"/>
          <w:w w:val="105"/>
        </w:rPr>
        <w:t>cual</w:t>
      </w:r>
      <w:proofErr w:type="spellEnd"/>
      <w:r>
        <w:rPr>
          <w:color w:val="242A2D"/>
          <w:w w:val="105"/>
        </w:rPr>
        <w:t xml:space="preserve"> </w:t>
      </w:r>
      <w:proofErr w:type="spellStart"/>
      <w:r>
        <w:rPr>
          <w:color w:val="242A2D"/>
          <w:w w:val="105"/>
        </w:rPr>
        <w:t>en</w:t>
      </w:r>
      <w:proofErr w:type="spellEnd"/>
      <w:r>
        <w:rPr>
          <w:color w:val="242A2D"/>
          <w:w w:val="105"/>
        </w:rPr>
        <w:t xml:space="preserve"> </w:t>
      </w:r>
      <w:proofErr w:type="spellStart"/>
      <w:r>
        <w:rPr>
          <w:color w:val="242A2D"/>
          <w:w w:val="105"/>
        </w:rPr>
        <w:t>coordinación</w:t>
      </w:r>
      <w:proofErr w:type="spellEnd"/>
      <w:r>
        <w:rPr>
          <w:color w:val="242A2D"/>
          <w:w w:val="105"/>
        </w:rPr>
        <w:t xml:space="preserve">, </w:t>
      </w:r>
      <w:proofErr w:type="spellStart"/>
      <w:r>
        <w:rPr>
          <w:color w:val="242A2D"/>
          <w:w w:val="105"/>
        </w:rPr>
        <w:t>entregamos</w:t>
      </w:r>
      <w:proofErr w:type="spellEnd"/>
      <w:r>
        <w:rPr>
          <w:color w:val="242A2D"/>
          <w:w w:val="105"/>
        </w:rPr>
        <w:t xml:space="preserve"> </w:t>
      </w:r>
      <w:proofErr w:type="spellStart"/>
      <w:r>
        <w:rPr>
          <w:color w:val="242A2D"/>
          <w:w w:val="105"/>
        </w:rPr>
        <w:t>personalmente</w:t>
      </w:r>
      <w:proofErr w:type="spellEnd"/>
      <w:r>
        <w:rPr>
          <w:color w:val="242A2D"/>
          <w:w w:val="105"/>
        </w:rPr>
        <w:t xml:space="preserve"> hasta su</w:t>
      </w:r>
      <w:r>
        <w:rPr>
          <w:color w:val="242A2D"/>
          <w:w w:val="105"/>
        </w:rPr>
        <w:t xml:space="preserve">s </w:t>
      </w:r>
      <w:proofErr w:type="spellStart"/>
      <w:r>
        <w:rPr>
          <w:color w:val="242A2D"/>
          <w:w w:val="105"/>
        </w:rPr>
        <w:t>domicilios</w:t>
      </w:r>
      <w:proofErr w:type="spellEnd"/>
      <w:r>
        <w:rPr>
          <w:color w:val="242A2D"/>
          <w:w w:val="105"/>
        </w:rPr>
        <w:t>.</w:t>
      </w:r>
    </w:p>
    <w:p w:rsidR="007369A1" w:rsidRDefault="007369A1">
      <w:pPr>
        <w:pStyle w:val="Textoindependiente"/>
        <w:rPr>
          <w:sz w:val="20"/>
        </w:rPr>
      </w:pPr>
    </w:p>
    <w:p w:rsidR="007369A1" w:rsidRDefault="001B5481">
      <w:pPr>
        <w:pStyle w:val="Textoindependiente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1501378</wp:posOffset>
            </wp:positionH>
            <wp:positionV relativeFrom="paragraph">
              <wp:posOffset>147874</wp:posOffset>
            </wp:positionV>
            <wp:extent cx="2580688" cy="2292096"/>
            <wp:effectExtent l="0" t="0" r="0" b="0"/>
            <wp:wrapTopAndBottom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688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4540755</wp:posOffset>
            </wp:positionH>
            <wp:positionV relativeFrom="paragraph">
              <wp:posOffset>135649</wp:posOffset>
            </wp:positionV>
            <wp:extent cx="2531996" cy="2292095"/>
            <wp:effectExtent l="0" t="0" r="0" b="0"/>
            <wp:wrapTopAndBottom/>
            <wp:docPr id="6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96" cy="229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spacing w:line="277" w:lineRule="exact"/>
        <w:rPr>
          <w:sz w:val="14"/>
        </w:rPr>
        <w:sectPr w:rsidR="007369A1">
          <w:pgSz w:w="12240" w:h="15840"/>
          <w:pgMar w:top="360" w:right="340" w:bottom="0" w:left="520" w:header="720" w:footer="720" w:gutter="0"/>
          <w:cols w:space="720"/>
        </w:sectPr>
      </w:pPr>
    </w:p>
    <w:p w:rsidR="007369A1" w:rsidRDefault="001B5481">
      <w:pPr>
        <w:spacing w:before="76" w:line="329" w:lineRule="exact"/>
        <w:ind w:left="398"/>
        <w:rPr>
          <w:rFonts w:ascii="Courier New"/>
          <w:i/>
          <w:sz w:val="34"/>
        </w:rPr>
      </w:pPr>
      <w:r>
        <w:lastRenderedPageBreak/>
        <w:pict>
          <v:line id="_x0000_s1029" alt="" style="position:absolute;left:0;text-align:left;z-index:15767552;mso-wrap-edited:f;mso-width-percent:0;mso-height-percent:0;mso-position-horizontal-relative:page;mso-position-vertical-relative:page;mso-width-percent:0;mso-height-percent:0" from="605.25pt,373.5pt" to="605.25pt,373.5pt" strokeweight="1.35625mm">
            <w10:wrap anchorx="page" anchory="page"/>
          </v:line>
        </w:pict>
      </w:r>
      <w:r>
        <w:pict>
          <v:line id="_x0000_s1028" alt="" style="position:absolute;left:0;text-align:left;z-index:15768064;mso-wrap-edited:f;mso-width-percent:0;mso-height-percent:0;mso-position-horizontal-relative:page;mso-position-vertical-relative:page;mso-width-percent:0;mso-height-percent:0" from="605.5pt,168.45pt" to="605.5pt,168.45pt" strokeweight="1.102mm">
            <w10:wrap anchorx="page" anchory="page"/>
          </v:line>
        </w:pict>
      </w:r>
      <w:r>
        <w:rPr>
          <w:rFonts w:ascii="Courier New"/>
          <w:i/>
          <w:color w:val="F28C95"/>
          <w:w w:val="95"/>
          <w:sz w:val="34"/>
        </w:rPr>
        <w:t>_</w:t>
      </w:r>
      <w:r>
        <w:rPr>
          <w:rFonts w:ascii="Courier New"/>
          <w:i/>
          <w:color w:val="F28C95"/>
          <w:spacing w:val="85"/>
          <w:w w:val="95"/>
          <w:sz w:val="34"/>
        </w:rPr>
        <w:t xml:space="preserve"> </w:t>
      </w:r>
    </w:p>
    <w:p w:rsidR="007369A1" w:rsidRDefault="001B5481">
      <w:pPr>
        <w:pStyle w:val="Textoindependiente"/>
        <w:spacing w:line="374" w:lineRule="auto"/>
        <w:ind w:left="1310" w:right="4490" w:firstLine="11"/>
        <w:jc w:val="both"/>
      </w:pPr>
      <w:r>
        <w:rPr>
          <w:noProof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4943563</wp:posOffset>
            </wp:positionH>
            <wp:positionV relativeFrom="paragraph">
              <wp:posOffset>151265</wp:posOffset>
            </wp:positionV>
            <wp:extent cx="2209345" cy="2151656"/>
            <wp:effectExtent l="0" t="0" r="0" b="0"/>
            <wp:wrapNone/>
            <wp:docPr id="6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345" cy="2151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D2F"/>
          <w:w w:val="105"/>
        </w:rPr>
        <w:t xml:space="preserve">Una de las </w:t>
      </w:r>
      <w:proofErr w:type="spellStart"/>
      <w:r>
        <w:rPr>
          <w:color w:val="282D2F"/>
          <w:w w:val="105"/>
        </w:rPr>
        <w:t>actividades</w:t>
      </w:r>
      <w:proofErr w:type="spellEnd"/>
      <w:r>
        <w:rPr>
          <w:color w:val="282D2F"/>
          <w:w w:val="105"/>
        </w:rPr>
        <w:t xml:space="preserve"> que se </w:t>
      </w:r>
      <w:proofErr w:type="spellStart"/>
      <w:r>
        <w:rPr>
          <w:color w:val="282D2F"/>
          <w:w w:val="105"/>
        </w:rPr>
        <w:t>han</w:t>
      </w:r>
      <w:proofErr w:type="spellEnd"/>
      <w:r>
        <w:rPr>
          <w:color w:val="282D2F"/>
          <w:w w:val="105"/>
        </w:rPr>
        <w:t xml:space="preserve"> </w:t>
      </w:r>
      <w:proofErr w:type="spellStart"/>
      <w:r>
        <w:rPr>
          <w:color w:val="282D2F"/>
          <w:w w:val="105"/>
        </w:rPr>
        <w:t>realizado</w:t>
      </w:r>
      <w:proofErr w:type="spellEnd"/>
      <w:r>
        <w:rPr>
          <w:color w:val="282D2F"/>
          <w:w w:val="105"/>
        </w:rPr>
        <w:t xml:space="preserve"> </w:t>
      </w:r>
      <w:r>
        <w:rPr>
          <w:rFonts w:ascii="Times New Roman" w:hAnsi="Times New Roman"/>
          <w:color w:val="282D2F"/>
          <w:w w:val="105"/>
          <w:sz w:val="25"/>
        </w:rPr>
        <w:t xml:space="preserve">y </w:t>
      </w:r>
      <w:r>
        <w:rPr>
          <w:color w:val="282D2F"/>
          <w:w w:val="105"/>
        </w:rPr>
        <w:t xml:space="preserve">que </w:t>
      </w:r>
      <w:proofErr w:type="spellStart"/>
      <w:r>
        <w:rPr>
          <w:color w:val="282D2F"/>
          <w:w w:val="105"/>
        </w:rPr>
        <w:t>reúnen</w:t>
      </w:r>
      <w:proofErr w:type="spellEnd"/>
      <w:r>
        <w:rPr>
          <w:color w:val="282D2F"/>
          <w:w w:val="105"/>
        </w:rPr>
        <w:t xml:space="preserve"> a </w:t>
      </w:r>
      <w:proofErr w:type="spellStart"/>
      <w:r>
        <w:rPr>
          <w:color w:val="282D2F"/>
          <w:w w:val="105"/>
        </w:rPr>
        <w:t>todos</w:t>
      </w:r>
      <w:proofErr w:type="spellEnd"/>
      <w:r>
        <w:rPr>
          <w:color w:val="282D2F"/>
          <w:w w:val="105"/>
        </w:rPr>
        <w:t xml:space="preserve"> los </w:t>
      </w:r>
      <w:proofErr w:type="spellStart"/>
      <w:r>
        <w:rPr>
          <w:color w:val="282D2F"/>
          <w:w w:val="105"/>
        </w:rPr>
        <w:t>miembros</w:t>
      </w:r>
      <w:proofErr w:type="spellEnd"/>
      <w:r>
        <w:rPr>
          <w:color w:val="282D2F"/>
          <w:w w:val="105"/>
        </w:rPr>
        <w:t xml:space="preserve"> de </w:t>
      </w:r>
      <w:r>
        <w:rPr>
          <w:color w:val="4F4D4D"/>
          <w:w w:val="105"/>
        </w:rPr>
        <w:t>l</w:t>
      </w:r>
      <w:r>
        <w:rPr>
          <w:color w:val="282D2F"/>
          <w:w w:val="105"/>
        </w:rPr>
        <w:t xml:space="preserve">a </w:t>
      </w:r>
      <w:proofErr w:type="spellStart"/>
      <w:r>
        <w:rPr>
          <w:color w:val="282D2F"/>
          <w:spacing w:val="-3"/>
          <w:w w:val="105"/>
        </w:rPr>
        <w:t>famil</w:t>
      </w:r>
      <w:r>
        <w:rPr>
          <w:color w:val="2D4249"/>
          <w:spacing w:val="-3"/>
          <w:w w:val="105"/>
        </w:rPr>
        <w:t>i</w:t>
      </w:r>
      <w:r>
        <w:rPr>
          <w:color w:val="282D2F"/>
          <w:spacing w:val="-3"/>
          <w:w w:val="105"/>
        </w:rPr>
        <w:t>a</w:t>
      </w:r>
      <w:proofErr w:type="spellEnd"/>
      <w:r>
        <w:rPr>
          <w:color w:val="282D2F"/>
          <w:spacing w:val="-3"/>
          <w:w w:val="105"/>
        </w:rPr>
        <w:t xml:space="preserve">, </w:t>
      </w:r>
      <w:r>
        <w:rPr>
          <w:color w:val="282D2F"/>
          <w:w w:val="105"/>
        </w:rPr>
        <w:t xml:space="preserve">son las </w:t>
      </w:r>
      <w:proofErr w:type="spellStart"/>
      <w:r>
        <w:rPr>
          <w:color w:val="282D2F"/>
          <w:w w:val="105"/>
        </w:rPr>
        <w:t>funciones</w:t>
      </w:r>
      <w:proofErr w:type="spellEnd"/>
      <w:r>
        <w:rPr>
          <w:color w:val="282D2F"/>
          <w:spacing w:val="-9"/>
          <w:w w:val="105"/>
        </w:rPr>
        <w:t xml:space="preserve"> </w:t>
      </w:r>
      <w:proofErr w:type="spellStart"/>
      <w:r>
        <w:rPr>
          <w:color w:val="282D2F"/>
          <w:w w:val="105"/>
        </w:rPr>
        <w:t>gratuitas</w:t>
      </w:r>
      <w:proofErr w:type="spellEnd"/>
      <w:r>
        <w:rPr>
          <w:color w:val="282D2F"/>
          <w:spacing w:val="-4"/>
          <w:w w:val="105"/>
        </w:rPr>
        <w:t xml:space="preserve"> </w:t>
      </w:r>
      <w:r>
        <w:rPr>
          <w:color w:val="282D2F"/>
          <w:w w:val="105"/>
        </w:rPr>
        <w:t>de</w:t>
      </w:r>
      <w:r>
        <w:rPr>
          <w:color w:val="282D2F"/>
          <w:spacing w:val="-17"/>
          <w:w w:val="105"/>
        </w:rPr>
        <w:t xml:space="preserve"> </w:t>
      </w:r>
      <w:r>
        <w:rPr>
          <w:color w:val="282D2F"/>
          <w:w w:val="105"/>
        </w:rPr>
        <w:t>cine;</w:t>
      </w:r>
      <w:r>
        <w:rPr>
          <w:color w:val="282D2F"/>
          <w:spacing w:val="-8"/>
          <w:w w:val="105"/>
        </w:rPr>
        <w:t xml:space="preserve"> </w:t>
      </w:r>
      <w:r>
        <w:rPr>
          <w:color w:val="282D2F"/>
          <w:w w:val="105"/>
        </w:rPr>
        <w:t>que</w:t>
      </w:r>
      <w:r>
        <w:rPr>
          <w:color w:val="282D2F"/>
          <w:spacing w:val="-7"/>
          <w:w w:val="105"/>
        </w:rPr>
        <w:t xml:space="preserve"> </w:t>
      </w:r>
      <w:r>
        <w:rPr>
          <w:color w:val="282D2F"/>
          <w:w w:val="105"/>
        </w:rPr>
        <w:t>se</w:t>
      </w:r>
      <w:r>
        <w:rPr>
          <w:color w:val="282D2F"/>
          <w:spacing w:val="-17"/>
          <w:w w:val="105"/>
        </w:rPr>
        <w:t xml:space="preserve"> </w:t>
      </w:r>
      <w:proofErr w:type="spellStart"/>
      <w:r>
        <w:rPr>
          <w:color w:val="282D2F"/>
          <w:w w:val="105"/>
        </w:rPr>
        <w:t>han</w:t>
      </w:r>
      <w:proofErr w:type="spellEnd"/>
      <w:r>
        <w:rPr>
          <w:color w:val="282D2F"/>
          <w:spacing w:val="-7"/>
          <w:w w:val="105"/>
        </w:rPr>
        <w:t xml:space="preserve"> </w:t>
      </w:r>
      <w:proofErr w:type="spellStart"/>
      <w:r>
        <w:rPr>
          <w:color w:val="282D2F"/>
          <w:w w:val="105"/>
        </w:rPr>
        <w:t>desarrollado</w:t>
      </w:r>
      <w:proofErr w:type="spellEnd"/>
      <w:r>
        <w:rPr>
          <w:color w:val="282D2F"/>
          <w:w w:val="105"/>
        </w:rPr>
        <w:t xml:space="preserve"> de la mano con la Fundación </w:t>
      </w:r>
      <w:r>
        <w:rPr>
          <w:color w:val="282D2F"/>
          <w:spacing w:val="-3"/>
          <w:w w:val="105"/>
        </w:rPr>
        <w:t>Cinepo</w:t>
      </w:r>
      <w:r>
        <w:rPr>
          <w:color w:val="2D4249"/>
          <w:spacing w:val="-3"/>
          <w:w w:val="105"/>
        </w:rPr>
        <w:t>l</w:t>
      </w:r>
      <w:r>
        <w:rPr>
          <w:color w:val="282D2F"/>
          <w:spacing w:val="-3"/>
          <w:w w:val="105"/>
        </w:rPr>
        <w:t xml:space="preserve">is </w:t>
      </w:r>
      <w:r>
        <w:rPr>
          <w:color w:val="282D2F"/>
          <w:w w:val="105"/>
        </w:rPr>
        <w:t xml:space="preserve">a </w:t>
      </w:r>
      <w:proofErr w:type="spellStart"/>
      <w:r>
        <w:rPr>
          <w:color w:val="282D2F"/>
          <w:w w:val="105"/>
        </w:rPr>
        <w:t>través</w:t>
      </w:r>
      <w:proofErr w:type="spellEnd"/>
      <w:r>
        <w:rPr>
          <w:color w:val="282D2F"/>
          <w:w w:val="105"/>
        </w:rPr>
        <w:t xml:space="preserve"> de </w:t>
      </w:r>
      <w:proofErr w:type="spellStart"/>
      <w:r>
        <w:rPr>
          <w:color w:val="282D2F"/>
          <w:w w:val="105"/>
        </w:rPr>
        <w:t>su</w:t>
      </w:r>
      <w:proofErr w:type="spellEnd"/>
      <w:r>
        <w:rPr>
          <w:color w:val="282D2F"/>
          <w:spacing w:val="-28"/>
          <w:w w:val="105"/>
        </w:rPr>
        <w:t xml:space="preserve"> </w:t>
      </w:r>
      <w:proofErr w:type="spellStart"/>
      <w:r>
        <w:rPr>
          <w:color w:val="282D2F"/>
          <w:w w:val="105"/>
        </w:rPr>
        <w:t>programa</w:t>
      </w:r>
      <w:proofErr w:type="spellEnd"/>
      <w:r>
        <w:rPr>
          <w:color w:val="282D2F"/>
          <w:w w:val="105"/>
        </w:rPr>
        <w:t>:</w:t>
      </w:r>
      <w:r>
        <w:rPr>
          <w:color w:val="282D2F"/>
          <w:spacing w:val="-12"/>
          <w:w w:val="105"/>
        </w:rPr>
        <w:t xml:space="preserve"> </w:t>
      </w:r>
      <w:r>
        <w:rPr>
          <w:color w:val="282D2F"/>
          <w:w w:val="105"/>
        </w:rPr>
        <w:t>"</w:t>
      </w:r>
      <w:proofErr w:type="spellStart"/>
      <w:r>
        <w:rPr>
          <w:color w:val="282D2F"/>
          <w:w w:val="105"/>
        </w:rPr>
        <w:t>Vamos</w:t>
      </w:r>
      <w:proofErr w:type="spellEnd"/>
      <w:r>
        <w:rPr>
          <w:color w:val="282D2F"/>
          <w:spacing w:val="-15"/>
          <w:w w:val="105"/>
        </w:rPr>
        <w:t xml:space="preserve"> </w:t>
      </w:r>
      <w:proofErr w:type="spellStart"/>
      <w:r>
        <w:rPr>
          <w:color w:val="282D2F"/>
          <w:w w:val="105"/>
        </w:rPr>
        <w:t>Todos</w:t>
      </w:r>
      <w:proofErr w:type="spellEnd"/>
      <w:r>
        <w:rPr>
          <w:color w:val="282D2F"/>
          <w:spacing w:val="-15"/>
          <w:w w:val="105"/>
        </w:rPr>
        <w:t xml:space="preserve"> </w:t>
      </w:r>
      <w:r>
        <w:rPr>
          <w:color w:val="282D2F"/>
          <w:w w:val="105"/>
        </w:rPr>
        <w:t>a</w:t>
      </w:r>
      <w:r>
        <w:rPr>
          <w:color w:val="282D2F"/>
          <w:spacing w:val="-20"/>
          <w:w w:val="105"/>
        </w:rPr>
        <w:t xml:space="preserve"> </w:t>
      </w:r>
      <w:r>
        <w:rPr>
          <w:color w:val="282D2F"/>
          <w:w w:val="105"/>
        </w:rPr>
        <w:t>Cinepolis</w:t>
      </w:r>
      <w:r>
        <w:rPr>
          <w:color w:val="4F4D4D"/>
          <w:w w:val="105"/>
        </w:rPr>
        <w:t>"</w:t>
      </w:r>
      <w:r>
        <w:rPr>
          <w:color w:val="282D2F"/>
          <w:w w:val="105"/>
        </w:rPr>
        <w:t>,</w:t>
      </w:r>
      <w:r>
        <w:rPr>
          <w:color w:val="282D2F"/>
          <w:spacing w:val="-22"/>
          <w:w w:val="105"/>
        </w:rPr>
        <w:t xml:space="preserve"> </w:t>
      </w:r>
      <w:r>
        <w:rPr>
          <w:color w:val="282D2F"/>
          <w:w w:val="105"/>
        </w:rPr>
        <w:t>el</w:t>
      </w:r>
      <w:r>
        <w:rPr>
          <w:color w:val="282D2F"/>
          <w:spacing w:val="-28"/>
          <w:w w:val="105"/>
        </w:rPr>
        <w:t xml:space="preserve"> </w:t>
      </w:r>
      <w:proofErr w:type="spellStart"/>
      <w:r>
        <w:rPr>
          <w:color w:val="282D2F"/>
          <w:w w:val="105"/>
        </w:rPr>
        <w:t>cual</w:t>
      </w:r>
      <w:proofErr w:type="spellEnd"/>
      <w:r>
        <w:rPr>
          <w:color w:val="282D2F"/>
          <w:spacing w:val="-22"/>
          <w:w w:val="105"/>
        </w:rPr>
        <w:t xml:space="preserve"> </w:t>
      </w:r>
      <w:proofErr w:type="spellStart"/>
      <w:r>
        <w:rPr>
          <w:color w:val="282D2F"/>
          <w:w w:val="105"/>
        </w:rPr>
        <w:t>nos</w:t>
      </w:r>
      <w:proofErr w:type="spellEnd"/>
      <w:r>
        <w:rPr>
          <w:color w:val="282D2F"/>
          <w:w w:val="105"/>
        </w:rPr>
        <w:t xml:space="preserve"> ha </w:t>
      </w:r>
      <w:proofErr w:type="spellStart"/>
      <w:r>
        <w:rPr>
          <w:color w:val="282D2F"/>
          <w:w w:val="105"/>
        </w:rPr>
        <w:t>permitido</w:t>
      </w:r>
      <w:proofErr w:type="spellEnd"/>
      <w:r>
        <w:rPr>
          <w:color w:val="282D2F"/>
          <w:w w:val="105"/>
        </w:rPr>
        <w:t xml:space="preserve"> </w:t>
      </w:r>
      <w:proofErr w:type="spellStart"/>
      <w:r>
        <w:rPr>
          <w:color w:val="282D2F"/>
          <w:w w:val="105"/>
        </w:rPr>
        <w:t>acercar</w:t>
      </w:r>
      <w:proofErr w:type="spellEnd"/>
      <w:r>
        <w:rPr>
          <w:color w:val="282D2F"/>
          <w:w w:val="105"/>
        </w:rPr>
        <w:t xml:space="preserve"> a </w:t>
      </w:r>
      <w:proofErr w:type="spellStart"/>
      <w:r>
        <w:rPr>
          <w:color w:val="282D2F"/>
          <w:w w:val="105"/>
        </w:rPr>
        <w:t>niñas</w:t>
      </w:r>
      <w:proofErr w:type="spellEnd"/>
      <w:r>
        <w:rPr>
          <w:color w:val="282D2F"/>
          <w:w w:val="105"/>
        </w:rPr>
        <w:t xml:space="preserve">, </w:t>
      </w:r>
      <w:proofErr w:type="spellStart"/>
      <w:r>
        <w:rPr>
          <w:color w:val="282D2F"/>
          <w:w w:val="105"/>
        </w:rPr>
        <w:t>niños</w:t>
      </w:r>
      <w:proofErr w:type="spellEnd"/>
      <w:r>
        <w:rPr>
          <w:color w:val="282D2F"/>
          <w:w w:val="105"/>
        </w:rPr>
        <w:t xml:space="preserve">, </w:t>
      </w:r>
      <w:proofErr w:type="spellStart"/>
      <w:r>
        <w:rPr>
          <w:color w:val="282D2F"/>
          <w:w w:val="105"/>
        </w:rPr>
        <w:t>jóvenes</w:t>
      </w:r>
      <w:proofErr w:type="spellEnd"/>
      <w:r>
        <w:rPr>
          <w:color w:val="282D2F"/>
          <w:w w:val="105"/>
        </w:rPr>
        <w:t xml:space="preserve"> </w:t>
      </w:r>
      <w:r>
        <w:rPr>
          <w:color w:val="282D2F"/>
          <w:w w:val="105"/>
          <w:sz w:val="22"/>
        </w:rPr>
        <w:t xml:space="preserve">y </w:t>
      </w:r>
      <w:proofErr w:type="spellStart"/>
      <w:r>
        <w:rPr>
          <w:color w:val="282D2F"/>
          <w:w w:val="105"/>
        </w:rPr>
        <w:t>adultos</w:t>
      </w:r>
      <w:proofErr w:type="spellEnd"/>
      <w:r>
        <w:rPr>
          <w:color w:val="282D2F"/>
          <w:w w:val="105"/>
        </w:rPr>
        <w:t xml:space="preserve"> de </w:t>
      </w:r>
      <w:proofErr w:type="spellStart"/>
      <w:r>
        <w:rPr>
          <w:color w:val="282D2F"/>
          <w:w w:val="105"/>
        </w:rPr>
        <w:t>diferentes</w:t>
      </w:r>
      <w:proofErr w:type="spellEnd"/>
      <w:r>
        <w:rPr>
          <w:color w:val="282D2F"/>
          <w:w w:val="105"/>
        </w:rPr>
        <w:t xml:space="preserve"> </w:t>
      </w:r>
      <w:proofErr w:type="spellStart"/>
      <w:r>
        <w:rPr>
          <w:color w:val="282D2F"/>
          <w:w w:val="105"/>
        </w:rPr>
        <w:t>localidades</w:t>
      </w:r>
      <w:proofErr w:type="spellEnd"/>
      <w:r>
        <w:rPr>
          <w:color w:val="282D2F"/>
          <w:w w:val="105"/>
        </w:rPr>
        <w:t xml:space="preserve"> de</w:t>
      </w:r>
      <w:r>
        <w:rPr>
          <w:color w:val="4F4D4D"/>
          <w:w w:val="105"/>
        </w:rPr>
        <w:t xml:space="preserve">l </w:t>
      </w:r>
      <w:proofErr w:type="spellStart"/>
      <w:r>
        <w:rPr>
          <w:color w:val="282D2F"/>
          <w:w w:val="105"/>
        </w:rPr>
        <w:t>municipio</w:t>
      </w:r>
      <w:proofErr w:type="spellEnd"/>
      <w:r>
        <w:rPr>
          <w:color w:val="282D2F"/>
          <w:w w:val="105"/>
        </w:rPr>
        <w:t xml:space="preserve">, a </w:t>
      </w:r>
      <w:proofErr w:type="spellStart"/>
      <w:r>
        <w:rPr>
          <w:color w:val="282D2F"/>
          <w:w w:val="105"/>
        </w:rPr>
        <w:t>vivir</w:t>
      </w:r>
      <w:proofErr w:type="spellEnd"/>
      <w:r>
        <w:rPr>
          <w:color w:val="282D2F"/>
          <w:w w:val="105"/>
        </w:rPr>
        <w:t xml:space="preserve"> </w:t>
      </w:r>
      <w:proofErr w:type="spellStart"/>
      <w:r>
        <w:rPr>
          <w:color w:val="282D2F"/>
          <w:w w:val="105"/>
        </w:rPr>
        <w:t>esta</w:t>
      </w:r>
      <w:proofErr w:type="spellEnd"/>
      <w:r>
        <w:rPr>
          <w:color w:val="282D2F"/>
          <w:w w:val="105"/>
        </w:rPr>
        <w:t xml:space="preserve"> </w:t>
      </w:r>
      <w:proofErr w:type="spellStart"/>
      <w:r>
        <w:rPr>
          <w:color w:val="282D2F"/>
          <w:w w:val="105"/>
        </w:rPr>
        <w:t>experiencia</w:t>
      </w:r>
      <w:proofErr w:type="spellEnd"/>
      <w:r>
        <w:rPr>
          <w:color w:val="282D2F"/>
          <w:w w:val="105"/>
        </w:rPr>
        <w:t xml:space="preserve">, la </w:t>
      </w:r>
      <w:proofErr w:type="spellStart"/>
      <w:r>
        <w:rPr>
          <w:color w:val="282D2F"/>
          <w:w w:val="105"/>
        </w:rPr>
        <w:t>cual</w:t>
      </w:r>
      <w:proofErr w:type="spellEnd"/>
      <w:r>
        <w:rPr>
          <w:color w:val="282D2F"/>
          <w:w w:val="105"/>
        </w:rPr>
        <w:t xml:space="preserve"> </w:t>
      </w:r>
      <w:proofErr w:type="spellStart"/>
      <w:r>
        <w:rPr>
          <w:color w:val="282D2F"/>
          <w:w w:val="105"/>
        </w:rPr>
        <w:t>en</w:t>
      </w:r>
      <w:proofErr w:type="spellEnd"/>
      <w:r>
        <w:rPr>
          <w:color w:val="282D2F"/>
          <w:w w:val="105"/>
        </w:rPr>
        <w:t xml:space="preserve"> </w:t>
      </w:r>
      <w:proofErr w:type="spellStart"/>
      <w:r>
        <w:rPr>
          <w:color w:val="282D2F"/>
          <w:w w:val="105"/>
        </w:rPr>
        <w:t>ocasiones</w:t>
      </w:r>
      <w:proofErr w:type="spellEnd"/>
      <w:r>
        <w:rPr>
          <w:color w:val="282D2F"/>
          <w:w w:val="105"/>
        </w:rPr>
        <w:t xml:space="preserve">; </w:t>
      </w:r>
      <w:proofErr w:type="spellStart"/>
      <w:r>
        <w:rPr>
          <w:color w:val="282D2F"/>
          <w:w w:val="105"/>
        </w:rPr>
        <w:t>familias</w:t>
      </w:r>
      <w:proofErr w:type="spellEnd"/>
      <w:r>
        <w:rPr>
          <w:color w:val="282D2F"/>
          <w:w w:val="105"/>
        </w:rPr>
        <w:t xml:space="preserve"> </w:t>
      </w:r>
      <w:proofErr w:type="spellStart"/>
      <w:r>
        <w:rPr>
          <w:color w:val="282D2F"/>
          <w:w w:val="105"/>
        </w:rPr>
        <w:t>completas</w:t>
      </w:r>
      <w:proofErr w:type="spellEnd"/>
      <w:r>
        <w:rPr>
          <w:color w:val="282D2F"/>
          <w:w w:val="105"/>
        </w:rPr>
        <w:t xml:space="preserve"> no </w:t>
      </w:r>
      <w:proofErr w:type="spellStart"/>
      <w:r>
        <w:rPr>
          <w:color w:val="282D2F"/>
          <w:w w:val="105"/>
        </w:rPr>
        <w:t>habían</w:t>
      </w:r>
      <w:proofErr w:type="spellEnd"/>
      <w:r>
        <w:rPr>
          <w:color w:val="282D2F"/>
          <w:w w:val="105"/>
        </w:rPr>
        <w:t xml:space="preserve"> </w:t>
      </w:r>
      <w:proofErr w:type="spellStart"/>
      <w:r>
        <w:rPr>
          <w:color w:val="282D2F"/>
          <w:w w:val="105"/>
        </w:rPr>
        <w:t>podido</w:t>
      </w:r>
      <w:proofErr w:type="spellEnd"/>
      <w:r>
        <w:rPr>
          <w:color w:val="282D2F"/>
          <w:w w:val="105"/>
        </w:rPr>
        <w:t xml:space="preserve"> </w:t>
      </w:r>
      <w:proofErr w:type="spellStart"/>
      <w:r>
        <w:rPr>
          <w:color w:val="282D2F"/>
          <w:w w:val="105"/>
        </w:rPr>
        <w:t>acudir</w:t>
      </w:r>
      <w:proofErr w:type="spellEnd"/>
      <w:r>
        <w:rPr>
          <w:color w:val="282D2F"/>
          <w:w w:val="105"/>
        </w:rPr>
        <w:t xml:space="preserve"> por </w:t>
      </w:r>
      <w:proofErr w:type="spellStart"/>
      <w:r>
        <w:rPr>
          <w:color w:val="282D2F"/>
          <w:w w:val="105"/>
        </w:rPr>
        <w:t>falta</w:t>
      </w:r>
      <w:proofErr w:type="spellEnd"/>
      <w:r>
        <w:rPr>
          <w:color w:val="282D2F"/>
          <w:w w:val="105"/>
        </w:rPr>
        <w:t xml:space="preserve"> de </w:t>
      </w:r>
      <w:proofErr w:type="spellStart"/>
      <w:r>
        <w:rPr>
          <w:color w:val="282D2F"/>
          <w:w w:val="105"/>
        </w:rPr>
        <w:t>recursos</w:t>
      </w:r>
      <w:proofErr w:type="spellEnd"/>
      <w:r>
        <w:rPr>
          <w:color w:val="282D2F"/>
          <w:spacing w:val="6"/>
          <w:w w:val="105"/>
        </w:rPr>
        <w:t xml:space="preserve"> </w:t>
      </w:r>
      <w:proofErr w:type="spellStart"/>
      <w:r>
        <w:rPr>
          <w:color w:val="282D2F"/>
          <w:spacing w:val="-4"/>
          <w:w w:val="105"/>
        </w:rPr>
        <w:t>económicos</w:t>
      </w:r>
      <w:proofErr w:type="spellEnd"/>
      <w:r>
        <w:rPr>
          <w:color w:val="4F4D4D"/>
          <w:spacing w:val="-4"/>
          <w:w w:val="105"/>
        </w:rPr>
        <w:t>.</w:t>
      </w:r>
    </w:p>
    <w:p w:rsidR="007369A1" w:rsidRDefault="007369A1">
      <w:pPr>
        <w:pStyle w:val="Textoindependiente"/>
        <w:rPr>
          <w:sz w:val="20"/>
        </w:rPr>
      </w:pPr>
    </w:p>
    <w:p w:rsidR="007369A1" w:rsidRDefault="001B5481">
      <w:pPr>
        <w:pStyle w:val="Textoindependiente"/>
        <w:spacing w:before="211" w:line="386" w:lineRule="auto"/>
        <w:ind w:left="1305" w:right="1207" w:firstLine="4"/>
        <w:jc w:val="both"/>
      </w:pPr>
      <w:proofErr w:type="spellStart"/>
      <w:r>
        <w:rPr>
          <w:color w:val="282D2F"/>
          <w:w w:val="105"/>
        </w:rPr>
        <w:t>Seguiremos</w:t>
      </w:r>
      <w:proofErr w:type="spellEnd"/>
      <w:r>
        <w:rPr>
          <w:color w:val="282D2F"/>
          <w:w w:val="105"/>
        </w:rPr>
        <w:t xml:space="preserve"> con </w:t>
      </w:r>
      <w:proofErr w:type="spellStart"/>
      <w:r>
        <w:rPr>
          <w:color w:val="282D2F"/>
          <w:w w:val="105"/>
        </w:rPr>
        <w:t>este</w:t>
      </w:r>
      <w:proofErr w:type="spellEnd"/>
      <w:r>
        <w:rPr>
          <w:color w:val="282D2F"/>
          <w:w w:val="105"/>
        </w:rPr>
        <w:t xml:space="preserve"> </w:t>
      </w:r>
      <w:proofErr w:type="spellStart"/>
      <w:r>
        <w:rPr>
          <w:color w:val="282D2F"/>
          <w:w w:val="105"/>
        </w:rPr>
        <w:t>tipo</w:t>
      </w:r>
      <w:proofErr w:type="spellEnd"/>
      <w:r>
        <w:rPr>
          <w:color w:val="282D2F"/>
          <w:w w:val="105"/>
        </w:rPr>
        <w:t xml:space="preserve"> de </w:t>
      </w:r>
      <w:proofErr w:type="spellStart"/>
      <w:r>
        <w:rPr>
          <w:color w:val="282D2F"/>
          <w:w w:val="105"/>
        </w:rPr>
        <w:t>ge</w:t>
      </w:r>
      <w:r>
        <w:rPr>
          <w:color w:val="282D2F"/>
          <w:w w:val="105"/>
        </w:rPr>
        <w:t>stiones</w:t>
      </w:r>
      <w:proofErr w:type="spellEnd"/>
      <w:r>
        <w:rPr>
          <w:color w:val="282D2F"/>
          <w:w w:val="105"/>
        </w:rPr>
        <w:t xml:space="preserve"> con </w:t>
      </w:r>
      <w:proofErr w:type="spellStart"/>
      <w:r>
        <w:rPr>
          <w:color w:val="282D2F"/>
          <w:w w:val="105"/>
        </w:rPr>
        <w:t>empresas</w:t>
      </w:r>
      <w:proofErr w:type="spellEnd"/>
      <w:r>
        <w:rPr>
          <w:color w:val="282D2F"/>
          <w:w w:val="105"/>
        </w:rPr>
        <w:t xml:space="preserve"> </w:t>
      </w:r>
      <w:proofErr w:type="spellStart"/>
      <w:r>
        <w:rPr>
          <w:color w:val="282D2F"/>
          <w:w w:val="105"/>
        </w:rPr>
        <w:t>privadas</w:t>
      </w:r>
      <w:proofErr w:type="spellEnd"/>
      <w:r>
        <w:rPr>
          <w:color w:val="282D2F"/>
          <w:w w:val="105"/>
        </w:rPr>
        <w:t xml:space="preserve">, para </w:t>
      </w:r>
      <w:proofErr w:type="spellStart"/>
      <w:r>
        <w:rPr>
          <w:color w:val="282D2F"/>
          <w:w w:val="105"/>
        </w:rPr>
        <w:t>propiciar</w:t>
      </w:r>
      <w:proofErr w:type="spellEnd"/>
      <w:r>
        <w:rPr>
          <w:color w:val="282D2F"/>
          <w:w w:val="105"/>
        </w:rPr>
        <w:t xml:space="preserve"> que los </w:t>
      </w:r>
      <w:proofErr w:type="spellStart"/>
      <w:r>
        <w:rPr>
          <w:color w:val="282D2F"/>
          <w:w w:val="105"/>
        </w:rPr>
        <w:t>alumnos</w:t>
      </w:r>
      <w:proofErr w:type="spellEnd"/>
      <w:r>
        <w:rPr>
          <w:color w:val="282D2F"/>
          <w:w w:val="105"/>
        </w:rPr>
        <w:t xml:space="preserve"> del </w:t>
      </w:r>
      <w:proofErr w:type="spellStart"/>
      <w:r>
        <w:rPr>
          <w:color w:val="282D2F"/>
          <w:w w:val="105"/>
        </w:rPr>
        <w:t>municipio</w:t>
      </w:r>
      <w:proofErr w:type="spellEnd"/>
      <w:r>
        <w:rPr>
          <w:color w:val="282D2F"/>
          <w:w w:val="105"/>
        </w:rPr>
        <w:t xml:space="preserve"> </w:t>
      </w:r>
      <w:proofErr w:type="spellStart"/>
      <w:r>
        <w:rPr>
          <w:color w:val="282D2F"/>
          <w:w w:val="105"/>
        </w:rPr>
        <w:t>tengan</w:t>
      </w:r>
      <w:proofErr w:type="spellEnd"/>
      <w:r>
        <w:rPr>
          <w:color w:val="282D2F"/>
          <w:w w:val="105"/>
        </w:rPr>
        <w:t xml:space="preserve"> </w:t>
      </w:r>
      <w:proofErr w:type="spellStart"/>
      <w:r>
        <w:rPr>
          <w:color w:val="282D2F"/>
          <w:w w:val="105"/>
        </w:rPr>
        <w:t>activ</w:t>
      </w:r>
      <w:r>
        <w:rPr>
          <w:color w:val="2D4249"/>
          <w:w w:val="105"/>
        </w:rPr>
        <w:t>i</w:t>
      </w:r>
      <w:r>
        <w:rPr>
          <w:color w:val="282D2F"/>
          <w:w w:val="105"/>
        </w:rPr>
        <w:t>dades</w:t>
      </w:r>
      <w:proofErr w:type="spellEnd"/>
      <w:r>
        <w:rPr>
          <w:color w:val="282D2F"/>
          <w:w w:val="105"/>
        </w:rPr>
        <w:t xml:space="preserve"> extra </w:t>
      </w:r>
      <w:proofErr w:type="spellStart"/>
      <w:r>
        <w:rPr>
          <w:color w:val="282D2F"/>
          <w:w w:val="105"/>
        </w:rPr>
        <w:t>curriculares</w:t>
      </w:r>
      <w:proofErr w:type="spellEnd"/>
      <w:r>
        <w:rPr>
          <w:color w:val="282D2F"/>
          <w:w w:val="105"/>
        </w:rPr>
        <w:t xml:space="preserve"> que </w:t>
      </w:r>
      <w:proofErr w:type="spellStart"/>
      <w:r>
        <w:rPr>
          <w:color w:val="282D2F"/>
          <w:w w:val="105"/>
        </w:rPr>
        <w:t>incentiven</w:t>
      </w:r>
      <w:proofErr w:type="spellEnd"/>
      <w:r>
        <w:rPr>
          <w:color w:val="282D2F"/>
          <w:w w:val="105"/>
        </w:rPr>
        <w:t xml:space="preserve"> </w:t>
      </w:r>
      <w:proofErr w:type="spellStart"/>
      <w:r>
        <w:rPr>
          <w:color w:val="282D2F"/>
          <w:w w:val="105"/>
        </w:rPr>
        <w:t>su</w:t>
      </w:r>
      <w:proofErr w:type="spellEnd"/>
      <w:r>
        <w:rPr>
          <w:color w:val="282D2F"/>
          <w:w w:val="105"/>
        </w:rPr>
        <w:t xml:space="preserve"> </w:t>
      </w:r>
      <w:proofErr w:type="spellStart"/>
      <w:r>
        <w:rPr>
          <w:color w:val="282D2F"/>
          <w:w w:val="105"/>
        </w:rPr>
        <w:t>desarrollo</w:t>
      </w:r>
      <w:proofErr w:type="spellEnd"/>
      <w:r>
        <w:rPr>
          <w:color w:val="282D2F"/>
          <w:w w:val="105"/>
        </w:rPr>
        <w:t xml:space="preserve"> </w:t>
      </w:r>
      <w:r>
        <w:rPr>
          <w:color w:val="282D2F"/>
          <w:w w:val="105"/>
          <w:sz w:val="22"/>
        </w:rPr>
        <w:t xml:space="preserve">y </w:t>
      </w:r>
      <w:proofErr w:type="spellStart"/>
      <w:r>
        <w:rPr>
          <w:color w:val="282D2F"/>
          <w:w w:val="105"/>
        </w:rPr>
        <w:t>formac</w:t>
      </w:r>
      <w:r>
        <w:rPr>
          <w:color w:val="2D4249"/>
          <w:w w:val="105"/>
        </w:rPr>
        <w:t>i</w:t>
      </w:r>
      <w:r>
        <w:rPr>
          <w:color w:val="282D2F"/>
          <w:w w:val="105"/>
        </w:rPr>
        <w:t>ón</w:t>
      </w:r>
      <w:proofErr w:type="spellEnd"/>
      <w:r>
        <w:rPr>
          <w:color w:val="4F4D4D"/>
          <w:w w:val="105"/>
        </w:rPr>
        <w:t>.</w:t>
      </w:r>
    </w:p>
    <w:p w:rsidR="007369A1" w:rsidRDefault="001B5481">
      <w:pPr>
        <w:pStyle w:val="Textoindependiente"/>
        <w:spacing w:before="3"/>
        <w:rPr>
          <w:sz w:val="27"/>
        </w:rPr>
      </w:pPr>
      <w:r>
        <w:rPr>
          <w:noProof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1403728</wp:posOffset>
            </wp:positionH>
            <wp:positionV relativeFrom="paragraph">
              <wp:posOffset>236648</wp:posOffset>
            </wp:positionV>
            <wp:extent cx="2349399" cy="1402080"/>
            <wp:effectExtent l="0" t="0" r="0" b="0"/>
            <wp:wrapTopAndBottom/>
            <wp:docPr id="7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399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4125739</wp:posOffset>
            </wp:positionH>
            <wp:positionV relativeFrom="paragraph">
              <wp:posOffset>224424</wp:posOffset>
            </wp:positionV>
            <wp:extent cx="2373746" cy="1389888"/>
            <wp:effectExtent l="0" t="0" r="0" b="0"/>
            <wp:wrapTopAndBottom/>
            <wp:docPr id="7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746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9A1" w:rsidRDefault="007369A1">
      <w:pPr>
        <w:pStyle w:val="Textoindependiente"/>
        <w:rPr>
          <w:sz w:val="20"/>
        </w:rPr>
      </w:pPr>
    </w:p>
    <w:p w:rsidR="007369A1" w:rsidRDefault="001B5481">
      <w:pPr>
        <w:pStyle w:val="Textoindependiente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2331408</wp:posOffset>
            </wp:positionH>
            <wp:positionV relativeFrom="paragraph">
              <wp:posOffset>206139</wp:posOffset>
            </wp:positionV>
            <wp:extent cx="3238034" cy="1731264"/>
            <wp:effectExtent l="0" t="0" r="0" b="0"/>
            <wp:wrapTopAndBottom/>
            <wp:docPr id="7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034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spacing w:before="3"/>
      </w:pPr>
    </w:p>
    <w:p w:rsidR="007369A1" w:rsidRDefault="007369A1">
      <w:pPr>
        <w:rPr>
          <w:sz w:val="14"/>
        </w:rPr>
        <w:sectPr w:rsidR="007369A1">
          <w:pgSz w:w="12240" w:h="15840"/>
          <w:pgMar w:top="440" w:right="340" w:bottom="0" w:left="520" w:header="720" w:footer="720" w:gutter="0"/>
          <w:cols w:space="720"/>
        </w:sectPr>
      </w:pPr>
    </w:p>
    <w:p w:rsidR="007369A1" w:rsidRDefault="001B5481">
      <w:pPr>
        <w:pStyle w:val="Textoindependiente"/>
        <w:rPr>
          <w:sz w:val="20"/>
        </w:rPr>
      </w:pPr>
      <w:r>
        <w:lastRenderedPageBreak/>
        <w:pict>
          <v:line id="_x0000_s1027" alt="" style="position:absolute;z-index:15770624;mso-wrap-edited:f;mso-width-percent:0;mso-height-percent:0;mso-position-horizontal-relative:page;mso-position-vertical-relative:page;mso-width-percent:0;mso-height-percent:0" from="606.45pt,168.45pt" to="606.45pt,168.45pt" strokeweight=".67814mm">
            <w10:wrap anchorx="page" anchory="page"/>
          </v:line>
        </w:pict>
      </w:r>
      <w:r>
        <w:pict>
          <v:line id="_x0000_s1026" alt="" style="position:absolute;z-index:15771136;mso-wrap-edited:f;mso-width-percent:0;mso-height-percent:0;mso-position-horizontal-relative:page;mso-position-vertical-relative:page;mso-width-percent:0;mso-height-percent:0" from="606.95pt,373.5pt" to="606.95pt,373.5pt" strokeweight="1.102mm">
            <w10:wrap anchorx="page" anchory="page"/>
          </v:line>
        </w:pict>
      </w:r>
    </w:p>
    <w:p w:rsidR="007369A1" w:rsidRDefault="007369A1">
      <w:pPr>
        <w:pStyle w:val="Textoindependiente"/>
        <w:rPr>
          <w:sz w:val="20"/>
        </w:rPr>
      </w:pPr>
    </w:p>
    <w:p w:rsidR="007369A1" w:rsidRDefault="007369A1">
      <w:pPr>
        <w:pStyle w:val="Textoindependiente"/>
        <w:spacing w:before="7"/>
        <w:rPr>
          <w:sz w:val="17"/>
        </w:rPr>
      </w:pPr>
    </w:p>
    <w:p w:rsidR="007369A1" w:rsidRDefault="001B5481">
      <w:pPr>
        <w:pStyle w:val="Textoindependiente"/>
        <w:spacing w:line="362" w:lineRule="auto"/>
        <w:ind w:left="1339" w:right="1165" w:hanging="2"/>
        <w:jc w:val="both"/>
      </w:pPr>
      <w:r>
        <w:rPr>
          <w:color w:val="262D31"/>
          <w:w w:val="105"/>
        </w:rPr>
        <w:t xml:space="preserve">Como bien lo he </w:t>
      </w:r>
      <w:proofErr w:type="spellStart"/>
      <w:r>
        <w:rPr>
          <w:color w:val="262D31"/>
          <w:w w:val="105"/>
        </w:rPr>
        <w:t>mencionado</w:t>
      </w:r>
      <w:proofErr w:type="spellEnd"/>
      <w:r>
        <w:rPr>
          <w:color w:val="262D31"/>
          <w:w w:val="105"/>
        </w:rPr>
        <w:t xml:space="preserve">, </w:t>
      </w:r>
      <w:proofErr w:type="spellStart"/>
      <w:r>
        <w:rPr>
          <w:color w:val="262D31"/>
          <w:w w:val="105"/>
        </w:rPr>
        <w:t>cualquier</w:t>
      </w:r>
      <w:proofErr w:type="spellEnd"/>
      <w:r>
        <w:rPr>
          <w:color w:val="262D31"/>
          <w:w w:val="105"/>
        </w:rPr>
        <w:t xml:space="preserve"> </w:t>
      </w:r>
      <w:proofErr w:type="spellStart"/>
      <w:r>
        <w:rPr>
          <w:color w:val="262D31"/>
          <w:w w:val="105"/>
        </w:rPr>
        <w:t>proyección</w:t>
      </w:r>
      <w:proofErr w:type="spellEnd"/>
      <w:r>
        <w:rPr>
          <w:color w:val="262D31"/>
          <w:w w:val="105"/>
        </w:rPr>
        <w:t xml:space="preserve"> que se </w:t>
      </w:r>
      <w:proofErr w:type="spellStart"/>
      <w:r>
        <w:rPr>
          <w:color w:val="262D31"/>
          <w:w w:val="105"/>
        </w:rPr>
        <w:t>tuviera</w:t>
      </w:r>
      <w:proofErr w:type="spellEnd"/>
      <w:r>
        <w:rPr>
          <w:color w:val="262D31"/>
          <w:w w:val="105"/>
        </w:rPr>
        <w:t xml:space="preserve"> </w:t>
      </w:r>
      <w:proofErr w:type="spellStart"/>
      <w:r>
        <w:rPr>
          <w:color w:val="262D31"/>
          <w:w w:val="105"/>
        </w:rPr>
        <w:t>en</w:t>
      </w:r>
      <w:proofErr w:type="spellEnd"/>
      <w:r>
        <w:rPr>
          <w:color w:val="262D31"/>
          <w:w w:val="105"/>
        </w:rPr>
        <w:t xml:space="preserve"> </w:t>
      </w:r>
      <w:proofErr w:type="spellStart"/>
      <w:r>
        <w:rPr>
          <w:color w:val="262D31"/>
          <w:w w:val="105"/>
        </w:rPr>
        <w:t>materia</w:t>
      </w:r>
      <w:proofErr w:type="spellEnd"/>
      <w:r>
        <w:rPr>
          <w:color w:val="262D31"/>
          <w:w w:val="105"/>
        </w:rPr>
        <w:t xml:space="preserve"> de </w:t>
      </w:r>
      <w:proofErr w:type="spellStart"/>
      <w:proofErr w:type="gramStart"/>
      <w:r>
        <w:rPr>
          <w:color w:val="262D31"/>
          <w:w w:val="105"/>
        </w:rPr>
        <w:t>planeación</w:t>
      </w:r>
      <w:proofErr w:type="spellEnd"/>
      <w:r>
        <w:rPr>
          <w:color w:val="262D31"/>
          <w:spacing w:val="-51"/>
          <w:w w:val="105"/>
        </w:rPr>
        <w:t xml:space="preserve"> </w:t>
      </w:r>
      <w:r>
        <w:rPr>
          <w:color w:val="4B4B4D"/>
          <w:w w:val="105"/>
        </w:rPr>
        <w:t>,</w:t>
      </w:r>
      <w:proofErr w:type="gramEnd"/>
      <w:r>
        <w:rPr>
          <w:color w:val="4B4B4D"/>
          <w:spacing w:val="-29"/>
          <w:w w:val="105"/>
        </w:rPr>
        <w:t xml:space="preserve"> </w:t>
      </w:r>
      <w:proofErr w:type="spellStart"/>
      <w:r>
        <w:rPr>
          <w:color w:val="262D31"/>
          <w:w w:val="105"/>
        </w:rPr>
        <w:t>desarrollo</w:t>
      </w:r>
      <w:proofErr w:type="spellEnd"/>
      <w:r>
        <w:rPr>
          <w:color w:val="262D31"/>
          <w:spacing w:val="-13"/>
          <w:w w:val="105"/>
        </w:rPr>
        <w:t xml:space="preserve"> </w:t>
      </w:r>
      <w:r>
        <w:rPr>
          <w:color w:val="262D31"/>
          <w:w w:val="105"/>
        </w:rPr>
        <w:t>y</w:t>
      </w:r>
      <w:r>
        <w:rPr>
          <w:color w:val="262D31"/>
          <w:spacing w:val="-18"/>
          <w:w w:val="105"/>
        </w:rPr>
        <w:t xml:space="preserve"> </w:t>
      </w:r>
      <w:proofErr w:type="spellStart"/>
      <w:r>
        <w:rPr>
          <w:color w:val="262D31"/>
          <w:w w:val="105"/>
        </w:rPr>
        <w:t>política</w:t>
      </w:r>
      <w:proofErr w:type="spellEnd"/>
      <w:r>
        <w:rPr>
          <w:color w:val="262D31"/>
          <w:spacing w:val="-9"/>
          <w:w w:val="105"/>
        </w:rPr>
        <w:t xml:space="preserve"> </w:t>
      </w:r>
      <w:r>
        <w:rPr>
          <w:color w:val="262D31"/>
          <w:w w:val="105"/>
        </w:rPr>
        <w:t>social,</w:t>
      </w:r>
      <w:r>
        <w:rPr>
          <w:color w:val="262D31"/>
          <w:spacing w:val="-17"/>
          <w:w w:val="105"/>
        </w:rPr>
        <w:t xml:space="preserve"> </w:t>
      </w:r>
      <w:proofErr w:type="spellStart"/>
      <w:r>
        <w:rPr>
          <w:color w:val="262D31"/>
          <w:w w:val="105"/>
        </w:rPr>
        <w:t>quedó</w:t>
      </w:r>
      <w:proofErr w:type="spellEnd"/>
      <w:r>
        <w:rPr>
          <w:color w:val="262D31"/>
          <w:spacing w:val="-18"/>
          <w:w w:val="105"/>
        </w:rPr>
        <w:t xml:space="preserve"> </w:t>
      </w:r>
      <w:proofErr w:type="spellStart"/>
      <w:r>
        <w:rPr>
          <w:color w:val="262D31"/>
          <w:w w:val="105"/>
        </w:rPr>
        <w:t>desbancada</w:t>
      </w:r>
      <w:proofErr w:type="spellEnd"/>
      <w:r>
        <w:rPr>
          <w:color w:val="262D31"/>
          <w:spacing w:val="-8"/>
          <w:w w:val="105"/>
        </w:rPr>
        <w:t xml:space="preserve"> </w:t>
      </w:r>
      <w:r>
        <w:rPr>
          <w:color w:val="262D31"/>
          <w:w w:val="105"/>
        </w:rPr>
        <w:t>por</w:t>
      </w:r>
      <w:r>
        <w:rPr>
          <w:color w:val="262D31"/>
          <w:spacing w:val="-18"/>
          <w:w w:val="105"/>
        </w:rPr>
        <w:t xml:space="preserve"> </w:t>
      </w:r>
      <w:r>
        <w:rPr>
          <w:color w:val="262D31"/>
          <w:w w:val="105"/>
        </w:rPr>
        <w:t>una</w:t>
      </w:r>
      <w:r>
        <w:rPr>
          <w:color w:val="262D31"/>
          <w:spacing w:val="-22"/>
          <w:w w:val="105"/>
        </w:rPr>
        <w:t xml:space="preserve"> </w:t>
      </w:r>
      <w:proofErr w:type="spellStart"/>
      <w:r>
        <w:rPr>
          <w:color w:val="262D31"/>
          <w:w w:val="105"/>
        </w:rPr>
        <w:t>realidad</w:t>
      </w:r>
      <w:proofErr w:type="spellEnd"/>
      <w:r>
        <w:rPr>
          <w:color w:val="262D31"/>
          <w:spacing w:val="-17"/>
          <w:w w:val="105"/>
        </w:rPr>
        <w:t xml:space="preserve"> </w:t>
      </w:r>
      <w:r>
        <w:rPr>
          <w:color w:val="262D31"/>
          <w:w w:val="105"/>
        </w:rPr>
        <w:t>que</w:t>
      </w:r>
      <w:r>
        <w:rPr>
          <w:color w:val="262D31"/>
          <w:spacing w:val="-20"/>
          <w:w w:val="105"/>
        </w:rPr>
        <w:t xml:space="preserve"> </w:t>
      </w:r>
      <w:proofErr w:type="spellStart"/>
      <w:r>
        <w:rPr>
          <w:color w:val="262D31"/>
          <w:w w:val="105"/>
        </w:rPr>
        <w:t>nos</w:t>
      </w:r>
      <w:proofErr w:type="spellEnd"/>
      <w:r>
        <w:rPr>
          <w:color w:val="262D31"/>
          <w:w w:val="105"/>
        </w:rPr>
        <w:t xml:space="preserve"> </w:t>
      </w:r>
      <w:proofErr w:type="spellStart"/>
      <w:r>
        <w:rPr>
          <w:color w:val="262D31"/>
          <w:w w:val="105"/>
        </w:rPr>
        <w:t>tomó</w:t>
      </w:r>
      <w:proofErr w:type="spellEnd"/>
      <w:r>
        <w:rPr>
          <w:color w:val="262D31"/>
          <w:w w:val="105"/>
        </w:rPr>
        <w:t xml:space="preserve"> por </w:t>
      </w:r>
      <w:proofErr w:type="spellStart"/>
      <w:r>
        <w:rPr>
          <w:color w:val="262D31"/>
          <w:w w:val="105"/>
        </w:rPr>
        <w:t>sorpresa</w:t>
      </w:r>
      <w:proofErr w:type="spellEnd"/>
      <w:r>
        <w:rPr>
          <w:color w:val="262D31"/>
          <w:w w:val="105"/>
        </w:rPr>
        <w:t xml:space="preserve"> </w:t>
      </w:r>
      <w:r>
        <w:rPr>
          <w:rFonts w:ascii="Times New Roman" w:hAnsi="Times New Roman"/>
          <w:color w:val="262D31"/>
          <w:w w:val="105"/>
          <w:sz w:val="24"/>
        </w:rPr>
        <w:t xml:space="preserve">y </w:t>
      </w:r>
      <w:proofErr w:type="spellStart"/>
      <w:r>
        <w:rPr>
          <w:color w:val="262D31"/>
          <w:w w:val="105"/>
        </w:rPr>
        <w:t>nos</w:t>
      </w:r>
      <w:proofErr w:type="spellEnd"/>
      <w:r>
        <w:rPr>
          <w:color w:val="262D31"/>
          <w:w w:val="105"/>
        </w:rPr>
        <w:t xml:space="preserve"> </w:t>
      </w:r>
      <w:proofErr w:type="spellStart"/>
      <w:r>
        <w:rPr>
          <w:color w:val="262D31"/>
          <w:w w:val="105"/>
        </w:rPr>
        <w:t>obliga</w:t>
      </w:r>
      <w:proofErr w:type="spellEnd"/>
      <w:r>
        <w:rPr>
          <w:color w:val="262D31"/>
          <w:w w:val="105"/>
        </w:rPr>
        <w:t xml:space="preserve"> a </w:t>
      </w:r>
      <w:proofErr w:type="spellStart"/>
      <w:r>
        <w:rPr>
          <w:color w:val="262D31"/>
          <w:w w:val="105"/>
        </w:rPr>
        <w:t>aprender</w:t>
      </w:r>
      <w:proofErr w:type="spellEnd"/>
      <w:r>
        <w:rPr>
          <w:color w:val="262D31"/>
          <w:w w:val="105"/>
        </w:rPr>
        <w:t xml:space="preserve"> </w:t>
      </w:r>
      <w:r>
        <w:rPr>
          <w:rFonts w:ascii="Times New Roman" w:hAnsi="Times New Roman"/>
          <w:color w:val="262D31"/>
          <w:w w:val="105"/>
          <w:sz w:val="24"/>
        </w:rPr>
        <w:t xml:space="preserve">y </w:t>
      </w:r>
      <w:r>
        <w:rPr>
          <w:color w:val="262D31"/>
          <w:w w:val="105"/>
        </w:rPr>
        <w:t xml:space="preserve">a </w:t>
      </w:r>
      <w:proofErr w:type="spellStart"/>
      <w:r>
        <w:rPr>
          <w:color w:val="262D31"/>
          <w:w w:val="105"/>
        </w:rPr>
        <w:t>vivir</w:t>
      </w:r>
      <w:proofErr w:type="spellEnd"/>
      <w:r>
        <w:rPr>
          <w:color w:val="262D31"/>
          <w:w w:val="105"/>
        </w:rPr>
        <w:t xml:space="preserve"> </w:t>
      </w:r>
      <w:proofErr w:type="spellStart"/>
      <w:r>
        <w:rPr>
          <w:color w:val="262D31"/>
          <w:w w:val="105"/>
        </w:rPr>
        <w:t>en</w:t>
      </w:r>
      <w:proofErr w:type="spellEnd"/>
      <w:r>
        <w:rPr>
          <w:color w:val="262D31"/>
          <w:w w:val="105"/>
        </w:rPr>
        <w:t xml:space="preserve"> una </w:t>
      </w:r>
      <w:proofErr w:type="spellStart"/>
      <w:r>
        <w:rPr>
          <w:color w:val="262D31"/>
          <w:w w:val="105"/>
        </w:rPr>
        <w:t>nueva</w:t>
      </w:r>
      <w:proofErr w:type="spellEnd"/>
      <w:r>
        <w:rPr>
          <w:color w:val="262D31"/>
          <w:spacing w:val="1"/>
          <w:w w:val="105"/>
        </w:rPr>
        <w:t xml:space="preserve"> </w:t>
      </w:r>
      <w:proofErr w:type="spellStart"/>
      <w:r>
        <w:rPr>
          <w:color w:val="262D31"/>
          <w:w w:val="105"/>
        </w:rPr>
        <w:t>realidad</w:t>
      </w:r>
      <w:proofErr w:type="spellEnd"/>
      <w:r>
        <w:rPr>
          <w:color w:val="262D31"/>
          <w:w w:val="105"/>
        </w:rPr>
        <w:t>.</w:t>
      </w:r>
    </w:p>
    <w:p w:rsidR="007369A1" w:rsidRDefault="007369A1">
      <w:pPr>
        <w:pStyle w:val="Textoindependiente"/>
        <w:spacing w:before="10"/>
        <w:rPr>
          <w:sz w:val="36"/>
        </w:rPr>
      </w:pPr>
    </w:p>
    <w:p w:rsidR="007369A1" w:rsidRDefault="001B5481">
      <w:pPr>
        <w:pStyle w:val="Textoindependiente"/>
        <w:spacing w:line="376" w:lineRule="auto"/>
        <w:ind w:left="1336" w:right="1176" w:firstLine="4"/>
        <w:jc w:val="both"/>
      </w:pPr>
      <w:r>
        <w:rPr>
          <w:color w:val="262D31"/>
          <w:w w:val="105"/>
        </w:rPr>
        <w:t xml:space="preserve">Uno de los </w:t>
      </w:r>
      <w:proofErr w:type="spellStart"/>
      <w:r>
        <w:rPr>
          <w:color w:val="262D31"/>
          <w:w w:val="105"/>
        </w:rPr>
        <w:t>temas</w:t>
      </w:r>
      <w:proofErr w:type="spellEnd"/>
      <w:r>
        <w:rPr>
          <w:color w:val="262D31"/>
          <w:w w:val="105"/>
        </w:rPr>
        <w:t xml:space="preserve"> que </w:t>
      </w:r>
      <w:proofErr w:type="spellStart"/>
      <w:r>
        <w:rPr>
          <w:color w:val="262D31"/>
          <w:w w:val="105"/>
        </w:rPr>
        <w:t>más</w:t>
      </w:r>
      <w:proofErr w:type="spellEnd"/>
      <w:r>
        <w:rPr>
          <w:color w:val="262D31"/>
          <w:w w:val="105"/>
        </w:rPr>
        <w:t xml:space="preserve"> </w:t>
      </w:r>
      <w:proofErr w:type="spellStart"/>
      <w:r>
        <w:rPr>
          <w:color w:val="262D31"/>
          <w:w w:val="105"/>
        </w:rPr>
        <w:t>preocupa</w:t>
      </w:r>
      <w:proofErr w:type="spellEnd"/>
      <w:r>
        <w:rPr>
          <w:color w:val="262D31"/>
          <w:w w:val="105"/>
        </w:rPr>
        <w:t xml:space="preserve">, </w:t>
      </w:r>
      <w:proofErr w:type="spellStart"/>
      <w:r>
        <w:rPr>
          <w:color w:val="262D31"/>
          <w:w w:val="105"/>
        </w:rPr>
        <w:t>teniendo</w:t>
      </w:r>
      <w:proofErr w:type="spellEnd"/>
      <w:r>
        <w:rPr>
          <w:color w:val="262D31"/>
          <w:w w:val="105"/>
        </w:rPr>
        <w:t xml:space="preserve"> </w:t>
      </w:r>
      <w:proofErr w:type="spellStart"/>
      <w:r>
        <w:rPr>
          <w:color w:val="262D31"/>
          <w:w w:val="105"/>
        </w:rPr>
        <w:t>en</w:t>
      </w:r>
      <w:proofErr w:type="spellEnd"/>
      <w:r>
        <w:rPr>
          <w:color w:val="262D31"/>
          <w:w w:val="105"/>
        </w:rPr>
        <w:t xml:space="preserve"> </w:t>
      </w:r>
      <w:proofErr w:type="spellStart"/>
      <w:r>
        <w:rPr>
          <w:color w:val="262D31"/>
          <w:w w:val="105"/>
        </w:rPr>
        <w:t>cuenta</w:t>
      </w:r>
      <w:proofErr w:type="spellEnd"/>
      <w:r>
        <w:rPr>
          <w:color w:val="262D31"/>
          <w:w w:val="105"/>
        </w:rPr>
        <w:t xml:space="preserve"> que es una de las </w:t>
      </w:r>
      <w:proofErr w:type="spellStart"/>
      <w:r>
        <w:rPr>
          <w:color w:val="262D31"/>
          <w:w w:val="105"/>
        </w:rPr>
        <w:t>herramientas</w:t>
      </w:r>
      <w:proofErr w:type="spellEnd"/>
      <w:r>
        <w:rPr>
          <w:color w:val="262D31"/>
          <w:w w:val="105"/>
        </w:rPr>
        <w:t xml:space="preserve"> </w:t>
      </w:r>
      <w:proofErr w:type="spellStart"/>
      <w:r>
        <w:rPr>
          <w:color w:val="262D31"/>
          <w:w w:val="105"/>
        </w:rPr>
        <w:t>más</w:t>
      </w:r>
      <w:proofErr w:type="spellEnd"/>
      <w:r>
        <w:rPr>
          <w:color w:val="262D31"/>
          <w:w w:val="105"/>
        </w:rPr>
        <w:t xml:space="preserve"> </w:t>
      </w:r>
      <w:proofErr w:type="spellStart"/>
      <w:r>
        <w:rPr>
          <w:color w:val="262D31"/>
          <w:w w:val="105"/>
        </w:rPr>
        <w:t>poderosas</w:t>
      </w:r>
      <w:proofErr w:type="spellEnd"/>
      <w:r>
        <w:rPr>
          <w:color w:val="262D31"/>
          <w:w w:val="105"/>
        </w:rPr>
        <w:t xml:space="preserve"> con la que </w:t>
      </w:r>
      <w:proofErr w:type="spellStart"/>
      <w:r>
        <w:rPr>
          <w:color w:val="262D31"/>
          <w:w w:val="105"/>
        </w:rPr>
        <w:t>cualquier</w:t>
      </w:r>
      <w:proofErr w:type="spellEnd"/>
      <w:r>
        <w:rPr>
          <w:color w:val="262D31"/>
          <w:w w:val="105"/>
        </w:rPr>
        <w:t xml:space="preserve"> </w:t>
      </w:r>
      <w:proofErr w:type="spellStart"/>
      <w:r>
        <w:rPr>
          <w:color w:val="262D31"/>
          <w:w w:val="105"/>
        </w:rPr>
        <w:t>sociedad</w:t>
      </w:r>
      <w:proofErr w:type="spellEnd"/>
      <w:r>
        <w:rPr>
          <w:color w:val="262D31"/>
          <w:w w:val="105"/>
        </w:rPr>
        <w:t xml:space="preserve"> </w:t>
      </w:r>
      <w:proofErr w:type="spellStart"/>
      <w:r>
        <w:rPr>
          <w:color w:val="262D31"/>
          <w:w w:val="105"/>
        </w:rPr>
        <w:t>cuenta</w:t>
      </w:r>
      <w:proofErr w:type="spellEnd"/>
      <w:r>
        <w:rPr>
          <w:color w:val="262D31"/>
          <w:w w:val="105"/>
        </w:rPr>
        <w:t xml:space="preserve"> para </w:t>
      </w:r>
      <w:proofErr w:type="spellStart"/>
      <w:r>
        <w:rPr>
          <w:color w:val="262D31"/>
          <w:w w:val="105"/>
        </w:rPr>
        <w:t>lograr</w:t>
      </w:r>
      <w:proofErr w:type="spellEnd"/>
      <w:r>
        <w:rPr>
          <w:color w:val="262D31"/>
          <w:w w:val="105"/>
        </w:rPr>
        <w:t xml:space="preserve"> el </w:t>
      </w:r>
      <w:proofErr w:type="spellStart"/>
      <w:r>
        <w:rPr>
          <w:color w:val="262D31"/>
          <w:w w:val="105"/>
        </w:rPr>
        <w:t>desarrollo</w:t>
      </w:r>
      <w:proofErr w:type="spellEnd"/>
      <w:r>
        <w:rPr>
          <w:color w:val="262D31"/>
          <w:w w:val="105"/>
        </w:rPr>
        <w:t xml:space="preserve"> </w:t>
      </w:r>
      <w:proofErr w:type="spellStart"/>
      <w:r>
        <w:rPr>
          <w:color w:val="262D31"/>
          <w:w w:val="105"/>
        </w:rPr>
        <w:t>humano</w:t>
      </w:r>
      <w:proofErr w:type="spellEnd"/>
      <w:r>
        <w:rPr>
          <w:color w:val="262D31"/>
          <w:w w:val="105"/>
        </w:rPr>
        <w:t xml:space="preserve"> y </w:t>
      </w:r>
      <w:proofErr w:type="spellStart"/>
      <w:r>
        <w:rPr>
          <w:color w:val="262D31"/>
          <w:w w:val="105"/>
        </w:rPr>
        <w:t>darle</w:t>
      </w:r>
      <w:proofErr w:type="spellEnd"/>
      <w:r>
        <w:rPr>
          <w:color w:val="262D31"/>
          <w:w w:val="105"/>
        </w:rPr>
        <w:t xml:space="preserve"> al </w:t>
      </w:r>
      <w:proofErr w:type="spellStart"/>
      <w:r>
        <w:rPr>
          <w:color w:val="262D31"/>
          <w:w w:val="105"/>
        </w:rPr>
        <w:t>individuo</w:t>
      </w:r>
      <w:proofErr w:type="spellEnd"/>
      <w:r>
        <w:rPr>
          <w:color w:val="262D31"/>
          <w:w w:val="105"/>
        </w:rPr>
        <w:t xml:space="preserve"> </w:t>
      </w:r>
      <w:proofErr w:type="spellStart"/>
      <w:r>
        <w:rPr>
          <w:color w:val="262D31"/>
          <w:w w:val="105"/>
        </w:rPr>
        <w:t>mejores</w:t>
      </w:r>
      <w:proofErr w:type="spellEnd"/>
      <w:r>
        <w:rPr>
          <w:color w:val="262D31"/>
          <w:w w:val="105"/>
        </w:rPr>
        <w:t xml:space="preserve"> ap</w:t>
      </w:r>
      <w:r>
        <w:rPr>
          <w:color w:val="262D31"/>
          <w:w w:val="105"/>
        </w:rPr>
        <w:t xml:space="preserve">titudes para </w:t>
      </w:r>
      <w:proofErr w:type="spellStart"/>
      <w:r>
        <w:rPr>
          <w:color w:val="262D31"/>
          <w:w w:val="105"/>
        </w:rPr>
        <w:t>mejor</w:t>
      </w:r>
      <w:proofErr w:type="spellEnd"/>
      <w:r>
        <w:rPr>
          <w:color w:val="262D31"/>
          <w:w w:val="105"/>
        </w:rPr>
        <w:t xml:space="preserve"> </w:t>
      </w:r>
      <w:proofErr w:type="spellStart"/>
      <w:r>
        <w:rPr>
          <w:color w:val="262D31"/>
          <w:w w:val="105"/>
        </w:rPr>
        <w:t>su</w:t>
      </w:r>
      <w:proofErr w:type="spellEnd"/>
      <w:r>
        <w:rPr>
          <w:color w:val="262D31"/>
          <w:w w:val="105"/>
        </w:rPr>
        <w:t xml:space="preserve"> </w:t>
      </w:r>
      <w:proofErr w:type="spellStart"/>
      <w:r>
        <w:rPr>
          <w:color w:val="262D31"/>
          <w:w w:val="105"/>
        </w:rPr>
        <w:t>vida</w:t>
      </w:r>
      <w:proofErr w:type="spellEnd"/>
      <w:r>
        <w:rPr>
          <w:color w:val="4B4B4D"/>
          <w:w w:val="105"/>
        </w:rPr>
        <w:t xml:space="preserve">, </w:t>
      </w:r>
      <w:proofErr w:type="spellStart"/>
      <w:r>
        <w:rPr>
          <w:color w:val="262D31"/>
          <w:w w:val="105"/>
        </w:rPr>
        <w:t>así</w:t>
      </w:r>
      <w:proofErr w:type="spellEnd"/>
      <w:r>
        <w:rPr>
          <w:color w:val="262D31"/>
          <w:w w:val="105"/>
        </w:rPr>
        <w:t xml:space="preserve"> </w:t>
      </w:r>
      <w:proofErr w:type="spellStart"/>
      <w:r>
        <w:rPr>
          <w:color w:val="262D31"/>
          <w:w w:val="105"/>
        </w:rPr>
        <w:t>como</w:t>
      </w:r>
      <w:proofErr w:type="spellEnd"/>
      <w:r>
        <w:rPr>
          <w:color w:val="262D31"/>
          <w:w w:val="105"/>
        </w:rPr>
        <w:t xml:space="preserve"> el </w:t>
      </w:r>
      <w:proofErr w:type="spellStart"/>
      <w:r>
        <w:rPr>
          <w:color w:val="262D31"/>
          <w:w w:val="105"/>
        </w:rPr>
        <w:t>crecimiento</w:t>
      </w:r>
      <w:proofErr w:type="spellEnd"/>
      <w:r>
        <w:rPr>
          <w:color w:val="262D31"/>
          <w:w w:val="105"/>
        </w:rPr>
        <w:t xml:space="preserve"> </w:t>
      </w:r>
      <w:proofErr w:type="spellStart"/>
      <w:r>
        <w:rPr>
          <w:color w:val="262D31"/>
          <w:w w:val="105"/>
        </w:rPr>
        <w:t>como</w:t>
      </w:r>
      <w:proofErr w:type="spellEnd"/>
      <w:r>
        <w:rPr>
          <w:color w:val="262D31"/>
          <w:w w:val="105"/>
        </w:rPr>
        <w:t xml:space="preserve"> </w:t>
      </w:r>
      <w:proofErr w:type="spellStart"/>
      <w:r>
        <w:rPr>
          <w:color w:val="262D31"/>
          <w:w w:val="105"/>
        </w:rPr>
        <w:t>sociedad</w:t>
      </w:r>
      <w:proofErr w:type="spellEnd"/>
      <w:r>
        <w:rPr>
          <w:color w:val="262D31"/>
          <w:w w:val="105"/>
        </w:rPr>
        <w:t xml:space="preserve">; es la </w:t>
      </w:r>
      <w:proofErr w:type="spellStart"/>
      <w:r>
        <w:rPr>
          <w:color w:val="262D31"/>
          <w:spacing w:val="-4"/>
          <w:w w:val="105"/>
        </w:rPr>
        <w:t>educación</w:t>
      </w:r>
      <w:proofErr w:type="spellEnd"/>
      <w:r>
        <w:rPr>
          <w:color w:val="4B4B4D"/>
          <w:spacing w:val="-4"/>
          <w:w w:val="105"/>
        </w:rPr>
        <w:t xml:space="preserve">, </w:t>
      </w:r>
      <w:r>
        <w:rPr>
          <w:color w:val="262D31"/>
          <w:w w:val="105"/>
        </w:rPr>
        <w:t xml:space="preserve">por lo que </w:t>
      </w:r>
      <w:proofErr w:type="spellStart"/>
      <w:r>
        <w:rPr>
          <w:color w:val="262D31"/>
          <w:w w:val="105"/>
        </w:rPr>
        <w:t>doblaremos</w:t>
      </w:r>
      <w:proofErr w:type="spellEnd"/>
      <w:r>
        <w:rPr>
          <w:color w:val="262D31"/>
          <w:w w:val="105"/>
        </w:rPr>
        <w:t xml:space="preserve"> </w:t>
      </w:r>
      <w:proofErr w:type="spellStart"/>
      <w:r>
        <w:rPr>
          <w:color w:val="262D31"/>
          <w:w w:val="105"/>
        </w:rPr>
        <w:t>esfuerzo</w:t>
      </w:r>
      <w:proofErr w:type="spellEnd"/>
      <w:r>
        <w:rPr>
          <w:color w:val="262D31"/>
          <w:spacing w:val="-8"/>
          <w:w w:val="105"/>
        </w:rPr>
        <w:t xml:space="preserve"> </w:t>
      </w:r>
      <w:r>
        <w:rPr>
          <w:color w:val="262D31"/>
          <w:w w:val="105"/>
        </w:rPr>
        <w:t>para</w:t>
      </w:r>
      <w:r>
        <w:rPr>
          <w:color w:val="262D31"/>
          <w:spacing w:val="-10"/>
          <w:w w:val="105"/>
        </w:rPr>
        <w:t xml:space="preserve"> </w:t>
      </w:r>
      <w:r>
        <w:rPr>
          <w:color w:val="262D31"/>
          <w:w w:val="105"/>
        </w:rPr>
        <w:t>que</w:t>
      </w:r>
      <w:r>
        <w:rPr>
          <w:color w:val="262D31"/>
          <w:spacing w:val="-10"/>
          <w:w w:val="105"/>
        </w:rPr>
        <w:t xml:space="preserve"> </w:t>
      </w:r>
      <w:proofErr w:type="spellStart"/>
      <w:r>
        <w:rPr>
          <w:color w:val="262D31"/>
          <w:w w:val="105"/>
        </w:rPr>
        <w:t>todas</w:t>
      </w:r>
      <w:proofErr w:type="spellEnd"/>
      <w:r>
        <w:rPr>
          <w:color w:val="262D31"/>
          <w:spacing w:val="-13"/>
          <w:w w:val="105"/>
        </w:rPr>
        <w:t xml:space="preserve"> </w:t>
      </w:r>
      <w:r>
        <w:rPr>
          <w:color w:val="262D31"/>
          <w:w w:val="105"/>
        </w:rPr>
        <w:t>las</w:t>
      </w:r>
      <w:r>
        <w:rPr>
          <w:color w:val="262D31"/>
          <w:spacing w:val="-13"/>
          <w:w w:val="105"/>
        </w:rPr>
        <w:t xml:space="preserve"> </w:t>
      </w:r>
      <w:proofErr w:type="spellStart"/>
      <w:r>
        <w:rPr>
          <w:color w:val="262D31"/>
          <w:spacing w:val="-3"/>
          <w:w w:val="105"/>
        </w:rPr>
        <w:t>niñas</w:t>
      </w:r>
      <w:proofErr w:type="spellEnd"/>
      <w:r>
        <w:rPr>
          <w:color w:val="4B4B4D"/>
          <w:spacing w:val="-3"/>
          <w:w w:val="105"/>
        </w:rPr>
        <w:t>,</w:t>
      </w:r>
      <w:r>
        <w:rPr>
          <w:color w:val="4B4B4D"/>
          <w:spacing w:val="-15"/>
          <w:w w:val="105"/>
        </w:rPr>
        <w:t xml:space="preserve"> </w:t>
      </w:r>
      <w:proofErr w:type="spellStart"/>
      <w:r>
        <w:rPr>
          <w:color w:val="262D31"/>
          <w:w w:val="105"/>
        </w:rPr>
        <w:t>niños</w:t>
      </w:r>
      <w:proofErr w:type="spellEnd"/>
      <w:r>
        <w:rPr>
          <w:color w:val="262D31"/>
          <w:spacing w:val="-8"/>
          <w:w w:val="105"/>
        </w:rPr>
        <w:t xml:space="preserve"> </w:t>
      </w:r>
      <w:r>
        <w:rPr>
          <w:color w:val="262D31"/>
          <w:w w:val="105"/>
        </w:rPr>
        <w:t>y</w:t>
      </w:r>
      <w:r>
        <w:rPr>
          <w:color w:val="262D31"/>
          <w:spacing w:val="-20"/>
          <w:w w:val="105"/>
        </w:rPr>
        <w:t xml:space="preserve"> </w:t>
      </w:r>
      <w:proofErr w:type="spellStart"/>
      <w:r>
        <w:rPr>
          <w:color w:val="262D31"/>
          <w:w w:val="105"/>
        </w:rPr>
        <w:t>jóvenes</w:t>
      </w:r>
      <w:proofErr w:type="spellEnd"/>
      <w:r>
        <w:rPr>
          <w:color w:val="262D31"/>
          <w:w w:val="105"/>
        </w:rPr>
        <w:t xml:space="preserve"> del</w:t>
      </w:r>
      <w:r>
        <w:rPr>
          <w:color w:val="262D31"/>
          <w:spacing w:val="-20"/>
          <w:w w:val="105"/>
        </w:rPr>
        <w:t xml:space="preserve"> </w:t>
      </w:r>
      <w:proofErr w:type="spellStart"/>
      <w:r>
        <w:rPr>
          <w:color w:val="262D31"/>
          <w:w w:val="105"/>
        </w:rPr>
        <w:t>municipio</w:t>
      </w:r>
      <w:proofErr w:type="spellEnd"/>
      <w:r>
        <w:rPr>
          <w:color w:val="262D31"/>
          <w:spacing w:val="-1"/>
          <w:w w:val="105"/>
        </w:rPr>
        <w:t xml:space="preserve"> </w:t>
      </w:r>
      <w:proofErr w:type="spellStart"/>
      <w:r>
        <w:rPr>
          <w:color w:val="262D31"/>
          <w:w w:val="105"/>
        </w:rPr>
        <w:t>tengan</w:t>
      </w:r>
      <w:proofErr w:type="spellEnd"/>
      <w:r>
        <w:rPr>
          <w:color w:val="262D31"/>
          <w:spacing w:val="-9"/>
          <w:w w:val="105"/>
        </w:rPr>
        <w:t xml:space="preserve"> </w:t>
      </w:r>
      <w:r>
        <w:rPr>
          <w:color w:val="262D31"/>
          <w:w w:val="105"/>
        </w:rPr>
        <w:t>las</w:t>
      </w:r>
      <w:r>
        <w:rPr>
          <w:color w:val="262D31"/>
          <w:spacing w:val="-17"/>
          <w:w w:val="105"/>
        </w:rPr>
        <w:t xml:space="preserve"> </w:t>
      </w:r>
      <w:proofErr w:type="spellStart"/>
      <w:r>
        <w:rPr>
          <w:color w:val="262D31"/>
          <w:w w:val="105"/>
        </w:rPr>
        <w:t>mismas</w:t>
      </w:r>
      <w:proofErr w:type="spellEnd"/>
      <w:r>
        <w:rPr>
          <w:color w:val="262D31"/>
          <w:w w:val="105"/>
        </w:rPr>
        <w:t xml:space="preserve"> </w:t>
      </w:r>
      <w:proofErr w:type="spellStart"/>
      <w:r>
        <w:rPr>
          <w:color w:val="262D31"/>
          <w:w w:val="105"/>
        </w:rPr>
        <w:t>oportunidades</w:t>
      </w:r>
      <w:proofErr w:type="spellEnd"/>
      <w:r>
        <w:rPr>
          <w:color w:val="262D31"/>
          <w:w w:val="105"/>
        </w:rPr>
        <w:t xml:space="preserve"> </w:t>
      </w:r>
      <w:proofErr w:type="spellStart"/>
      <w:r>
        <w:rPr>
          <w:color w:val="262D31"/>
          <w:w w:val="105"/>
        </w:rPr>
        <w:t>educativas</w:t>
      </w:r>
      <w:proofErr w:type="spellEnd"/>
      <w:r>
        <w:rPr>
          <w:color w:val="262D31"/>
          <w:w w:val="105"/>
        </w:rPr>
        <w:t xml:space="preserve"> y </w:t>
      </w:r>
      <w:proofErr w:type="spellStart"/>
      <w:r>
        <w:rPr>
          <w:color w:val="262D31"/>
          <w:w w:val="105"/>
        </w:rPr>
        <w:t>accesibilidad</w:t>
      </w:r>
      <w:proofErr w:type="spellEnd"/>
      <w:r>
        <w:rPr>
          <w:color w:val="262D31"/>
          <w:w w:val="105"/>
        </w:rPr>
        <w:t xml:space="preserve"> </w:t>
      </w:r>
      <w:proofErr w:type="spellStart"/>
      <w:r>
        <w:rPr>
          <w:color w:val="262D31"/>
          <w:w w:val="105"/>
        </w:rPr>
        <w:t>en</w:t>
      </w:r>
      <w:proofErr w:type="spellEnd"/>
      <w:r>
        <w:rPr>
          <w:color w:val="262D31"/>
          <w:w w:val="105"/>
        </w:rPr>
        <w:t xml:space="preserve"> </w:t>
      </w:r>
      <w:proofErr w:type="spellStart"/>
      <w:r>
        <w:rPr>
          <w:color w:val="262D31"/>
          <w:w w:val="105"/>
        </w:rPr>
        <w:t>este</w:t>
      </w:r>
      <w:proofErr w:type="spellEnd"/>
      <w:r>
        <w:rPr>
          <w:color w:val="262D31"/>
          <w:w w:val="105"/>
        </w:rPr>
        <w:t xml:space="preserve"> nuevo </w:t>
      </w:r>
      <w:proofErr w:type="spellStart"/>
      <w:r>
        <w:rPr>
          <w:color w:val="262D31"/>
          <w:w w:val="105"/>
        </w:rPr>
        <w:t>escenario</w:t>
      </w:r>
      <w:proofErr w:type="spellEnd"/>
      <w:r>
        <w:rPr>
          <w:color w:val="262D31"/>
          <w:w w:val="105"/>
        </w:rPr>
        <w:t xml:space="preserve"> de </w:t>
      </w:r>
      <w:proofErr w:type="spellStart"/>
      <w:r>
        <w:rPr>
          <w:color w:val="262D31"/>
          <w:w w:val="105"/>
        </w:rPr>
        <w:t>impartición</w:t>
      </w:r>
      <w:proofErr w:type="spellEnd"/>
      <w:r>
        <w:rPr>
          <w:color w:val="262D31"/>
          <w:w w:val="105"/>
        </w:rPr>
        <w:t xml:space="preserve"> </w:t>
      </w:r>
      <w:proofErr w:type="spellStart"/>
      <w:r>
        <w:rPr>
          <w:color w:val="262D31"/>
          <w:w w:val="105"/>
        </w:rPr>
        <w:t>educativa</w:t>
      </w:r>
      <w:proofErr w:type="spellEnd"/>
      <w:r>
        <w:rPr>
          <w:color w:val="262D31"/>
          <w:w w:val="105"/>
        </w:rPr>
        <w:t xml:space="preserve"> </w:t>
      </w:r>
      <w:proofErr w:type="spellStart"/>
      <w:r>
        <w:rPr>
          <w:color w:val="262D31"/>
          <w:w w:val="105"/>
        </w:rPr>
        <w:t>ocasionada</w:t>
      </w:r>
      <w:proofErr w:type="spellEnd"/>
      <w:r>
        <w:rPr>
          <w:color w:val="262D31"/>
          <w:w w:val="105"/>
        </w:rPr>
        <w:t xml:space="preserve"> por la</w:t>
      </w:r>
      <w:r>
        <w:rPr>
          <w:color w:val="262D31"/>
          <w:spacing w:val="28"/>
          <w:w w:val="105"/>
        </w:rPr>
        <w:t xml:space="preserve"> </w:t>
      </w:r>
      <w:proofErr w:type="spellStart"/>
      <w:r>
        <w:rPr>
          <w:color w:val="262D31"/>
          <w:w w:val="105"/>
        </w:rPr>
        <w:t>pandemia</w:t>
      </w:r>
      <w:proofErr w:type="spellEnd"/>
      <w:r>
        <w:rPr>
          <w:color w:val="262D31"/>
          <w:w w:val="105"/>
        </w:rPr>
        <w:t>.</w:t>
      </w:r>
    </w:p>
    <w:p w:rsidR="007369A1" w:rsidRDefault="007369A1">
      <w:pPr>
        <w:pStyle w:val="Textoindependiente"/>
        <w:spacing w:before="5"/>
        <w:rPr>
          <w:sz w:val="36"/>
        </w:rPr>
      </w:pPr>
    </w:p>
    <w:p w:rsidR="007369A1" w:rsidRDefault="001B5481">
      <w:pPr>
        <w:pStyle w:val="Textoindependiente"/>
        <w:spacing w:line="393" w:lineRule="auto"/>
        <w:ind w:left="1334" w:right="1176" w:hanging="2"/>
        <w:jc w:val="both"/>
      </w:pPr>
      <w:proofErr w:type="spellStart"/>
      <w:r>
        <w:rPr>
          <w:color w:val="262D31"/>
          <w:w w:val="105"/>
        </w:rPr>
        <w:t>Consciente</w:t>
      </w:r>
      <w:proofErr w:type="spellEnd"/>
      <w:r>
        <w:rPr>
          <w:color w:val="262D31"/>
          <w:w w:val="105"/>
        </w:rPr>
        <w:t xml:space="preserve"> de que </w:t>
      </w:r>
      <w:proofErr w:type="spellStart"/>
      <w:r>
        <w:rPr>
          <w:color w:val="262D31"/>
          <w:w w:val="105"/>
        </w:rPr>
        <w:t>aún</w:t>
      </w:r>
      <w:proofErr w:type="spellEnd"/>
      <w:r>
        <w:rPr>
          <w:color w:val="262D31"/>
          <w:w w:val="105"/>
        </w:rPr>
        <w:t xml:space="preserve"> </w:t>
      </w:r>
      <w:proofErr w:type="spellStart"/>
      <w:r>
        <w:rPr>
          <w:color w:val="262D31"/>
          <w:w w:val="105"/>
        </w:rPr>
        <w:t>falta</w:t>
      </w:r>
      <w:proofErr w:type="spellEnd"/>
      <w:r>
        <w:rPr>
          <w:color w:val="262D31"/>
          <w:w w:val="105"/>
        </w:rPr>
        <w:t xml:space="preserve"> </w:t>
      </w:r>
      <w:proofErr w:type="spellStart"/>
      <w:r>
        <w:rPr>
          <w:color w:val="262D31"/>
          <w:w w:val="105"/>
        </w:rPr>
        <w:t>mucho</w:t>
      </w:r>
      <w:proofErr w:type="spellEnd"/>
      <w:r>
        <w:rPr>
          <w:color w:val="262D31"/>
          <w:w w:val="105"/>
        </w:rPr>
        <w:t xml:space="preserve"> por </w:t>
      </w:r>
      <w:proofErr w:type="spellStart"/>
      <w:r>
        <w:rPr>
          <w:color w:val="262D31"/>
          <w:w w:val="105"/>
        </w:rPr>
        <w:t>hacer</w:t>
      </w:r>
      <w:proofErr w:type="spellEnd"/>
      <w:r>
        <w:rPr>
          <w:color w:val="262D31"/>
          <w:w w:val="105"/>
        </w:rPr>
        <w:t xml:space="preserve">, </w:t>
      </w:r>
      <w:proofErr w:type="spellStart"/>
      <w:r>
        <w:rPr>
          <w:color w:val="262D31"/>
          <w:w w:val="105"/>
        </w:rPr>
        <w:t>refrendo</w:t>
      </w:r>
      <w:proofErr w:type="spellEnd"/>
      <w:r>
        <w:rPr>
          <w:color w:val="262D31"/>
          <w:w w:val="105"/>
        </w:rPr>
        <w:t xml:space="preserve"> mi </w:t>
      </w:r>
      <w:proofErr w:type="spellStart"/>
      <w:r>
        <w:rPr>
          <w:color w:val="262D31"/>
          <w:w w:val="105"/>
        </w:rPr>
        <w:t>compromiso</w:t>
      </w:r>
      <w:proofErr w:type="spellEnd"/>
      <w:r>
        <w:rPr>
          <w:color w:val="262D31"/>
          <w:w w:val="105"/>
        </w:rPr>
        <w:t xml:space="preserve"> para que </w:t>
      </w:r>
      <w:proofErr w:type="spellStart"/>
      <w:r>
        <w:rPr>
          <w:color w:val="262D31"/>
          <w:w w:val="105"/>
        </w:rPr>
        <w:t>desde</w:t>
      </w:r>
      <w:proofErr w:type="spellEnd"/>
      <w:r>
        <w:rPr>
          <w:color w:val="262D31"/>
          <w:w w:val="105"/>
        </w:rPr>
        <w:t xml:space="preserve"> mi </w:t>
      </w:r>
      <w:proofErr w:type="spellStart"/>
      <w:r>
        <w:rPr>
          <w:color w:val="262D31"/>
          <w:w w:val="105"/>
        </w:rPr>
        <w:t>escaño</w:t>
      </w:r>
      <w:proofErr w:type="spellEnd"/>
      <w:r>
        <w:rPr>
          <w:color w:val="262D31"/>
          <w:w w:val="105"/>
        </w:rPr>
        <w:t xml:space="preserve"> y </w:t>
      </w:r>
      <w:proofErr w:type="spellStart"/>
      <w:r>
        <w:rPr>
          <w:color w:val="262D31"/>
          <w:w w:val="105"/>
        </w:rPr>
        <w:t>siendo</w:t>
      </w:r>
      <w:proofErr w:type="spellEnd"/>
      <w:r>
        <w:rPr>
          <w:color w:val="262D31"/>
          <w:w w:val="105"/>
        </w:rPr>
        <w:t xml:space="preserve"> una </w:t>
      </w:r>
      <w:proofErr w:type="spellStart"/>
      <w:r>
        <w:rPr>
          <w:color w:val="262D31"/>
          <w:w w:val="105"/>
        </w:rPr>
        <w:t>oposición</w:t>
      </w:r>
      <w:proofErr w:type="spellEnd"/>
      <w:r>
        <w:rPr>
          <w:color w:val="262D31"/>
          <w:w w:val="105"/>
        </w:rPr>
        <w:t xml:space="preserve"> </w:t>
      </w:r>
      <w:proofErr w:type="spellStart"/>
      <w:r>
        <w:rPr>
          <w:color w:val="262D31"/>
          <w:w w:val="105"/>
        </w:rPr>
        <w:t>responsable</w:t>
      </w:r>
      <w:proofErr w:type="spellEnd"/>
      <w:r>
        <w:rPr>
          <w:color w:val="262D31"/>
          <w:w w:val="105"/>
        </w:rPr>
        <w:t xml:space="preserve">, </w:t>
      </w:r>
      <w:proofErr w:type="spellStart"/>
      <w:r>
        <w:rPr>
          <w:color w:val="262D31"/>
          <w:w w:val="105"/>
        </w:rPr>
        <w:t>s</w:t>
      </w:r>
      <w:r>
        <w:rPr>
          <w:color w:val="262D31"/>
          <w:w w:val="105"/>
        </w:rPr>
        <w:t>eguiré</w:t>
      </w:r>
      <w:proofErr w:type="spellEnd"/>
      <w:r>
        <w:rPr>
          <w:color w:val="262D31"/>
          <w:w w:val="105"/>
        </w:rPr>
        <w:t xml:space="preserve"> </w:t>
      </w:r>
      <w:proofErr w:type="spellStart"/>
      <w:r>
        <w:rPr>
          <w:color w:val="262D31"/>
          <w:w w:val="105"/>
        </w:rPr>
        <w:t>trabajando</w:t>
      </w:r>
      <w:proofErr w:type="spellEnd"/>
      <w:r>
        <w:rPr>
          <w:color w:val="262D31"/>
          <w:w w:val="105"/>
        </w:rPr>
        <w:t xml:space="preserve"> por el </w:t>
      </w:r>
      <w:proofErr w:type="spellStart"/>
      <w:r>
        <w:rPr>
          <w:color w:val="262D31"/>
          <w:w w:val="105"/>
        </w:rPr>
        <w:t>bienestar</w:t>
      </w:r>
      <w:proofErr w:type="spellEnd"/>
      <w:r>
        <w:rPr>
          <w:color w:val="262D31"/>
          <w:w w:val="105"/>
        </w:rPr>
        <w:t xml:space="preserve"> de las </w:t>
      </w:r>
      <w:proofErr w:type="spellStart"/>
      <w:r>
        <w:rPr>
          <w:color w:val="262D31"/>
          <w:w w:val="105"/>
        </w:rPr>
        <w:t>familias</w:t>
      </w:r>
      <w:proofErr w:type="spellEnd"/>
      <w:r>
        <w:rPr>
          <w:color w:val="262D31"/>
          <w:w w:val="105"/>
        </w:rPr>
        <w:t xml:space="preserve"> </w:t>
      </w:r>
      <w:proofErr w:type="spellStart"/>
      <w:r>
        <w:rPr>
          <w:color w:val="262D31"/>
          <w:w w:val="105"/>
        </w:rPr>
        <w:t>tlajomulquenses</w:t>
      </w:r>
      <w:proofErr w:type="spellEnd"/>
      <w:r>
        <w:rPr>
          <w:color w:val="262D31"/>
          <w:w w:val="105"/>
        </w:rPr>
        <w:t>.</w:t>
      </w:r>
    </w:p>
    <w:p w:rsidR="007369A1" w:rsidRDefault="007369A1">
      <w:pPr>
        <w:pStyle w:val="Textoindependiente"/>
        <w:rPr>
          <w:sz w:val="26"/>
        </w:rPr>
      </w:pPr>
    </w:p>
    <w:p w:rsidR="007369A1" w:rsidRDefault="005A70DA">
      <w:pPr>
        <w:pStyle w:val="Textoindependiente"/>
        <w:rPr>
          <w:sz w:val="26"/>
        </w:rPr>
      </w:pPr>
      <w:r>
        <w:rPr>
          <w:noProof/>
          <w:sz w:val="14"/>
        </w:rPr>
        <w:drawing>
          <wp:anchor distT="0" distB="0" distL="114300" distR="114300" simplePos="0" relativeHeight="487218176" behindDoc="1" locked="0" layoutInCell="1" allowOverlap="1" wp14:anchorId="67621AE8">
            <wp:simplePos x="0" y="0"/>
            <wp:positionH relativeFrom="column">
              <wp:posOffset>895523</wp:posOffset>
            </wp:positionH>
            <wp:positionV relativeFrom="paragraph">
              <wp:posOffset>73660</wp:posOffset>
            </wp:positionV>
            <wp:extent cx="5443101" cy="3054928"/>
            <wp:effectExtent l="0" t="0" r="0" b="0"/>
            <wp:wrapTight wrapText="bothSides">
              <wp:wrapPolygon edited="0">
                <wp:start x="0" y="0"/>
                <wp:lineTo x="0" y="21555"/>
                <wp:lineTo x="21572" y="21555"/>
                <wp:lineTo x="21572" y="0"/>
                <wp:lineTo x="0" y="0"/>
              </wp:wrapPolygon>
            </wp:wrapTight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n 10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101" cy="3054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9A1" w:rsidRDefault="007369A1">
      <w:pPr>
        <w:pStyle w:val="Textoindependiente"/>
        <w:rPr>
          <w:sz w:val="26"/>
        </w:rPr>
      </w:pPr>
    </w:p>
    <w:p w:rsidR="007369A1" w:rsidRDefault="007369A1">
      <w:pPr>
        <w:pStyle w:val="Textoindependiente"/>
        <w:rPr>
          <w:b/>
          <w:sz w:val="26"/>
        </w:rPr>
      </w:pPr>
    </w:p>
    <w:p w:rsidR="007369A1" w:rsidRDefault="007369A1">
      <w:pPr>
        <w:pStyle w:val="Textoindependiente"/>
        <w:rPr>
          <w:b/>
          <w:sz w:val="26"/>
        </w:rPr>
      </w:pPr>
    </w:p>
    <w:p w:rsidR="007369A1" w:rsidRDefault="007369A1">
      <w:pPr>
        <w:pStyle w:val="Textoindependiente"/>
        <w:rPr>
          <w:b/>
          <w:sz w:val="26"/>
        </w:rPr>
      </w:pPr>
    </w:p>
    <w:p w:rsidR="007369A1" w:rsidRDefault="007369A1">
      <w:pPr>
        <w:tabs>
          <w:tab w:val="left" w:pos="3076"/>
        </w:tabs>
        <w:spacing w:before="8"/>
        <w:ind w:left="1623"/>
        <w:rPr>
          <w:sz w:val="14"/>
        </w:rPr>
      </w:pPr>
    </w:p>
    <w:sectPr w:rsidR="007369A1">
      <w:pgSz w:w="12240" w:h="15840"/>
      <w:pgMar w:top="100" w:right="340" w:bottom="0" w:left="5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B5481" w:rsidRDefault="001B5481" w:rsidP="005A70DA">
      <w:r>
        <w:separator/>
      </w:r>
    </w:p>
  </w:endnote>
  <w:endnote w:type="continuationSeparator" w:id="0">
    <w:p w:rsidR="001B5481" w:rsidRDefault="001B5481" w:rsidP="005A7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NewRomanPS-BoldItalicMT">
    <w:altName w:val="Times New Roman"/>
    <w:panose1 w:val="020B060402020202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B5481" w:rsidRDefault="001B5481" w:rsidP="005A70DA">
      <w:r>
        <w:separator/>
      </w:r>
    </w:p>
  </w:footnote>
  <w:footnote w:type="continuationSeparator" w:id="0">
    <w:p w:rsidR="001B5481" w:rsidRDefault="001B5481" w:rsidP="005A70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A70DA" w:rsidRDefault="005A70D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10D09"/>
    <w:multiLevelType w:val="hybridMultilevel"/>
    <w:tmpl w:val="7874734E"/>
    <w:lvl w:ilvl="0" w:tplc="138E6E08">
      <w:start w:val="5"/>
      <w:numFmt w:val="upperRoman"/>
      <w:lvlText w:val="%1."/>
      <w:lvlJc w:val="left"/>
      <w:pPr>
        <w:ind w:left="800" w:hanging="562"/>
        <w:jc w:val="right"/>
      </w:pPr>
      <w:rPr>
        <w:rFonts w:ascii="Arial" w:eastAsia="Arial" w:hAnsi="Arial" w:cs="Arial" w:hint="default"/>
        <w:color w:val="282B2D"/>
        <w:spacing w:val="-1"/>
        <w:w w:val="105"/>
        <w:sz w:val="20"/>
        <w:szCs w:val="20"/>
      </w:rPr>
    </w:lvl>
    <w:lvl w:ilvl="1" w:tplc="C22E0EE8">
      <w:start w:val="4"/>
      <w:numFmt w:val="upperRoman"/>
      <w:lvlText w:val="%2."/>
      <w:lvlJc w:val="left"/>
      <w:pPr>
        <w:ind w:left="3106" w:hanging="628"/>
        <w:jc w:val="right"/>
      </w:pPr>
      <w:rPr>
        <w:rFonts w:hint="default"/>
        <w:spacing w:val="-1"/>
        <w:w w:val="109"/>
      </w:rPr>
    </w:lvl>
    <w:lvl w:ilvl="2" w:tplc="203E5296">
      <w:numFmt w:val="bullet"/>
      <w:lvlText w:val="•"/>
      <w:lvlJc w:val="left"/>
      <w:pPr>
        <w:ind w:left="3763" w:hanging="628"/>
      </w:pPr>
      <w:rPr>
        <w:rFonts w:hint="default"/>
      </w:rPr>
    </w:lvl>
    <w:lvl w:ilvl="3" w:tplc="A81EFE1A">
      <w:numFmt w:val="bullet"/>
      <w:lvlText w:val="•"/>
      <w:lvlJc w:val="left"/>
      <w:pPr>
        <w:ind w:left="4427" w:hanging="628"/>
      </w:pPr>
      <w:rPr>
        <w:rFonts w:hint="default"/>
      </w:rPr>
    </w:lvl>
    <w:lvl w:ilvl="4" w:tplc="CCD6C23A">
      <w:numFmt w:val="bullet"/>
      <w:lvlText w:val="•"/>
      <w:lvlJc w:val="left"/>
      <w:pPr>
        <w:ind w:left="5091" w:hanging="628"/>
      </w:pPr>
      <w:rPr>
        <w:rFonts w:hint="default"/>
      </w:rPr>
    </w:lvl>
    <w:lvl w:ilvl="5" w:tplc="9C502E68">
      <w:numFmt w:val="bullet"/>
      <w:lvlText w:val="•"/>
      <w:lvlJc w:val="left"/>
      <w:pPr>
        <w:ind w:left="5755" w:hanging="628"/>
      </w:pPr>
      <w:rPr>
        <w:rFonts w:hint="default"/>
      </w:rPr>
    </w:lvl>
    <w:lvl w:ilvl="6" w:tplc="DBB07748">
      <w:numFmt w:val="bullet"/>
      <w:lvlText w:val="•"/>
      <w:lvlJc w:val="left"/>
      <w:pPr>
        <w:ind w:left="6418" w:hanging="628"/>
      </w:pPr>
      <w:rPr>
        <w:rFonts w:hint="default"/>
      </w:rPr>
    </w:lvl>
    <w:lvl w:ilvl="7" w:tplc="A0A42580">
      <w:numFmt w:val="bullet"/>
      <w:lvlText w:val="•"/>
      <w:lvlJc w:val="left"/>
      <w:pPr>
        <w:ind w:left="7082" w:hanging="628"/>
      </w:pPr>
      <w:rPr>
        <w:rFonts w:hint="default"/>
      </w:rPr>
    </w:lvl>
    <w:lvl w:ilvl="8" w:tplc="FDF0A6D6">
      <w:numFmt w:val="bullet"/>
      <w:lvlText w:val="•"/>
      <w:lvlJc w:val="left"/>
      <w:pPr>
        <w:ind w:left="7746" w:hanging="628"/>
      </w:pPr>
      <w:rPr>
        <w:rFonts w:hint="default"/>
      </w:rPr>
    </w:lvl>
  </w:abstractNum>
  <w:abstractNum w:abstractNumId="1" w15:restartNumberingAfterBreak="0">
    <w:nsid w:val="2A570730"/>
    <w:multiLevelType w:val="hybridMultilevel"/>
    <w:tmpl w:val="CA3ABEFC"/>
    <w:lvl w:ilvl="0" w:tplc="6E308344">
      <w:numFmt w:val="bullet"/>
      <w:lvlText w:val="•"/>
      <w:lvlJc w:val="left"/>
      <w:pPr>
        <w:ind w:left="3130" w:hanging="173"/>
      </w:pPr>
      <w:rPr>
        <w:rFonts w:ascii="Arial" w:eastAsia="Arial" w:hAnsi="Arial" w:cs="Arial" w:hint="default"/>
        <w:color w:val="232A2D"/>
        <w:w w:val="103"/>
        <w:sz w:val="20"/>
        <w:szCs w:val="20"/>
      </w:rPr>
    </w:lvl>
    <w:lvl w:ilvl="1" w:tplc="568481EE">
      <w:numFmt w:val="bullet"/>
      <w:lvlText w:val="•"/>
      <w:lvlJc w:val="left"/>
      <w:pPr>
        <w:ind w:left="3964" w:hanging="173"/>
      </w:pPr>
      <w:rPr>
        <w:rFonts w:hint="default"/>
      </w:rPr>
    </w:lvl>
    <w:lvl w:ilvl="2" w:tplc="ECAC0EF6">
      <w:numFmt w:val="bullet"/>
      <w:lvlText w:val="•"/>
      <w:lvlJc w:val="left"/>
      <w:pPr>
        <w:ind w:left="4788" w:hanging="173"/>
      </w:pPr>
      <w:rPr>
        <w:rFonts w:hint="default"/>
      </w:rPr>
    </w:lvl>
    <w:lvl w:ilvl="3" w:tplc="6FE4047C">
      <w:numFmt w:val="bullet"/>
      <w:lvlText w:val="•"/>
      <w:lvlJc w:val="left"/>
      <w:pPr>
        <w:ind w:left="5612" w:hanging="173"/>
      </w:pPr>
      <w:rPr>
        <w:rFonts w:hint="default"/>
      </w:rPr>
    </w:lvl>
    <w:lvl w:ilvl="4" w:tplc="4CE09882">
      <w:numFmt w:val="bullet"/>
      <w:lvlText w:val="•"/>
      <w:lvlJc w:val="left"/>
      <w:pPr>
        <w:ind w:left="6436" w:hanging="173"/>
      </w:pPr>
      <w:rPr>
        <w:rFonts w:hint="default"/>
      </w:rPr>
    </w:lvl>
    <w:lvl w:ilvl="5" w:tplc="3D6A71EE">
      <w:numFmt w:val="bullet"/>
      <w:lvlText w:val="•"/>
      <w:lvlJc w:val="left"/>
      <w:pPr>
        <w:ind w:left="7260" w:hanging="173"/>
      </w:pPr>
      <w:rPr>
        <w:rFonts w:hint="default"/>
      </w:rPr>
    </w:lvl>
    <w:lvl w:ilvl="6" w:tplc="4E78CCE0">
      <w:numFmt w:val="bullet"/>
      <w:lvlText w:val="•"/>
      <w:lvlJc w:val="left"/>
      <w:pPr>
        <w:ind w:left="8084" w:hanging="173"/>
      </w:pPr>
      <w:rPr>
        <w:rFonts w:hint="default"/>
      </w:rPr>
    </w:lvl>
    <w:lvl w:ilvl="7" w:tplc="3E70A1CA">
      <w:numFmt w:val="bullet"/>
      <w:lvlText w:val="•"/>
      <w:lvlJc w:val="left"/>
      <w:pPr>
        <w:ind w:left="8908" w:hanging="173"/>
      </w:pPr>
      <w:rPr>
        <w:rFonts w:hint="default"/>
      </w:rPr>
    </w:lvl>
    <w:lvl w:ilvl="8" w:tplc="5DE6AB58">
      <w:numFmt w:val="bullet"/>
      <w:lvlText w:val="•"/>
      <w:lvlJc w:val="left"/>
      <w:pPr>
        <w:ind w:left="9732" w:hanging="173"/>
      </w:pPr>
      <w:rPr>
        <w:rFonts w:hint="default"/>
      </w:rPr>
    </w:lvl>
  </w:abstractNum>
  <w:abstractNum w:abstractNumId="2" w15:restartNumberingAfterBreak="0">
    <w:nsid w:val="2AF239CC"/>
    <w:multiLevelType w:val="hybridMultilevel"/>
    <w:tmpl w:val="EA845E22"/>
    <w:lvl w:ilvl="0" w:tplc="B6125932">
      <w:start w:val="4"/>
      <w:numFmt w:val="upperRoman"/>
      <w:lvlText w:val="%1."/>
      <w:lvlJc w:val="left"/>
      <w:pPr>
        <w:ind w:left="3053" w:hanging="625"/>
        <w:jc w:val="right"/>
      </w:pPr>
      <w:rPr>
        <w:rFonts w:ascii="Arial" w:eastAsia="Arial" w:hAnsi="Arial" w:cs="Arial" w:hint="default"/>
        <w:color w:val="343638"/>
        <w:spacing w:val="-1"/>
        <w:w w:val="101"/>
        <w:sz w:val="21"/>
        <w:szCs w:val="21"/>
      </w:rPr>
    </w:lvl>
    <w:lvl w:ilvl="1" w:tplc="38E8A4BE">
      <w:numFmt w:val="bullet"/>
      <w:lvlText w:val="•"/>
      <w:lvlJc w:val="left"/>
      <w:pPr>
        <w:ind w:left="3892" w:hanging="625"/>
      </w:pPr>
      <w:rPr>
        <w:rFonts w:hint="default"/>
      </w:rPr>
    </w:lvl>
    <w:lvl w:ilvl="2" w:tplc="8772CA38">
      <w:numFmt w:val="bullet"/>
      <w:lvlText w:val="•"/>
      <w:lvlJc w:val="left"/>
      <w:pPr>
        <w:ind w:left="4724" w:hanging="625"/>
      </w:pPr>
      <w:rPr>
        <w:rFonts w:hint="default"/>
      </w:rPr>
    </w:lvl>
    <w:lvl w:ilvl="3" w:tplc="570AAD7E">
      <w:numFmt w:val="bullet"/>
      <w:lvlText w:val="•"/>
      <w:lvlJc w:val="left"/>
      <w:pPr>
        <w:ind w:left="5556" w:hanging="625"/>
      </w:pPr>
      <w:rPr>
        <w:rFonts w:hint="default"/>
      </w:rPr>
    </w:lvl>
    <w:lvl w:ilvl="4" w:tplc="6E427D62">
      <w:numFmt w:val="bullet"/>
      <w:lvlText w:val="•"/>
      <w:lvlJc w:val="left"/>
      <w:pPr>
        <w:ind w:left="6388" w:hanging="625"/>
      </w:pPr>
      <w:rPr>
        <w:rFonts w:hint="default"/>
      </w:rPr>
    </w:lvl>
    <w:lvl w:ilvl="5" w:tplc="A7504546">
      <w:numFmt w:val="bullet"/>
      <w:lvlText w:val="•"/>
      <w:lvlJc w:val="left"/>
      <w:pPr>
        <w:ind w:left="7220" w:hanging="625"/>
      </w:pPr>
      <w:rPr>
        <w:rFonts w:hint="default"/>
      </w:rPr>
    </w:lvl>
    <w:lvl w:ilvl="6" w:tplc="DBE2051E">
      <w:numFmt w:val="bullet"/>
      <w:lvlText w:val="•"/>
      <w:lvlJc w:val="left"/>
      <w:pPr>
        <w:ind w:left="8052" w:hanging="625"/>
      </w:pPr>
      <w:rPr>
        <w:rFonts w:hint="default"/>
      </w:rPr>
    </w:lvl>
    <w:lvl w:ilvl="7" w:tplc="A576531E">
      <w:numFmt w:val="bullet"/>
      <w:lvlText w:val="•"/>
      <w:lvlJc w:val="left"/>
      <w:pPr>
        <w:ind w:left="8884" w:hanging="625"/>
      </w:pPr>
      <w:rPr>
        <w:rFonts w:hint="default"/>
      </w:rPr>
    </w:lvl>
    <w:lvl w:ilvl="8" w:tplc="12CEE220">
      <w:numFmt w:val="bullet"/>
      <w:lvlText w:val="•"/>
      <w:lvlJc w:val="left"/>
      <w:pPr>
        <w:ind w:left="9716" w:hanging="625"/>
      </w:pPr>
      <w:rPr>
        <w:rFonts w:hint="default"/>
      </w:rPr>
    </w:lvl>
  </w:abstractNum>
  <w:abstractNum w:abstractNumId="3" w15:restartNumberingAfterBreak="0">
    <w:nsid w:val="38CB09D2"/>
    <w:multiLevelType w:val="hybridMultilevel"/>
    <w:tmpl w:val="DFCC135C"/>
    <w:lvl w:ilvl="0" w:tplc="1766E942">
      <w:start w:val="4"/>
      <w:numFmt w:val="upperRoman"/>
      <w:lvlText w:val="%1."/>
      <w:lvlJc w:val="left"/>
      <w:pPr>
        <w:ind w:left="3060" w:hanging="620"/>
        <w:jc w:val="right"/>
      </w:pPr>
      <w:rPr>
        <w:rFonts w:ascii="Arial" w:eastAsia="Arial" w:hAnsi="Arial" w:cs="Arial" w:hint="default"/>
        <w:color w:val="343638"/>
        <w:spacing w:val="-1"/>
        <w:w w:val="101"/>
        <w:sz w:val="21"/>
        <w:szCs w:val="21"/>
      </w:rPr>
    </w:lvl>
    <w:lvl w:ilvl="1" w:tplc="1ADCCC12">
      <w:numFmt w:val="bullet"/>
      <w:lvlText w:val="•"/>
      <w:lvlJc w:val="left"/>
      <w:pPr>
        <w:ind w:left="3892" w:hanging="620"/>
      </w:pPr>
      <w:rPr>
        <w:rFonts w:hint="default"/>
      </w:rPr>
    </w:lvl>
    <w:lvl w:ilvl="2" w:tplc="5B46E910">
      <w:numFmt w:val="bullet"/>
      <w:lvlText w:val="•"/>
      <w:lvlJc w:val="left"/>
      <w:pPr>
        <w:ind w:left="4724" w:hanging="620"/>
      </w:pPr>
      <w:rPr>
        <w:rFonts w:hint="default"/>
      </w:rPr>
    </w:lvl>
    <w:lvl w:ilvl="3" w:tplc="CBAE8588">
      <w:numFmt w:val="bullet"/>
      <w:lvlText w:val="•"/>
      <w:lvlJc w:val="left"/>
      <w:pPr>
        <w:ind w:left="5556" w:hanging="620"/>
      </w:pPr>
      <w:rPr>
        <w:rFonts w:hint="default"/>
      </w:rPr>
    </w:lvl>
    <w:lvl w:ilvl="4" w:tplc="387441AC">
      <w:numFmt w:val="bullet"/>
      <w:lvlText w:val="•"/>
      <w:lvlJc w:val="left"/>
      <w:pPr>
        <w:ind w:left="6388" w:hanging="620"/>
      </w:pPr>
      <w:rPr>
        <w:rFonts w:hint="default"/>
      </w:rPr>
    </w:lvl>
    <w:lvl w:ilvl="5" w:tplc="D6A4F628">
      <w:numFmt w:val="bullet"/>
      <w:lvlText w:val="•"/>
      <w:lvlJc w:val="left"/>
      <w:pPr>
        <w:ind w:left="7220" w:hanging="620"/>
      </w:pPr>
      <w:rPr>
        <w:rFonts w:hint="default"/>
      </w:rPr>
    </w:lvl>
    <w:lvl w:ilvl="6" w:tplc="FA226C06">
      <w:numFmt w:val="bullet"/>
      <w:lvlText w:val="•"/>
      <w:lvlJc w:val="left"/>
      <w:pPr>
        <w:ind w:left="8052" w:hanging="620"/>
      </w:pPr>
      <w:rPr>
        <w:rFonts w:hint="default"/>
      </w:rPr>
    </w:lvl>
    <w:lvl w:ilvl="7" w:tplc="790C5CFA">
      <w:numFmt w:val="bullet"/>
      <w:lvlText w:val="•"/>
      <w:lvlJc w:val="left"/>
      <w:pPr>
        <w:ind w:left="8884" w:hanging="620"/>
      </w:pPr>
      <w:rPr>
        <w:rFonts w:hint="default"/>
      </w:rPr>
    </w:lvl>
    <w:lvl w:ilvl="8" w:tplc="6602B118">
      <w:numFmt w:val="bullet"/>
      <w:lvlText w:val="•"/>
      <w:lvlJc w:val="left"/>
      <w:pPr>
        <w:ind w:left="9716" w:hanging="620"/>
      </w:pPr>
      <w:rPr>
        <w:rFonts w:hint="default"/>
      </w:rPr>
    </w:lvl>
  </w:abstractNum>
  <w:abstractNum w:abstractNumId="4" w15:restartNumberingAfterBreak="0">
    <w:nsid w:val="40066B37"/>
    <w:multiLevelType w:val="hybridMultilevel"/>
    <w:tmpl w:val="DEFE5574"/>
    <w:lvl w:ilvl="0" w:tplc="B0367674">
      <w:numFmt w:val="bullet"/>
      <w:lvlText w:val="•"/>
      <w:lvlJc w:val="left"/>
      <w:pPr>
        <w:ind w:left="644" w:hanging="174"/>
      </w:pPr>
      <w:rPr>
        <w:rFonts w:ascii="Arial" w:eastAsia="Arial" w:hAnsi="Arial" w:cs="Arial" w:hint="default"/>
        <w:color w:val="9ECFA5"/>
        <w:w w:val="109"/>
        <w:sz w:val="25"/>
        <w:szCs w:val="25"/>
      </w:rPr>
    </w:lvl>
    <w:lvl w:ilvl="1" w:tplc="AE824A9A">
      <w:numFmt w:val="bullet"/>
      <w:lvlText w:val="•"/>
      <w:lvlJc w:val="left"/>
      <w:pPr>
        <w:ind w:left="1714" w:hanging="174"/>
      </w:pPr>
      <w:rPr>
        <w:rFonts w:hint="default"/>
      </w:rPr>
    </w:lvl>
    <w:lvl w:ilvl="2" w:tplc="79A299D8">
      <w:numFmt w:val="bullet"/>
      <w:lvlText w:val="•"/>
      <w:lvlJc w:val="left"/>
      <w:pPr>
        <w:ind w:left="2788" w:hanging="174"/>
      </w:pPr>
      <w:rPr>
        <w:rFonts w:hint="default"/>
      </w:rPr>
    </w:lvl>
    <w:lvl w:ilvl="3" w:tplc="6B3C5276">
      <w:numFmt w:val="bullet"/>
      <w:lvlText w:val="•"/>
      <w:lvlJc w:val="left"/>
      <w:pPr>
        <w:ind w:left="3862" w:hanging="174"/>
      </w:pPr>
      <w:rPr>
        <w:rFonts w:hint="default"/>
      </w:rPr>
    </w:lvl>
    <w:lvl w:ilvl="4" w:tplc="F7400800">
      <w:numFmt w:val="bullet"/>
      <w:lvlText w:val="•"/>
      <w:lvlJc w:val="left"/>
      <w:pPr>
        <w:ind w:left="4936" w:hanging="174"/>
      </w:pPr>
      <w:rPr>
        <w:rFonts w:hint="default"/>
      </w:rPr>
    </w:lvl>
    <w:lvl w:ilvl="5" w:tplc="379E34F4">
      <w:numFmt w:val="bullet"/>
      <w:lvlText w:val="•"/>
      <w:lvlJc w:val="left"/>
      <w:pPr>
        <w:ind w:left="6010" w:hanging="174"/>
      </w:pPr>
      <w:rPr>
        <w:rFonts w:hint="default"/>
      </w:rPr>
    </w:lvl>
    <w:lvl w:ilvl="6" w:tplc="D6424312">
      <w:numFmt w:val="bullet"/>
      <w:lvlText w:val="•"/>
      <w:lvlJc w:val="left"/>
      <w:pPr>
        <w:ind w:left="7084" w:hanging="174"/>
      </w:pPr>
      <w:rPr>
        <w:rFonts w:hint="default"/>
      </w:rPr>
    </w:lvl>
    <w:lvl w:ilvl="7" w:tplc="98C8D80A">
      <w:numFmt w:val="bullet"/>
      <w:lvlText w:val="•"/>
      <w:lvlJc w:val="left"/>
      <w:pPr>
        <w:ind w:left="8158" w:hanging="174"/>
      </w:pPr>
      <w:rPr>
        <w:rFonts w:hint="default"/>
      </w:rPr>
    </w:lvl>
    <w:lvl w:ilvl="8" w:tplc="77382DDE">
      <w:numFmt w:val="bullet"/>
      <w:lvlText w:val="•"/>
      <w:lvlJc w:val="left"/>
      <w:pPr>
        <w:ind w:left="9232" w:hanging="174"/>
      </w:pPr>
      <w:rPr>
        <w:rFonts w:hint="default"/>
      </w:rPr>
    </w:lvl>
  </w:abstractNum>
  <w:abstractNum w:abstractNumId="5" w15:restartNumberingAfterBreak="0">
    <w:nsid w:val="54A62FD3"/>
    <w:multiLevelType w:val="hybridMultilevel"/>
    <w:tmpl w:val="FC7CE5C4"/>
    <w:lvl w:ilvl="0" w:tplc="194E4DFE">
      <w:start w:val="1"/>
      <w:numFmt w:val="decimal"/>
      <w:lvlText w:val="%1."/>
      <w:lvlJc w:val="left"/>
      <w:pPr>
        <w:ind w:left="2006" w:hanging="355"/>
        <w:jc w:val="left"/>
      </w:pPr>
      <w:rPr>
        <w:rFonts w:hint="default"/>
        <w:i/>
        <w:spacing w:val="-1"/>
        <w:w w:val="105"/>
      </w:rPr>
    </w:lvl>
    <w:lvl w:ilvl="1" w:tplc="A1B4EA80">
      <w:start w:val="11"/>
      <w:numFmt w:val="decimal"/>
      <w:lvlText w:val="%2."/>
      <w:lvlJc w:val="left"/>
      <w:pPr>
        <w:ind w:left="3103" w:hanging="554"/>
        <w:jc w:val="left"/>
      </w:pPr>
      <w:rPr>
        <w:rFonts w:hint="default"/>
        <w:spacing w:val="-1"/>
        <w:w w:val="54"/>
      </w:rPr>
    </w:lvl>
    <w:lvl w:ilvl="2" w:tplc="D70C98DA">
      <w:numFmt w:val="bullet"/>
      <w:lvlText w:val="•"/>
      <w:lvlJc w:val="left"/>
      <w:pPr>
        <w:ind w:left="3060" w:hanging="554"/>
      </w:pPr>
      <w:rPr>
        <w:rFonts w:hint="default"/>
      </w:rPr>
    </w:lvl>
    <w:lvl w:ilvl="3" w:tplc="630E9956">
      <w:numFmt w:val="bullet"/>
      <w:lvlText w:val="•"/>
      <w:lvlJc w:val="left"/>
      <w:pPr>
        <w:ind w:left="3080" w:hanging="554"/>
      </w:pPr>
      <w:rPr>
        <w:rFonts w:hint="default"/>
      </w:rPr>
    </w:lvl>
    <w:lvl w:ilvl="4" w:tplc="DDF22E54">
      <w:numFmt w:val="bullet"/>
      <w:lvlText w:val="•"/>
      <w:lvlJc w:val="left"/>
      <w:pPr>
        <w:ind w:left="3100" w:hanging="554"/>
      </w:pPr>
      <w:rPr>
        <w:rFonts w:hint="default"/>
      </w:rPr>
    </w:lvl>
    <w:lvl w:ilvl="5" w:tplc="A5DA1926">
      <w:numFmt w:val="bullet"/>
      <w:lvlText w:val="•"/>
      <w:lvlJc w:val="left"/>
      <w:pPr>
        <w:ind w:left="4480" w:hanging="554"/>
      </w:pPr>
      <w:rPr>
        <w:rFonts w:hint="default"/>
      </w:rPr>
    </w:lvl>
    <w:lvl w:ilvl="6" w:tplc="126618B8">
      <w:numFmt w:val="bullet"/>
      <w:lvlText w:val="•"/>
      <w:lvlJc w:val="left"/>
      <w:pPr>
        <w:ind w:left="5860" w:hanging="554"/>
      </w:pPr>
      <w:rPr>
        <w:rFonts w:hint="default"/>
      </w:rPr>
    </w:lvl>
    <w:lvl w:ilvl="7" w:tplc="97EEF804">
      <w:numFmt w:val="bullet"/>
      <w:lvlText w:val="•"/>
      <w:lvlJc w:val="left"/>
      <w:pPr>
        <w:ind w:left="7240" w:hanging="554"/>
      </w:pPr>
      <w:rPr>
        <w:rFonts w:hint="default"/>
      </w:rPr>
    </w:lvl>
    <w:lvl w:ilvl="8" w:tplc="51024546">
      <w:numFmt w:val="bullet"/>
      <w:lvlText w:val="•"/>
      <w:lvlJc w:val="left"/>
      <w:pPr>
        <w:ind w:left="8620" w:hanging="554"/>
      </w:pPr>
      <w:rPr>
        <w:rFonts w:hint="default"/>
      </w:rPr>
    </w:lvl>
  </w:abstractNum>
  <w:abstractNum w:abstractNumId="6" w15:restartNumberingAfterBreak="0">
    <w:nsid w:val="6EED4ECE"/>
    <w:multiLevelType w:val="hybridMultilevel"/>
    <w:tmpl w:val="0DB64480"/>
    <w:lvl w:ilvl="0" w:tplc="309C4BE2">
      <w:numFmt w:val="bullet"/>
      <w:lvlText w:val="-"/>
      <w:lvlJc w:val="left"/>
      <w:pPr>
        <w:ind w:left="863" w:hanging="758"/>
      </w:pPr>
      <w:rPr>
        <w:rFonts w:ascii="Arial" w:eastAsia="Arial" w:hAnsi="Arial" w:cs="Arial" w:hint="default"/>
        <w:color w:val="F6A882"/>
        <w:w w:val="102"/>
        <w:sz w:val="19"/>
        <w:szCs w:val="19"/>
      </w:rPr>
    </w:lvl>
    <w:lvl w:ilvl="1" w:tplc="A5A2CC3A">
      <w:numFmt w:val="bullet"/>
      <w:lvlText w:val="•"/>
      <w:lvlJc w:val="left"/>
      <w:pPr>
        <w:ind w:left="575" w:hanging="181"/>
      </w:pPr>
      <w:rPr>
        <w:rFonts w:ascii="Arial" w:eastAsia="Arial" w:hAnsi="Arial" w:cs="Arial" w:hint="default"/>
        <w:color w:val="A0D4A7"/>
        <w:w w:val="88"/>
        <w:sz w:val="24"/>
        <w:szCs w:val="24"/>
      </w:rPr>
    </w:lvl>
    <w:lvl w:ilvl="2" w:tplc="64407ED4">
      <w:numFmt w:val="bullet"/>
      <w:lvlText w:val="o"/>
      <w:lvlJc w:val="left"/>
      <w:pPr>
        <w:ind w:left="4462" w:hanging="348"/>
      </w:pPr>
      <w:rPr>
        <w:rFonts w:ascii="Arial" w:eastAsia="Arial" w:hAnsi="Arial" w:cs="Arial" w:hint="default"/>
        <w:color w:val="313436"/>
        <w:w w:val="101"/>
        <w:sz w:val="23"/>
        <w:szCs w:val="23"/>
      </w:rPr>
    </w:lvl>
    <w:lvl w:ilvl="3" w:tplc="FDE28A1E">
      <w:numFmt w:val="bullet"/>
      <w:lvlText w:val="•"/>
      <w:lvlJc w:val="left"/>
      <w:pPr>
        <w:ind w:left="5325" w:hanging="348"/>
      </w:pPr>
      <w:rPr>
        <w:rFonts w:hint="default"/>
      </w:rPr>
    </w:lvl>
    <w:lvl w:ilvl="4" w:tplc="1C261FC8">
      <w:numFmt w:val="bullet"/>
      <w:lvlText w:val="•"/>
      <w:lvlJc w:val="left"/>
      <w:pPr>
        <w:ind w:left="6190" w:hanging="348"/>
      </w:pPr>
      <w:rPr>
        <w:rFonts w:hint="default"/>
      </w:rPr>
    </w:lvl>
    <w:lvl w:ilvl="5" w:tplc="9CCEFAF8">
      <w:numFmt w:val="bullet"/>
      <w:lvlText w:val="•"/>
      <w:lvlJc w:val="left"/>
      <w:pPr>
        <w:ind w:left="7055" w:hanging="348"/>
      </w:pPr>
      <w:rPr>
        <w:rFonts w:hint="default"/>
      </w:rPr>
    </w:lvl>
    <w:lvl w:ilvl="6" w:tplc="BE0EAD48">
      <w:numFmt w:val="bullet"/>
      <w:lvlText w:val="•"/>
      <w:lvlJc w:val="left"/>
      <w:pPr>
        <w:ind w:left="7920" w:hanging="348"/>
      </w:pPr>
      <w:rPr>
        <w:rFonts w:hint="default"/>
      </w:rPr>
    </w:lvl>
    <w:lvl w:ilvl="7" w:tplc="41D62CBC">
      <w:numFmt w:val="bullet"/>
      <w:lvlText w:val="•"/>
      <w:lvlJc w:val="left"/>
      <w:pPr>
        <w:ind w:left="8785" w:hanging="348"/>
      </w:pPr>
      <w:rPr>
        <w:rFonts w:hint="default"/>
      </w:rPr>
    </w:lvl>
    <w:lvl w:ilvl="8" w:tplc="80B6478E">
      <w:numFmt w:val="bullet"/>
      <w:lvlText w:val="•"/>
      <w:lvlJc w:val="left"/>
      <w:pPr>
        <w:ind w:left="9650" w:hanging="348"/>
      </w:pPr>
      <w:rPr>
        <w:rFonts w:hint="default"/>
      </w:rPr>
    </w:lvl>
  </w:abstractNum>
  <w:abstractNum w:abstractNumId="7" w15:restartNumberingAfterBreak="0">
    <w:nsid w:val="752718BC"/>
    <w:multiLevelType w:val="hybridMultilevel"/>
    <w:tmpl w:val="36606762"/>
    <w:lvl w:ilvl="0" w:tplc="B8AA0512">
      <w:start w:val="4"/>
      <w:numFmt w:val="upperRoman"/>
      <w:lvlText w:val="%1."/>
      <w:lvlJc w:val="left"/>
      <w:pPr>
        <w:ind w:left="3067" w:hanging="628"/>
        <w:jc w:val="right"/>
      </w:pPr>
      <w:rPr>
        <w:rFonts w:hint="default"/>
        <w:spacing w:val="-1"/>
        <w:w w:val="101"/>
      </w:rPr>
    </w:lvl>
    <w:lvl w:ilvl="1" w:tplc="F15E35DE">
      <w:numFmt w:val="bullet"/>
      <w:lvlText w:val="•"/>
      <w:lvlJc w:val="left"/>
      <w:pPr>
        <w:ind w:left="3892" w:hanging="628"/>
      </w:pPr>
      <w:rPr>
        <w:rFonts w:hint="default"/>
      </w:rPr>
    </w:lvl>
    <w:lvl w:ilvl="2" w:tplc="E278AE14">
      <w:numFmt w:val="bullet"/>
      <w:lvlText w:val="•"/>
      <w:lvlJc w:val="left"/>
      <w:pPr>
        <w:ind w:left="4724" w:hanging="628"/>
      </w:pPr>
      <w:rPr>
        <w:rFonts w:hint="default"/>
      </w:rPr>
    </w:lvl>
    <w:lvl w:ilvl="3" w:tplc="C10A4D98">
      <w:numFmt w:val="bullet"/>
      <w:lvlText w:val="•"/>
      <w:lvlJc w:val="left"/>
      <w:pPr>
        <w:ind w:left="5556" w:hanging="628"/>
      </w:pPr>
      <w:rPr>
        <w:rFonts w:hint="default"/>
      </w:rPr>
    </w:lvl>
    <w:lvl w:ilvl="4" w:tplc="4982789E">
      <w:numFmt w:val="bullet"/>
      <w:lvlText w:val="•"/>
      <w:lvlJc w:val="left"/>
      <w:pPr>
        <w:ind w:left="6388" w:hanging="628"/>
      </w:pPr>
      <w:rPr>
        <w:rFonts w:hint="default"/>
      </w:rPr>
    </w:lvl>
    <w:lvl w:ilvl="5" w:tplc="C62C4166">
      <w:numFmt w:val="bullet"/>
      <w:lvlText w:val="•"/>
      <w:lvlJc w:val="left"/>
      <w:pPr>
        <w:ind w:left="7220" w:hanging="628"/>
      </w:pPr>
      <w:rPr>
        <w:rFonts w:hint="default"/>
      </w:rPr>
    </w:lvl>
    <w:lvl w:ilvl="6" w:tplc="46663278">
      <w:numFmt w:val="bullet"/>
      <w:lvlText w:val="•"/>
      <w:lvlJc w:val="left"/>
      <w:pPr>
        <w:ind w:left="8052" w:hanging="628"/>
      </w:pPr>
      <w:rPr>
        <w:rFonts w:hint="default"/>
      </w:rPr>
    </w:lvl>
    <w:lvl w:ilvl="7" w:tplc="764E2CAC">
      <w:numFmt w:val="bullet"/>
      <w:lvlText w:val="•"/>
      <w:lvlJc w:val="left"/>
      <w:pPr>
        <w:ind w:left="8884" w:hanging="628"/>
      </w:pPr>
      <w:rPr>
        <w:rFonts w:hint="default"/>
      </w:rPr>
    </w:lvl>
    <w:lvl w:ilvl="8" w:tplc="47724EDA">
      <w:numFmt w:val="bullet"/>
      <w:lvlText w:val="•"/>
      <w:lvlJc w:val="left"/>
      <w:pPr>
        <w:ind w:left="9716" w:hanging="628"/>
      </w:pPr>
      <w:rPr>
        <w:rFonts w:hint="default"/>
      </w:rPr>
    </w:lvl>
  </w:abstractNum>
  <w:abstractNum w:abstractNumId="8" w15:restartNumberingAfterBreak="0">
    <w:nsid w:val="7CAE0285"/>
    <w:multiLevelType w:val="hybridMultilevel"/>
    <w:tmpl w:val="B754C8CA"/>
    <w:lvl w:ilvl="0" w:tplc="97CCD198">
      <w:start w:val="4"/>
      <w:numFmt w:val="upperRoman"/>
      <w:lvlText w:val="%1."/>
      <w:lvlJc w:val="left"/>
      <w:pPr>
        <w:ind w:left="3051" w:hanging="629"/>
        <w:jc w:val="right"/>
      </w:pPr>
      <w:rPr>
        <w:rFonts w:ascii="Arial" w:eastAsia="Arial" w:hAnsi="Arial" w:cs="Arial" w:hint="default"/>
        <w:color w:val="34383A"/>
        <w:spacing w:val="-1"/>
        <w:w w:val="101"/>
        <w:sz w:val="21"/>
        <w:szCs w:val="21"/>
      </w:rPr>
    </w:lvl>
    <w:lvl w:ilvl="1" w:tplc="29B210E0">
      <w:numFmt w:val="bullet"/>
      <w:lvlText w:val="•"/>
      <w:lvlJc w:val="left"/>
      <w:pPr>
        <w:ind w:left="3892" w:hanging="629"/>
      </w:pPr>
      <w:rPr>
        <w:rFonts w:hint="default"/>
      </w:rPr>
    </w:lvl>
    <w:lvl w:ilvl="2" w:tplc="AFF6EF2E">
      <w:numFmt w:val="bullet"/>
      <w:lvlText w:val="•"/>
      <w:lvlJc w:val="left"/>
      <w:pPr>
        <w:ind w:left="4724" w:hanging="629"/>
      </w:pPr>
      <w:rPr>
        <w:rFonts w:hint="default"/>
      </w:rPr>
    </w:lvl>
    <w:lvl w:ilvl="3" w:tplc="40E27354">
      <w:numFmt w:val="bullet"/>
      <w:lvlText w:val="•"/>
      <w:lvlJc w:val="left"/>
      <w:pPr>
        <w:ind w:left="5556" w:hanging="629"/>
      </w:pPr>
      <w:rPr>
        <w:rFonts w:hint="default"/>
      </w:rPr>
    </w:lvl>
    <w:lvl w:ilvl="4" w:tplc="BC4665C8">
      <w:numFmt w:val="bullet"/>
      <w:lvlText w:val="•"/>
      <w:lvlJc w:val="left"/>
      <w:pPr>
        <w:ind w:left="6388" w:hanging="629"/>
      </w:pPr>
      <w:rPr>
        <w:rFonts w:hint="default"/>
      </w:rPr>
    </w:lvl>
    <w:lvl w:ilvl="5" w:tplc="2194B1D4">
      <w:numFmt w:val="bullet"/>
      <w:lvlText w:val="•"/>
      <w:lvlJc w:val="left"/>
      <w:pPr>
        <w:ind w:left="7220" w:hanging="629"/>
      </w:pPr>
      <w:rPr>
        <w:rFonts w:hint="default"/>
      </w:rPr>
    </w:lvl>
    <w:lvl w:ilvl="6" w:tplc="C726BA5C">
      <w:numFmt w:val="bullet"/>
      <w:lvlText w:val="•"/>
      <w:lvlJc w:val="left"/>
      <w:pPr>
        <w:ind w:left="8052" w:hanging="629"/>
      </w:pPr>
      <w:rPr>
        <w:rFonts w:hint="default"/>
      </w:rPr>
    </w:lvl>
    <w:lvl w:ilvl="7" w:tplc="DEC27A16">
      <w:numFmt w:val="bullet"/>
      <w:lvlText w:val="•"/>
      <w:lvlJc w:val="left"/>
      <w:pPr>
        <w:ind w:left="8884" w:hanging="629"/>
      </w:pPr>
      <w:rPr>
        <w:rFonts w:hint="default"/>
      </w:rPr>
    </w:lvl>
    <w:lvl w:ilvl="8" w:tplc="2D126902">
      <w:numFmt w:val="bullet"/>
      <w:lvlText w:val="•"/>
      <w:lvlJc w:val="left"/>
      <w:pPr>
        <w:ind w:left="9716" w:hanging="629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7"/>
  </w:num>
  <w:num w:numId="5">
    <w:abstractNumId w:val="2"/>
  </w:num>
  <w:num w:numId="6">
    <w:abstractNumId w:val="3"/>
  </w:num>
  <w:num w:numId="7">
    <w:abstractNumId w:val="1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69A1"/>
    <w:rsid w:val="001B5481"/>
    <w:rsid w:val="002A1C78"/>
    <w:rsid w:val="005A70DA"/>
    <w:rsid w:val="007369A1"/>
    <w:rsid w:val="009A6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DE2291"/>
  <w15:docId w15:val="{DF740D44-3C19-7242-95E3-7CBDAF8CE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9"/>
    <w:qFormat/>
    <w:pPr>
      <w:spacing w:before="45"/>
      <w:ind w:left="262"/>
      <w:outlineLvl w:val="0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styleId="Ttulo2">
    <w:name w:val="heading 2"/>
    <w:basedOn w:val="Normal"/>
    <w:uiPriority w:val="9"/>
    <w:unhideWhenUsed/>
    <w:qFormat/>
    <w:pPr>
      <w:spacing w:before="39"/>
      <w:ind w:left="220"/>
      <w:outlineLvl w:val="1"/>
    </w:pPr>
    <w:rPr>
      <w:b/>
      <w:bCs/>
      <w:sz w:val="42"/>
      <w:szCs w:val="42"/>
    </w:rPr>
  </w:style>
  <w:style w:type="paragraph" w:styleId="Ttulo3">
    <w:name w:val="heading 3"/>
    <w:basedOn w:val="Normal"/>
    <w:uiPriority w:val="9"/>
    <w:unhideWhenUsed/>
    <w:qFormat/>
    <w:pPr>
      <w:ind w:left="203"/>
      <w:outlineLvl w:val="2"/>
    </w:pPr>
    <w:rPr>
      <w:b/>
      <w:bCs/>
      <w:sz w:val="41"/>
      <w:szCs w:val="41"/>
    </w:rPr>
  </w:style>
  <w:style w:type="paragraph" w:styleId="Ttulo4">
    <w:name w:val="heading 4"/>
    <w:basedOn w:val="Normal"/>
    <w:uiPriority w:val="9"/>
    <w:unhideWhenUsed/>
    <w:qFormat/>
    <w:pPr>
      <w:spacing w:before="50"/>
      <w:ind w:left="174"/>
      <w:outlineLvl w:val="3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Ttulo5">
    <w:name w:val="heading 5"/>
    <w:basedOn w:val="Normal"/>
    <w:uiPriority w:val="9"/>
    <w:unhideWhenUsed/>
    <w:qFormat/>
    <w:pPr>
      <w:ind w:left="1286"/>
      <w:jc w:val="both"/>
      <w:outlineLvl w:val="4"/>
    </w:pPr>
    <w:rPr>
      <w:b/>
      <w:bCs/>
      <w:sz w:val="31"/>
      <w:szCs w:val="31"/>
    </w:rPr>
  </w:style>
  <w:style w:type="paragraph" w:styleId="Ttulo6">
    <w:name w:val="heading 6"/>
    <w:basedOn w:val="Normal"/>
    <w:uiPriority w:val="9"/>
    <w:unhideWhenUsed/>
    <w:qFormat/>
    <w:pPr>
      <w:ind w:left="1320"/>
      <w:jc w:val="both"/>
      <w:outlineLvl w:val="5"/>
    </w:pPr>
    <w:rPr>
      <w:b/>
      <w:bCs/>
      <w:sz w:val="29"/>
      <w:szCs w:val="29"/>
    </w:rPr>
  </w:style>
  <w:style w:type="paragraph" w:styleId="Ttulo7">
    <w:name w:val="heading 7"/>
    <w:basedOn w:val="Normal"/>
    <w:uiPriority w:val="1"/>
    <w:qFormat/>
    <w:pPr>
      <w:ind w:left="1327"/>
      <w:outlineLvl w:val="6"/>
    </w:pPr>
    <w:rPr>
      <w:sz w:val="24"/>
      <w:szCs w:val="24"/>
    </w:rPr>
  </w:style>
  <w:style w:type="paragraph" w:styleId="Ttulo8">
    <w:name w:val="heading 8"/>
    <w:basedOn w:val="Normal"/>
    <w:uiPriority w:val="1"/>
    <w:qFormat/>
    <w:pPr>
      <w:outlineLvl w:val="7"/>
    </w:pPr>
    <w:rPr>
      <w:b/>
      <w:bCs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3"/>
      <w:szCs w:val="23"/>
    </w:rPr>
  </w:style>
  <w:style w:type="paragraph" w:styleId="Prrafodelista">
    <w:name w:val="List Paragraph"/>
    <w:basedOn w:val="Normal"/>
    <w:uiPriority w:val="1"/>
    <w:qFormat/>
    <w:pPr>
      <w:ind w:left="3059" w:hanging="556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5" w:line="234" w:lineRule="exact"/>
      <w:ind w:left="789"/>
      <w:jc w:val="center"/>
    </w:pPr>
  </w:style>
  <w:style w:type="paragraph" w:styleId="Encabezado">
    <w:name w:val="header"/>
    <w:basedOn w:val="Normal"/>
    <w:link w:val="EncabezadoCar"/>
    <w:uiPriority w:val="99"/>
    <w:unhideWhenUsed/>
    <w:rsid w:val="005A70D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70DA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5A70D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70DA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63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file:////var/folders/2w/hdwfr35j3zv3b25jhx8wq0wm0000gn/T/com.microsoft.Word/WebArchiveCopyPasteTempFiles/logo-pope.pn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17</Pages>
  <Words>2840</Words>
  <Characters>15621</Characters>
  <Application>Microsoft Office Word</Application>
  <DocSecurity>0</DocSecurity>
  <Lines>130</Lines>
  <Paragraphs>36</Paragraphs>
  <ScaleCrop>false</ScaleCrop>
  <Company/>
  <LinksUpToDate>false</LinksUpToDate>
  <CharactersWithSpaces>18425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Julián Rosales</cp:lastModifiedBy>
  <cp:revision>4</cp:revision>
  <dcterms:created xsi:type="dcterms:W3CDTF">2020-10-15T15:00:00Z</dcterms:created>
  <dcterms:modified xsi:type="dcterms:W3CDTF">2020-10-15T15:20:00Z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2020-09-14T00:00:00Z</vt:filetime>
  </property>
  <property fmtid="{D5CDD505-2E9C-101B-9397-08002B2CF9AE}" pid="3" name="Creator">
    <vt:lpwstr>Created By SAMSUNG MFP</vt:lpwstr>
  </property>
  <property fmtid="{D5CDD505-2E9C-101B-9397-08002B2CF9AE}" pid="4" name="LastSaved">
    <vt:filetime>2020-09-14T00:00:00Z</vt:filetime>
  </property>
</Properties>
</file>